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603F" w14:textId="58881437" w:rsidR="00CF56FD" w:rsidRPr="002630E9" w:rsidRDefault="002630E9" w:rsidP="00881E30">
      <w:pPr>
        <w:spacing w:line="360" w:lineRule="auto"/>
        <w:jc w:val="both"/>
        <w:rPr>
          <w:rFonts w:ascii="Times New Roman" w:hAnsi="Times New Roman" w:cs="Times New Roman"/>
          <w:b/>
          <w:bCs/>
          <w:sz w:val="24"/>
          <w:szCs w:val="24"/>
          <w:lang w:val="lt-LT"/>
        </w:rPr>
      </w:pPr>
      <w:bookmarkStart w:id="0" w:name="_Hlk143504792"/>
      <w:r w:rsidRPr="00CB4234">
        <w:rPr>
          <w:rFonts w:ascii="Times New Roman" w:hAnsi="Times New Roman" w:cs="Times New Roman"/>
          <w:b/>
          <w:bCs/>
          <w:sz w:val="24"/>
          <w:szCs w:val="24"/>
          <w:highlight w:val="lightGray"/>
          <w:lang w:val="lt-LT"/>
        </w:rPr>
        <w:t>PRAKTINĖ DALIS</w:t>
      </w:r>
    </w:p>
    <w:p w14:paraId="7D6D4452" w14:textId="36785CC9" w:rsidR="002630E9" w:rsidRPr="002630E9" w:rsidRDefault="002630E9" w:rsidP="00881E30">
      <w:pPr>
        <w:spacing w:line="360" w:lineRule="auto"/>
        <w:jc w:val="both"/>
        <w:rPr>
          <w:rFonts w:ascii="Times New Roman" w:hAnsi="Times New Roman" w:cs="Times New Roman"/>
          <w:b/>
          <w:bCs/>
          <w:sz w:val="24"/>
          <w:szCs w:val="24"/>
          <w:lang w:val="lt-LT"/>
        </w:rPr>
      </w:pPr>
      <w:r w:rsidRPr="002630E9">
        <w:rPr>
          <w:rFonts w:ascii="Times New Roman" w:hAnsi="Times New Roman" w:cs="Times New Roman"/>
          <w:b/>
          <w:bCs/>
          <w:sz w:val="24"/>
          <w:szCs w:val="24"/>
          <w:highlight w:val="lightGray"/>
          <w:lang w:val="lt-LT"/>
        </w:rPr>
        <w:t>1 LYGMUO</w:t>
      </w:r>
    </w:p>
    <w:p w14:paraId="40058C01" w14:textId="2494590D" w:rsidR="00C515F8" w:rsidRDefault="00B565AE" w:rsidP="00881E30">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Pirma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004E0FED" w:rsidRPr="004E0FED">
        <w:rPr>
          <w:rFonts w:ascii="Times New Roman" w:hAnsi="Times New Roman" w:cs="Times New Roman"/>
          <w:b/>
          <w:sz w:val="24"/>
          <w:szCs w:val="24"/>
        </w:rPr>
        <w:t>žduotis</w:t>
      </w:r>
      <w:proofErr w:type="spellEnd"/>
      <w:r w:rsidR="004E0FED" w:rsidRPr="004E0FED">
        <w:rPr>
          <w:rFonts w:ascii="Times New Roman" w:hAnsi="Times New Roman" w:cs="Times New Roman"/>
          <w:b/>
          <w:sz w:val="24"/>
          <w:szCs w:val="24"/>
        </w:rPr>
        <w:t>.</w:t>
      </w:r>
      <w:r w:rsidR="004E0FED" w:rsidRPr="004E0FED">
        <w:rPr>
          <w:rFonts w:ascii="Times New Roman" w:hAnsi="Times New Roman" w:cs="Times New Roman"/>
          <w:sz w:val="24"/>
          <w:szCs w:val="24"/>
        </w:rPr>
        <w:t xml:space="preserve"> </w:t>
      </w:r>
      <w:r w:rsidR="004E0FED" w:rsidRPr="00F06176">
        <w:rPr>
          <w:rFonts w:ascii="Times New Roman" w:hAnsi="Times New Roman" w:cs="Times New Roman"/>
          <w:b/>
          <w:sz w:val="24"/>
          <w:szCs w:val="24"/>
          <w:highlight w:val="lightGray"/>
        </w:rPr>
        <w:t xml:space="preserve">I </w:t>
      </w:r>
      <w:proofErr w:type="spellStart"/>
      <w:r w:rsidR="004E0FED" w:rsidRPr="00F06176">
        <w:rPr>
          <w:rFonts w:ascii="Times New Roman" w:hAnsi="Times New Roman" w:cs="Times New Roman"/>
          <w:b/>
          <w:sz w:val="24"/>
          <w:szCs w:val="24"/>
          <w:highlight w:val="lightGray"/>
        </w:rPr>
        <w:t>lygmeniui</w:t>
      </w:r>
      <w:proofErr w:type="spellEnd"/>
      <w:r w:rsidR="004E0FED" w:rsidRPr="00F06176">
        <w:rPr>
          <w:rFonts w:ascii="Times New Roman" w:hAnsi="Times New Roman" w:cs="Times New Roman"/>
          <w:sz w:val="24"/>
          <w:szCs w:val="24"/>
        </w:rPr>
        <w:t>.</w:t>
      </w:r>
      <w:r w:rsidR="00503EA5">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Identifikuoja</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ir</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kritiškai</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vertina</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įvykių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reiškinių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aktualumą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reikšmingumą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svarbą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praeityje</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ir</w:t>
      </w:r>
      <w:proofErr w:type="spellEnd"/>
      <w:r w:rsidR="002C7610">
        <w:rPr>
          <w:rFonts w:ascii="Times New Roman" w:hAnsi="Times New Roman" w:cs="Times New Roman"/>
          <w:sz w:val="24"/>
          <w:szCs w:val="24"/>
        </w:rPr>
        <w:t xml:space="preserve"> tai, </w:t>
      </w:r>
      <w:proofErr w:type="spellStart"/>
      <w:r w:rsidR="002C7610">
        <w:rPr>
          <w:rFonts w:ascii="Times New Roman" w:hAnsi="Times New Roman" w:cs="Times New Roman"/>
          <w:sz w:val="24"/>
          <w:szCs w:val="24"/>
        </w:rPr>
        <w:t>kaip</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jie</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siejasi</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su</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šiandieniniais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procesais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ar</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problemomis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Atsižvelgiant</w:t>
      </w:r>
      <w:proofErr w:type="spellEnd"/>
      <w:r w:rsidR="002C7610">
        <w:rPr>
          <w:rFonts w:ascii="Times New Roman" w:hAnsi="Times New Roman" w:cs="Times New Roman"/>
          <w:sz w:val="24"/>
          <w:szCs w:val="24"/>
        </w:rPr>
        <w:t xml:space="preserve"> į tam </w:t>
      </w:r>
      <w:proofErr w:type="spellStart"/>
      <w:r w:rsidR="002C7610">
        <w:rPr>
          <w:rFonts w:ascii="Times New Roman" w:hAnsi="Times New Roman" w:cs="Times New Roman"/>
          <w:sz w:val="24"/>
          <w:szCs w:val="24"/>
        </w:rPr>
        <w:t>tikros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žmonių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grupės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gyvenimo</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būdą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politinę</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situaciją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ekonominę</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praktiką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santykius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su</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aplinka</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socialines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vertybes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ir</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įsitikinimus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įvertina</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istorijos</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įvykių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reiškinių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tęstinumą</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ir</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jų</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pokytį</w:t>
      </w:r>
      <w:proofErr w:type="spellEnd"/>
      <w:r w:rsidR="002C7610">
        <w:rPr>
          <w:rFonts w:ascii="Times New Roman" w:hAnsi="Times New Roman" w:cs="Times New Roman"/>
          <w:sz w:val="24"/>
          <w:szCs w:val="24"/>
        </w:rPr>
        <w:t xml:space="preserve">. </w:t>
      </w:r>
      <w:r w:rsidR="002C7610" w:rsidRPr="002C7610">
        <w:rPr>
          <w:rFonts w:ascii="Times New Roman" w:hAnsi="Times New Roman" w:cs="Times New Roman"/>
          <w:b/>
          <w:bCs/>
          <w:sz w:val="24"/>
          <w:szCs w:val="24"/>
        </w:rPr>
        <w:t>(A2.1.3.)</w:t>
      </w:r>
    </w:p>
    <w:p w14:paraId="1E06491B" w14:textId="6BE4B520" w:rsidR="002630E9" w:rsidRDefault="006C6A86" w:rsidP="00881E3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Remdamiesi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šaltiniais</w:t>
      </w:r>
      <w:proofErr w:type="spellEnd"/>
      <w:r w:rsidR="00503EA5">
        <w:rPr>
          <w:rFonts w:ascii="Times New Roman" w:hAnsi="Times New Roman" w:cs="Times New Roman"/>
          <w:sz w:val="24"/>
          <w:szCs w:val="24"/>
        </w:rPr>
        <w:t xml:space="preserve"> </w:t>
      </w:r>
      <w:proofErr w:type="spellStart"/>
      <w:r w:rsidR="00503EA5">
        <w:rPr>
          <w:rFonts w:ascii="Times New Roman" w:hAnsi="Times New Roman" w:cs="Times New Roman"/>
          <w:sz w:val="24"/>
          <w:szCs w:val="24"/>
        </w:rPr>
        <w:t>atsakykite</w:t>
      </w:r>
      <w:proofErr w:type="spellEnd"/>
      <w:r w:rsidR="00503EA5">
        <w:rPr>
          <w:rFonts w:ascii="Times New Roman" w:hAnsi="Times New Roman" w:cs="Times New Roman"/>
          <w:sz w:val="24"/>
          <w:szCs w:val="24"/>
        </w:rPr>
        <w:t xml:space="preserve"> į </w:t>
      </w:r>
      <w:proofErr w:type="spellStart"/>
      <w:r w:rsidR="00503EA5">
        <w:rPr>
          <w:rFonts w:ascii="Times New Roman" w:hAnsi="Times New Roman" w:cs="Times New Roman"/>
          <w:sz w:val="24"/>
          <w:szCs w:val="24"/>
        </w:rPr>
        <w:t>klausimą</w:t>
      </w:r>
      <w:proofErr w:type="spellEnd"/>
      <w:r w:rsidR="00FF5AD9">
        <w:rPr>
          <w:rFonts w:ascii="Times New Roman" w:hAnsi="Times New Roman" w:cs="Times New Roman"/>
          <w:sz w:val="24"/>
          <w:szCs w:val="24"/>
        </w:rPr>
        <w:t xml:space="preserve">, </w:t>
      </w:r>
      <w:proofErr w:type="spellStart"/>
      <w:r w:rsidR="00BE67FB">
        <w:rPr>
          <w:rFonts w:ascii="Times New Roman" w:hAnsi="Times New Roman" w:cs="Times New Roman"/>
          <w:b/>
          <w:bCs/>
          <w:sz w:val="24"/>
          <w:szCs w:val="24"/>
        </w:rPr>
        <w:t>kaip</w:t>
      </w:r>
      <w:proofErr w:type="spellEnd"/>
      <w:r w:rsidR="00FF5AD9">
        <w:rPr>
          <w:rFonts w:ascii="Times New Roman" w:hAnsi="Times New Roman" w:cs="Times New Roman"/>
          <w:sz w:val="24"/>
          <w:szCs w:val="24"/>
        </w:rPr>
        <w:t xml:space="preserve"> JAV </w:t>
      </w:r>
      <w:proofErr w:type="spellStart"/>
      <w:r w:rsidR="00BE67FB">
        <w:rPr>
          <w:rFonts w:ascii="Times New Roman" w:hAnsi="Times New Roman" w:cs="Times New Roman"/>
          <w:sz w:val="24"/>
          <w:szCs w:val="24"/>
        </w:rPr>
        <w:t>kovojo</w:t>
      </w:r>
      <w:proofErr w:type="spellEnd"/>
      <w:r w:rsidR="00BE67FB">
        <w:rPr>
          <w:rFonts w:ascii="Times New Roman" w:hAnsi="Times New Roman" w:cs="Times New Roman"/>
          <w:sz w:val="24"/>
          <w:szCs w:val="24"/>
        </w:rPr>
        <w:t xml:space="preserve"> </w:t>
      </w:r>
      <w:proofErr w:type="spellStart"/>
      <w:r w:rsidR="00FF5AD9">
        <w:rPr>
          <w:rFonts w:ascii="Times New Roman" w:hAnsi="Times New Roman" w:cs="Times New Roman"/>
          <w:sz w:val="24"/>
          <w:szCs w:val="24"/>
        </w:rPr>
        <w:t>su</w:t>
      </w:r>
      <w:proofErr w:type="spellEnd"/>
      <w:r w:rsidR="00FF5AD9">
        <w:rPr>
          <w:rFonts w:ascii="Times New Roman" w:hAnsi="Times New Roman" w:cs="Times New Roman"/>
          <w:sz w:val="24"/>
          <w:szCs w:val="24"/>
        </w:rPr>
        <w:t xml:space="preserve"> </w:t>
      </w:r>
      <w:proofErr w:type="spellStart"/>
      <w:r w:rsidR="00FF5AD9">
        <w:rPr>
          <w:rFonts w:ascii="Times New Roman" w:hAnsi="Times New Roman" w:cs="Times New Roman"/>
          <w:sz w:val="24"/>
          <w:szCs w:val="24"/>
        </w:rPr>
        <w:t>Didžiosios</w:t>
      </w:r>
      <w:proofErr w:type="spellEnd"/>
      <w:r w:rsidR="00FF5AD9">
        <w:rPr>
          <w:rFonts w:ascii="Times New Roman" w:hAnsi="Times New Roman" w:cs="Times New Roman"/>
          <w:sz w:val="24"/>
          <w:szCs w:val="24"/>
        </w:rPr>
        <w:t xml:space="preserve"> </w:t>
      </w:r>
      <w:proofErr w:type="spellStart"/>
      <w:r w:rsidR="00FF5AD9">
        <w:rPr>
          <w:rFonts w:ascii="Times New Roman" w:hAnsi="Times New Roman" w:cs="Times New Roman"/>
          <w:sz w:val="24"/>
          <w:szCs w:val="24"/>
        </w:rPr>
        <w:t>Ekonominės</w:t>
      </w:r>
      <w:proofErr w:type="spellEnd"/>
      <w:r w:rsidR="00FF5AD9">
        <w:rPr>
          <w:rFonts w:ascii="Times New Roman" w:hAnsi="Times New Roman" w:cs="Times New Roman"/>
          <w:sz w:val="24"/>
          <w:szCs w:val="24"/>
        </w:rPr>
        <w:t xml:space="preserve"> </w:t>
      </w:r>
      <w:proofErr w:type="spellStart"/>
      <w:r w:rsidR="00FF5AD9">
        <w:rPr>
          <w:rFonts w:ascii="Times New Roman" w:hAnsi="Times New Roman" w:cs="Times New Roman"/>
          <w:sz w:val="24"/>
          <w:szCs w:val="24"/>
        </w:rPr>
        <w:t>krizės</w:t>
      </w:r>
      <w:proofErr w:type="spellEnd"/>
      <w:r w:rsidR="00FF5AD9">
        <w:rPr>
          <w:rFonts w:ascii="Times New Roman" w:hAnsi="Times New Roman" w:cs="Times New Roman"/>
          <w:sz w:val="24"/>
          <w:szCs w:val="24"/>
        </w:rPr>
        <w:t xml:space="preserve"> </w:t>
      </w:r>
      <w:proofErr w:type="spellStart"/>
      <w:r w:rsidR="00FF5AD9">
        <w:rPr>
          <w:rFonts w:ascii="Times New Roman" w:hAnsi="Times New Roman" w:cs="Times New Roman"/>
          <w:sz w:val="24"/>
          <w:szCs w:val="24"/>
        </w:rPr>
        <w:t>pasekmėmis</w:t>
      </w:r>
      <w:proofErr w:type="spellEnd"/>
      <w:r w:rsidR="00FF5AD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1331D0" w14:paraId="356EC582" w14:textId="77777777" w:rsidTr="001331D0">
        <w:trPr>
          <w:trHeight w:val="3212"/>
        </w:trPr>
        <w:tc>
          <w:tcPr>
            <w:tcW w:w="9350" w:type="dxa"/>
          </w:tcPr>
          <w:p w14:paraId="1B799151" w14:textId="61A38115" w:rsidR="00E84713" w:rsidRDefault="00E84713"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b/>
                <w:bCs/>
                <w:sz w:val="24"/>
                <w:szCs w:val="24"/>
                <w:lang w:val="lt-LT"/>
              </w:rPr>
              <w:t>Šaltinis A.</w:t>
            </w:r>
            <w:r w:rsidR="00B22A2B">
              <w:rPr>
                <w:rFonts w:ascii="Times New Roman" w:hAnsi="Times New Roman" w:cs="Times New Roman"/>
                <w:b/>
                <w:bCs/>
                <w:sz w:val="24"/>
                <w:szCs w:val="24"/>
                <w:lang w:val="lt-LT"/>
              </w:rPr>
              <w:t xml:space="preserve"> </w:t>
            </w:r>
            <w:r w:rsidR="00B22A2B" w:rsidRPr="00B22A2B">
              <w:rPr>
                <w:rFonts w:ascii="Times New Roman" w:hAnsi="Times New Roman" w:cs="Times New Roman"/>
                <w:sz w:val="24"/>
                <w:szCs w:val="24"/>
                <w:lang w:val="lt-LT"/>
              </w:rPr>
              <w:t xml:space="preserve">Duonos linija </w:t>
            </w:r>
            <w:r w:rsidR="00B22A2B">
              <w:rPr>
                <w:rFonts w:ascii="Times New Roman" w:hAnsi="Times New Roman" w:cs="Times New Roman"/>
                <w:sz w:val="24"/>
                <w:szCs w:val="24"/>
                <w:lang w:val="lt-LT"/>
              </w:rPr>
              <w:t>Šeštoje Aveniu 42-oje gatvėje</w:t>
            </w:r>
            <w:r w:rsidR="00B22A2B" w:rsidRPr="00B22A2B">
              <w:rPr>
                <w:rFonts w:ascii="Times New Roman" w:hAnsi="Times New Roman" w:cs="Times New Roman"/>
                <w:sz w:val="24"/>
                <w:szCs w:val="24"/>
                <w:lang w:val="lt-LT"/>
              </w:rPr>
              <w:t>, Niujorke, Didžiosios depresijos metu</w:t>
            </w:r>
            <w:r w:rsidR="00B22A2B">
              <w:rPr>
                <w:rFonts w:ascii="Times New Roman" w:hAnsi="Times New Roman" w:cs="Times New Roman"/>
                <w:sz w:val="24"/>
                <w:szCs w:val="24"/>
                <w:lang w:val="lt-LT"/>
              </w:rPr>
              <w:t>.</w:t>
            </w:r>
          </w:p>
          <w:p w14:paraId="6FE6E7EF" w14:textId="307B2FFC" w:rsidR="00B22A2B" w:rsidRPr="00E84713" w:rsidRDefault="00000000" w:rsidP="00E84713">
            <w:pPr>
              <w:spacing w:line="360" w:lineRule="auto"/>
              <w:jc w:val="both"/>
              <w:rPr>
                <w:rFonts w:ascii="Times New Roman" w:hAnsi="Times New Roman" w:cs="Times New Roman"/>
                <w:b/>
                <w:bCs/>
                <w:sz w:val="24"/>
                <w:szCs w:val="24"/>
                <w:lang w:val="lt-LT"/>
              </w:rPr>
            </w:pPr>
            <w:hyperlink r:id="rId5" w:history="1">
              <w:r w:rsidR="00B22A2B" w:rsidRPr="00B7468C">
                <w:rPr>
                  <w:rStyle w:val="Hyperlink"/>
                  <w:rFonts w:ascii="Times New Roman" w:hAnsi="Times New Roman" w:cs="Times New Roman"/>
                  <w:sz w:val="24"/>
                  <w:szCs w:val="24"/>
                  <w:lang w:val="lt-LT"/>
                </w:rPr>
                <w:t>https://www.federalreservehistory.org/essays/great-depression</w:t>
              </w:r>
            </w:hyperlink>
          </w:p>
          <w:p w14:paraId="2AD12B16" w14:textId="4540D1F4" w:rsidR="00645028" w:rsidRDefault="00645028" w:rsidP="00E84713">
            <w:pPr>
              <w:spacing w:line="360" w:lineRule="auto"/>
              <w:jc w:val="both"/>
              <w:rPr>
                <w:rFonts w:ascii="Times New Roman" w:hAnsi="Times New Roman" w:cs="Times New Roman"/>
                <w:sz w:val="24"/>
                <w:szCs w:val="24"/>
                <w:lang w:val="lt-LT"/>
              </w:rPr>
            </w:pPr>
            <w:r>
              <w:rPr>
                <w:noProof/>
                <w:lang w:val="lt-LT" w:eastAsia="lt-LT"/>
              </w:rPr>
              <w:drawing>
                <wp:inline distT="0" distB="0" distL="0" distR="0" wp14:anchorId="47C8AA7E" wp14:editId="055E791B">
                  <wp:extent cx="5734050" cy="3583781"/>
                  <wp:effectExtent l="0" t="0" r="0" b="0"/>
                  <wp:docPr id="915519405" name="Picture 1" descr="A bread line at Sixth Avenue and 42nd Street, New York City, during the Great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ead line at Sixth Avenue and 42nd Street, New York City, during the Great Depres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6076" cy="3591297"/>
                          </a:xfrm>
                          <a:prstGeom prst="rect">
                            <a:avLst/>
                          </a:prstGeom>
                          <a:noFill/>
                          <a:ln>
                            <a:noFill/>
                          </a:ln>
                        </pic:spPr>
                      </pic:pic>
                    </a:graphicData>
                  </a:graphic>
                </wp:inline>
              </w:drawing>
            </w:r>
            <w:r w:rsidR="001305FA">
              <w:rPr>
                <w:rFonts w:ascii="Times New Roman" w:hAnsi="Times New Roman" w:cs="Times New Roman"/>
                <w:sz w:val="24"/>
                <w:szCs w:val="24"/>
                <w:lang w:val="lt-LT"/>
              </w:rPr>
              <w:t xml:space="preserve"> </w:t>
            </w:r>
          </w:p>
        </w:tc>
      </w:tr>
      <w:tr w:rsidR="00C57E1A" w14:paraId="2563810D" w14:textId="77777777" w:rsidTr="001331D0">
        <w:tc>
          <w:tcPr>
            <w:tcW w:w="9350" w:type="dxa"/>
          </w:tcPr>
          <w:p w14:paraId="3894E584" w14:textId="364E19D0" w:rsidR="00C57E1A" w:rsidRPr="00FF5AD9" w:rsidRDefault="00E84713" w:rsidP="00E84713">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Šaltinis B. </w:t>
            </w:r>
            <w:r w:rsidR="000A4572" w:rsidRPr="00FF5AD9">
              <w:rPr>
                <w:rFonts w:ascii="Times New Roman" w:hAnsi="Times New Roman" w:cs="Times New Roman"/>
                <w:b/>
                <w:bCs/>
                <w:sz w:val="24"/>
                <w:szCs w:val="24"/>
                <w:lang w:val="lt-LT"/>
              </w:rPr>
              <w:t>Socialinės Apsaugos Įstatymas, 1935 rugpjūčio 14 d.</w:t>
            </w:r>
            <w:r w:rsidR="00BE67FB">
              <w:rPr>
                <w:rFonts w:ascii="Times New Roman" w:hAnsi="Times New Roman" w:cs="Times New Roman"/>
                <w:b/>
                <w:bCs/>
                <w:sz w:val="24"/>
                <w:szCs w:val="24"/>
                <w:lang w:val="lt-LT"/>
              </w:rPr>
              <w:t xml:space="preserve"> (versta su google translate)</w:t>
            </w:r>
          </w:p>
          <w:p w14:paraId="3F8BD431" w14:textId="7E6D9902" w:rsidR="000A4572" w:rsidRDefault="00000000" w:rsidP="00E84713">
            <w:pPr>
              <w:spacing w:line="360" w:lineRule="auto"/>
              <w:jc w:val="both"/>
              <w:rPr>
                <w:rFonts w:ascii="Times New Roman" w:hAnsi="Times New Roman" w:cs="Times New Roman"/>
                <w:sz w:val="24"/>
                <w:szCs w:val="24"/>
                <w:lang w:val="lt-LT"/>
              </w:rPr>
            </w:pPr>
            <w:hyperlink r:id="rId7" w:history="1">
              <w:r w:rsidR="000A4572" w:rsidRPr="00605B13">
                <w:rPr>
                  <w:rStyle w:val="Hyperlink"/>
                  <w:rFonts w:ascii="Times New Roman" w:hAnsi="Times New Roman" w:cs="Times New Roman"/>
                  <w:sz w:val="24"/>
                  <w:szCs w:val="24"/>
                  <w:lang w:val="lt-LT"/>
                </w:rPr>
                <w:t>https://www.ssa.gov/history/50ed.html</w:t>
              </w:r>
            </w:hyperlink>
            <w:r w:rsidR="000A4572">
              <w:rPr>
                <w:rFonts w:ascii="Times New Roman" w:hAnsi="Times New Roman" w:cs="Times New Roman"/>
                <w:sz w:val="24"/>
                <w:szCs w:val="24"/>
                <w:lang w:val="lt-LT"/>
              </w:rPr>
              <w:t xml:space="preserve"> </w:t>
            </w:r>
          </w:p>
          <w:p w14:paraId="48FAC489" w14:textId="77777777" w:rsidR="00B22A2B" w:rsidRDefault="00B22A2B" w:rsidP="00E84713">
            <w:pPr>
              <w:spacing w:line="360" w:lineRule="auto"/>
              <w:jc w:val="both"/>
              <w:rPr>
                <w:rFonts w:ascii="Times New Roman" w:hAnsi="Times New Roman" w:cs="Times New Roman"/>
                <w:sz w:val="24"/>
                <w:szCs w:val="24"/>
                <w:lang w:val="lt-LT"/>
              </w:rPr>
            </w:pPr>
          </w:p>
          <w:p w14:paraId="247F594E" w14:textId="19B8550F" w:rsidR="000A4572" w:rsidRDefault="000A4572" w:rsidP="00E84713">
            <w:pPr>
              <w:spacing w:line="360" w:lineRule="auto"/>
              <w:jc w:val="both"/>
              <w:rPr>
                <w:rFonts w:ascii="Times New Roman" w:hAnsi="Times New Roman" w:cs="Times New Roman"/>
                <w:sz w:val="24"/>
                <w:szCs w:val="24"/>
                <w:lang w:val="lt-LT"/>
              </w:rPr>
            </w:pPr>
            <w:r w:rsidRPr="000A4572">
              <w:rPr>
                <w:rFonts w:ascii="Times New Roman" w:hAnsi="Times New Roman" w:cs="Times New Roman"/>
                <w:sz w:val="24"/>
                <w:szCs w:val="24"/>
                <w:lang w:val="lt-LT"/>
              </w:rPr>
              <w:t xml:space="preserve">Socialinės apsaugos įstatyme buvo nustatytos dviejų tipų nuostatos dėl senatvės apsaugos: </w:t>
            </w:r>
            <w:r w:rsidR="009C58A3">
              <w:rPr>
                <w:rFonts w:ascii="Times New Roman" w:hAnsi="Times New Roman" w:cs="Times New Roman"/>
                <w:sz w:val="24"/>
                <w:szCs w:val="24"/>
                <w:lang w:val="lt-LT"/>
              </w:rPr>
              <w:t>1) federalinė pagalba valstijoms</w:t>
            </w:r>
            <w:r w:rsidRPr="000A4572">
              <w:rPr>
                <w:rFonts w:ascii="Times New Roman" w:hAnsi="Times New Roman" w:cs="Times New Roman"/>
                <w:sz w:val="24"/>
                <w:szCs w:val="24"/>
                <w:lang w:val="lt-LT"/>
              </w:rPr>
              <w:t xml:space="preserve">, kad jos galėtų mokėti pinigines pensijas savo nepasiturintiems </w:t>
            </w:r>
            <w:r w:rsidRPr="000A4572">
              <w:rPr>
                <w:rFonts w:ascii="Times New Roman" w:hAnsi="Times New Roman" w:cs="Times New Roman"/>
                <w:sz w:val="24"/>
                <w:szCs w:val="24"/>
                <w:lang w:val="lt-LT"/>
              </w:rPr>
              <w:lastRenderedPageBreak/>
              <w:t>žmonėms ir 2) federalinių senatvės išmokų sistema išėjusiems į pensiją darbuotojams. . Pirmoji priemonė buvo skirta nedelsiant suteikti pagalbą skurstantiems seniems asmenims. Antroji priemonė buvo prevencinė priemonė, kuria siekiama sumažinti būsimos pagyvenusių žmonių priklausomybės mastą ir užtikrinti darbuotoj</w:t>
            </w:r>
            <w:r w:rsidR="00AF4F81">
              <w:rPr>
                <w:rFonts w:ascii="Times New Roman" w:hAnsi="Times New Roman" w:cs="Times New Roman"/>
                <w:sz w:val="24"/>
                <w:szCs w:val="24"/>
                <w:lang w:val="lt-LT"/>
              </w:rPr>
              <w:t>ams gaunamas pensijas už jų dirbtą darbą.</w:t>
            </w:r>
          </w:p>
          <w:p w14:paraId="5D47C528" w14:textId="563C9010" w:rsidR="000A4572" w:rsidRDefault="000A4572" w:rsidP="00AF4F81">
            <w:pPr>
              <w:spacing w:line="360" w:lineRule="auto"/>
              <w:jc w:val="both"/>
              <w:rPr>
                <w:rFonts w:ascii="Times New Roman" w:hAnsi="Times New Roman" w:cs="Times New Roman"/>
                <w:sz w:val="24"/>
                <w:szCs w:val="24"/>
                <w:lang w:val="lt-LT"/>
              </w:rPr>
            </w:pPr>
            <w:r w:rsidRPr="000A4572">
              <w:rPr>
                <w:rFonts w:ascii="Times New Roman" w:hAnsi="Times New Roman" w:cs="Times New Roman"/>
                <w:sz w:val="24"/>
                <w:szCs w:val="24"/>
                <w:lang w:val="lt-LT"/>
              </w:rPr>
              <w:t>Darbingiems gyventojams iki 65 metų Socialinės apsaugos įstatymo II antraštinėje dalyje buvo sukurta „Senatvės rezervo sąskaita“ ir leista mokėti senatvės išmokas iš šios sąskaitos reikalavimus atitinkantiems asmenims, sulaukus 65 metų amžiaus. Mėnesio pašalpos dydis buvo nustatomas pagal bendrą darbo užmokesčio</w:t>
            </w:r>
            <w:r w:rsidR="00AF4F81">
              <w:rPr>
                <w:rFonts w:ascii="Times New Roman" w:hAnsi="Times New Roman" w:cs="Times New Roman"/>
                <w:sz w:val="24"/>
                <w:szCs w:val="24"/>
                <w:lang w:val="lt-LT"/>
              </w:rPr>
              <w:t xml:space="preserve"> </w:t>
            </w:r>
            <w:r w:rsidRPr="000A4572">
              <w:rPr>
                <w:rFonts w:ascii="Times New Roman" w:hAnsi="Times New Roman" w:cs="Times New Roman"/>
                <w:sz w:val="24"/>
                <w:szCs w:val="24"/>
                <w:lang w:val="lt-LT"/>
              </w:rPr>
              <w:t>sumą. Pradinė išmokų formulė buvo sukurta siekiant suteikti didesnį svorį mažiau apmokamų darbuotojų ir jau vidutinio amžiaus ar vyresnių asmenų pajamoms. Mini</w:t>
            </w:r>
            <w:r w:rsidR="00AF4F81">
              <w:rPr>
                <w:rFonts w:ascii="Times New Roman" w:hAnsi="Times New Roman" w:cs="Times New Roman"/>
                <w:sz w:val="24"/>
                <w:szCs w:val="24"/>
                <w:lang w:val="lt-LT"/>
              </w:rPr>
              <w:t>mali mėnesinė išmoka buvo 10 Amerikos dolerių, o maksimali – 85 Amerikos doleriai</w:t>
            </w:r>
            <w:r w:rsidRPr="000A4572">
              <w:rPr>
                <w:rFonts w:ascii="Times New Roman" w:hAnsi="Times New Roman" w:cs="Times New Roman"/>
                <w:sz w:val="24"/>
                <w:szCs w:val="24"/>
                <w:lang w:val="lt-LT"/>
              </w:rPr>
              <w:t>.</w:t>
            </w:r>
          </w:p>
        </w:tc>
      </w:tr>
      <w:tr w:rsidR="00C57E1A" w14:paraId="1AF0829B" w14:textId="77777777" w:rsidTr="001331D0">
        <w:tc>
          <w:tcPr>
            <w:tcW w:w="9350" w:type="dxa"/>
          </w:tcPr>
          <w:p w14:paraId="334455C4" w14:textId="30A69766" w:rsidR="000A4572" w:rsidRPr="00FF5AD9" w:rsidRDefault="00E84713" w:rsidP="00E84713">
            <w:pPr>
              <w:tabs>
                <w:tab w:val="left" w:pos="2115"/>
              </w:tabs>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Šaltinis C. </w:t>
            </w:r>
            <w:r w:rsidR="00084C9F" w:rsidRPr="00FF5AD9">
              <w:rPr>
                <w:rFonts w:ascii="Times New Roman" w:hAnsi="Times New Roman" w:cs="Times New Roman"/>
                <w:b/>
                <w:bCs/>
                <w:sz w:val="24"/>
                <w:szCs w:val="24"/>
                <w:lang w:val="lt-LT"/>
              </w:rPr>
              <w:t>Sąžiningų darbo standartų įstatymas, 1938 gegužės 14 d.</w:t>
            </w:r>
            <w:r w:rsidR="00BE67FB">
              <w:rPr>
                <w:rFonts w:ascii="Times New Roman" w:hAnsi="Times New Roman" w:cs="Times New Roman"/>
                <w:b/>
                <w:bCs/>
                <w:sz w:val="24"/>
                <w:szCs w:val="24"/>
                <w:lang w:val="lt-LT"/>
              </w:rPr>
              <w:t xml:space="preserve"> (versta su google translate)</w:t>
            </w:r>
          </w:p>
          <w:p w14:paraId="5A7640EA" w14:textId="2A826B29" w:rsidR="000A4572" w:rsidRDefault="00000000" w:rsidP="00E84713">
            <w:pPr>
              <w:tabs>
                <w:tab w:val="left" w:pos="2115"/>
              </w:tabs>
              <w:spacing w:line="360" w:lineRule="auto"/>
              <w:jc w:val="both"/>
              <w:rPr>
                <w:rFonts w:ascii="Times New Roman" w:hAnsi="Times New Roman" w:cs="Times New Roman"/>
                <w:sz w:val="24"/>
                <w:szCs w:val="24"/>
                <w:lang w:val="lt-LT"/>
              </w:rPr>
            </w:pPr>
            <w:hyperlink r:id="rId8" w:history="1">
              <w:r w:rsidR="000A4572" w:rsidRPr="00605B13">
                <w:rPr>
                  <w:rStyle w:val="Hyperlink"/>
                  <w:rFonts w:ascii="Times New Roman" w:hAnsi="Times New Roman" w:cs="Times New Roman"/>
                  <w:sz w:val="24"/>
                  <w:szCs w:val="24"/>
                  <w:lang w:val="lt-LT"/>
                </w:rPr>
                <w:t>https://www.upcounsel.com/what-did-the-fair-labor-standards-act-do</w:t>
              </w:r>
            </w:hyperlink>
            <w:r w:rsidR="000A4572">
              <w:rPr>
                <w:rFonts w:ascii="Times New Roman" w:hAnsi="Times New Roman" w:cs="Times New Roman"/>
                <w:sz w:val="24"/>
                <w:szCs w:val="24"/>
                <w:lang w:val="lt-LT"/>
              </w:rPr>
              <w:t xml:space="preserve"> </w:t>
            </w:r>
          </w:p>
          <w:p w14:paraId="1C5F64CF" w14:textId="77777777" w:rsidR="00B22A2B" w:rsidRDefault="00B22A2B" w:rsidP="00E84713">
            <w:pPr>
              <w:tabs>
                <w:tab w:val="left" w:pos="2115"/>
              </w:tabs>
              <w:spacing w:line="360" w:lineRule="auto"/>
              <w:jc w:val="both"/>
              <w:rPr>
                <w:rFonts w:ascii="Times New Roman" w:hAnsi="Times New Roman" w:cs="Times New Roman"/>
                <w:sz w:val="24"/>
                <w:szCs w:val="24"/>
                <w:lang w:val="lt-LT"/>
              </w:rPr>
            </w:pPr>
          </w:p>
          <w:p w14:paraId="2D7920EA" w14:textId="3320806A" w:rsidR="00C57E1A" w:rsidRDefault="000A4572" w:rsidP="00E84713">
            <w:pPr>
              <w:tabs>
                <w:tab w:val="left" w:pos="2115"/>
              </w:tabs>
              <w:spacing w:line="360" w:lineRule="auto"/>
              <w:jc w:val="both"/>
              <w:rPr>
                <w:rFonts w:ascii="Times New Roman" w:hAnsi="Times New Roman" w:cs="Times New Roman"/>
                <w:sz w:val="24"/>
                <w:szCs w:val="24"/>
                <w:lang w:val="lt-LT"/>
              </w:rPr>
            </w:pPr>
            <w:r w:rsidRPr="000A4572">
              <w:rPr>
                <w:rFonts w:ascii="Times New Roman" w:hAnsi="Times New Roman" w:cs="Times New Roman"/>
                <w:sz w:val="24"/>
                <w:szCs w:val="24"/>
                <w:lang w:val="lt-LT"/>
              </w:rPr>
              <w:t xml:space="preserve">1938 m. pagal FLSA buvo nustatytas pirmasis minimalaus </w:t>
            </w:r>
            <w:r w:rsidR="00AF4F81">
              <w:rPr>
                <w:rFonts w:ascii="Times New Roman" w:hAnsi="Times New Roman" w:cs="Times New Roman"/>
                <w:sz w:val="24"/>
                <w:szCs w:val="24"/>
                <w:lang w:val="lt-LT"/>
              </w:rPr>
              <w:t>atlyginimo standartas – 0,25 Amerikos doleriai</w:t>
            </w:r>
            <w:r w:rsidRPr="000A4572">
              <w:rPr>
                <w:rFonts w:ascii="Times New Roman" w:hAnsi="Times New Roman" w:cs="Times New Roman"/>
                <w:sz w:val="24"/>
                <w:szCs w:val="24"/>
                <w:lang w:val="lt-LT"/>
              </w:rPr>
              <w:t xml:space="preserve"> už darbo valandą. Tuo metu taip pat buvo nustatyta, kad darbo savaitė neviršija 44 darbo valandų per savaitę. Vėliau po dvejų metų jis buvo peržiūrėtas iki 40 valandų per savaitę. FLSA ne tik nustatė minimalų darbo užmokestį ir valandų, kurias reikia dirbti per savaitę, skaičių, bet ir reikalavo, kad darbdaviai tinkamai apskaitytų darbuotojų dirbtas valandas ir darbuotojams išmokėtas darbo užmokesčio kompensacijas. FLSA taip pat uždraudė vaikų užimtumą. Pagal FLSA jaunesniems nei 14 metų vaikams nebuvo leista į</w:t>
            </w:r>
            <w:r w:rsidR="00AF4F81">
              <w:rPr>
                <w:rFonts w:ascii="Times New Roman" w:hAnsi="Times New Roman" w:cs="Times New Roman"/>
                <w:sz w:val="24"/>
                <w:szCs w:val="24"/>
                <w:lang w:val="lt-LT"/>
              </w:rPr>
              <w:t>si</w:t>
            </w:r>
            <w:r w:rsidRPr="000A4572">
              <w:rPr>
                <w:rFonts w:ascii="Times New Roman" w:hAnsi="Times New Roman" w:cs="Times New Roman"/>
                <w:sz w:val="24"/>
                <w:szCs w:val="24"/>
                <w:lang w:val="lt-LT"/>
              </w:rPr>
              <w:t>darbinti. Kelioms šeimos įmonėms, taip pat žemės ūkio pramonės įmonėms buvo padarytos kelios išimtys. Pradiniame įstatymo projekte jaunesniems nei 18 metų vaikams taip pat buvo uždrausta dirbti pavojingose pramonės šakose, tokiose kaip kasyba ir tam tikras darbas gamyklose. Šis draudimas įdarbinti vaikus tiesiogiai lėmė, kad labai sumažėjo vaikų, nukentėjusių nuo siaubingų darbo sąlygų</w:t>
            </w:r>
            <w:r>
              <w:rPr>
                <w:rFonts w:ascii="Times New Roman" w:hAnsi="Times New Roman" w:cs="Times New Roman"/>
                <w:sz w:val="24"/>
                <w:szCs w:val="24"/>
                <w:lang w:val="lt-LT"/>
              </w:rPr>
              <w:tab/>
            </w:r>
          </w:p>
        </w:tc>
      </w:tr>
      <w:tr w:rsidR="00FF5AD9" w14:paraId="0D229CD1" w14:textId="77777777" w:rsidTr="001331D0">
        <w:tc>
          <w:tcPr>
            <w:tcW w:w="9350" w:type="dxa"/>
          </w:tcPr>
          <w:p w14:paraId="26FDBE43" w14:textId="77777777" w:rsidR="00FF5AD9" w:rsidRPr="00BE67FB" w:rsidRDefault="00FF5AD9" w:rsidP="00E84713">
            <w:pPr>
              <w:tabs>
                <w:tab w:val="left" w:pos="2115"/>
              </w:tabs>
              <w:spacing w:line="360" w:lineRule="auto"/>
              <w:jc w:val="both"/>
              <w:rPr>
                <w:rFonts w:ascii="Times New Roman" w:hAnsi="Times New Roman" w:cs="Times New Roman"/>
                <w:sz w:val="24"/>
                <w:szCs w:val="24"/>
                <w:lang w:val="lt-LT"/>
              </w:rPr>
            </w:pPr>
            <w:r w:rsidRPr="00BE67FB">
              <w:rPr>
                <w:rFonts w:ascii="Times New Roman" w:hAnsi="Times New Roman" w:cs="Times New Roman"/>
                <w:b/>
                <w:bCs/>
                <w:sz w:val="24"/>
                <w:szCs w:val="24"/>
                <w:lang w:val="lt-LT"/>
              </w:rPr>
              <w:t>Klausimai</w:t>
            </w:r>
            <w:r w:rsidRPr="00BE67FB">
              <w:rPr>
                <w:rFonts w:ascii="Times New Roman" w:hAnsi="Times New Roman" w:cs="Times New Roman"/>
                <w:sz w:val="24"/>
                <w:szCs w:val="24"/>
                <w:lang w:val="lt-LT"/>
              </w:rPr>
              <w:t xml:space="preserve">: </w:t>
            </w:r>
          </w:p>
          <w:p w14:paraId="2EE617AE" w14:textId="04BEBE6C" w:rsidR="00FF5AD9" w:rsidRPr="00BE67FB" w:rsidRDefault="00BE67FB" w:rsidP="00E84713">
            <w:pPr>
              <w:pStyle w:val="ListParagraph"/>
              <w:numPr>
                <w:ilvl w:val="0"/>
                <w:numId w:val="3"/>
              </w:numPr>
              <w:tabs>
                <w:tab w:val="left" w:pos="2115"/>
              </w:tabs>
              <w:spacing w:line="360" w:lineRule="auto"/>
              <w:jc w:val="both"/>
              <w:rPr>
                <w:rFonts w:ascii="Times New Roman" w:hAnsi="Times New Roman" w:cs="Times New Roman"/>
                <w:sz w:val="24"/>
                <w:szCs w:val="24"/>
                <w:lang w:val="lt-LT"/>
              </w:rPr>
            </w:pPr>
            <w:r w:rsidRPr="00BE67FB">
              <w:rPr>
                <w:rFonts w:ascii="Times New Roman" w:hAnsi="Times New Roman" w:cs="Times New Roman"/>
                <w:sz w:val="24"/>
                <w:szCs w:val="24"/>
                <w:lang w:val="lt-LT"/>
              </w:rPr>
              <w:t xml:space="preserve">Remdamiesi </w:t>
            </w:r>
            <w:r w:rsidR="00E84713">
              <w:rPr>
                <w:rFonts w:ascii="Times New Roman" w:hAnsi="Times New Roman" w:cs="Times New Roman"/>
                <w:sz w:val="24"/>
                <w:szCs w:val="24"/>
                <w:lang w:val="lt-LT"/>
              </w:rPr>
              <w:t>A</w:t>
            </w:r>
            <w:r w:rsidRPr="00BE67FB">
              <w:rPr>
                <w:rFonts w:ascii="Times New Roman" w:hAnsi="Times New Roman" w:cs="Times New Roman"/>
                <w:sz w:val="24"/>
                <w:szCs w:val="24"/>
                <w:lang w:val="lt-LT"/>
              </w:rPr>
              <w:t xml:space="preserve"> šalti</w:t>
            </w:r>
            <w:r w:rsidR="003A3176">
              <w:rPr>
                <w:rFonts w:ascii="Times New Roman" w:hAnsi="Times New Roman" w:cs="Times New Roman"/>
                <w:sz w:val="24"/>
                <w:szCs w:val="24"/>
                <w:lang w:val="lt-LT"/>
              </w:rPr>
              <w:t>n</w:t>
            </w:r>
            <w:r w:rsidR="00AF6ED8">
              <w:rPr>
                <w:rFonts w:ascii="Times New Roman" w:hAnsi="Times New Roman" w:cs="Times New Roman"/>
                <w:sz w:val="24"/>
                <w:szCs w:val="24"/>
                <w:lang w:val="lt-LT"/>
              </w:rPr>
              <w:t>iu (nuotrauka) nurodykite</w:t>
            </w:r>
            <w:r w:rsidR="003A3176">
              <w:rPr>
                <w:rFonts w:ascii="Times New Roman" w:hAnsi="Times New Roman" w:cs="Times New Roman"/>
                <w:sz w:val="24"/>
                <w:szCs w:val="24"/>
                <w:lang w:val="lt-LT"/>
              </w:rPr>
              <w:t xml:space="preserve"> du</w:t>
            </w:r>
            <w:r w:rsidRPr="00BE67FB">
              <w:rPr>
                <w:rFonts w:ascii="Times New Roman" w:hAnsi="Times New Roman" w:cs="Times New Roman"/>
                <w:sz w:val="24"/>
                <w:szCs w:val="24"/>
                <w:lang w:val="lt-LT"/>
              </w:rPr>
              <w:t xml:space="preserve"> iššūkius, su kuriais sus</w:t>
            </w:r>
            <w:r w:rsidR="00AF6ED8">
              <w:rPr>
                <w:rFonts w:ascii="Times New Roman" w:hAnsi="Times New Roman" w:cs="Times New Roman"/>
                <w:sz w:val="24"/>
                <w:szCs w:val="24"/>
                <w:lang w:val="lt-LT"/>
              </w:rPr>
              <w:t>idūrė JAV gyventojai</w:t>
            </w:r>
            <w:r w:rsidRPr="00BE67FB">
              <w:rPr>
                <w:rFonts w:ascii="Times New Roman" w:hAnsi="Times New Roman" w:cs="Times New Roman"/>
                <w:sz w:val="24"/>
                <w:szCs w:val="24"/>
                <w:lang w:val="lt-LT"/>
              </w:rPr>
              <w:t>.</w:t>
            </w:r>
          </w:p>
          <w:p w14:paraId="09818F30" w14:textId="4CB86032" w:rsidR="00BE67FB" w:rsidRDefault="00BE67FB" w:rsidP="00E84713">
            <w:pPr>
              <w:pStyle w:val="ListParagraph"/>
              <w:numPr>
                <w:ilvl w:val="0"/>
                <w:numId w:val="3"/>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Remdamiesi </w:t>
            </w:r>
            <w:r w:rsidR="00E84713">
              <w:rPr>
                <w:rFonts w:ascii="Times New Roman" w:hAnsi="Times New Roman" w:cs="Times New Roman"/>
                <w:sz w:val="24"/>
                <w:szCs w:val="24"/>
                <w:lang w:val="lt-LT"/>
              </w:rPr>
              <w:t>B</w:t>
            </w:r>
            <w:r>
              <w:rPr>
                <w:rFonts w:ascii="Times New Roman" w:hAnsi="Times New Roman" w:cs="Times New Roman"/>
                <w:sz w:val="24"/>
                <w:szCs w:val="24"/>
                <w:lang w:val="lt-LT"/>
              </w:rPr>
              <w:t xml:space="preserve"> šaltiniu (Socialinės a</w:t>
            </w:r>
            <w:r w:rsidR="003A3176">
              <w:rPr>
                <w:rFonts w:ascii="Times New Roman" w:hAnsi="Times New Roman" w:cs="Times New Roman"/>
                <w:sz w:val="24"/>
                <w:szCs w:val="24"/>
                <w:lang w:val="lt-LT"/>
              </w:rPr>
              <w:t xml:space="preserve">psaugos įstatymas) įvardinkite dvi JAV </w:t>
            </w:r>
            <w:r w:rsidR="00AF6ED8">
              <w:rPr>
                <w:rFonts w:ascii="Times New Roman" w:hAnsi="Times New Roman" w:cs="Times New Roman"/>
                <w:sz w:val="24"/>
                <w:szCs w:val="24"/>
                <w:lang w:val="lt-LT"/>
              </w:rPr>
              <w:t xml:space="preserve">vyriausybės </w:t>
            </w:r>
            <w:r w:rsidR="003A3176">
              <w:rPr>
                <w:rFonts w:ascii="Times New Roman" w:hAnsi="Times New Roman" w:cs="Times New Roman"/>
                <w:sz w:val="24"/>
                <w:szCs w:val="24"/>
                <w:lang w:val="lt-LT"/>
              </w:rPr>
              <w:t>paga</w:t>
            </w:r>
            <w:r w:rsidR="00AF6ED8">
              <w:rPr>
                <w:rFonts w:ascii="Times New Roman" w:hAnsi="Times New Roman" w:cs="Times New Roman"/>
                <w:sz w:val="24"/>
                <w:szCs w:val="24"/>
                <w:lang w:val="lt-LT"/>
              </w:rPr>
              <w:t>lbos priemones skelbtas įstatyme</w:t>
            </w:r>
            <w:r w:rsidR="009C58A3">
              <w:rPr>
                <w:rFonts w:ascii="Times New Roman" w:hAnsi="Times New Roman" w:cs="Times New Roman"/>
                <w:sz w:val="24"/>
                <w:szCs w:val="24"/>
                <w:lang w:val="lt-LT"/>
              </w:rPr>
              <w:t>. Paaiškinkite, ko kiekviena priemone buvo siekiama?</w:t>
            </w:r>
          </w:p>
          <w:p w14:paraId="7776842D" w14:textId="16BCF12A" w:rsidR="00BE67FB" w:rsidRDefault="003A3176" w:rsidP="00E84713">
            <w:pPr>
              <w:pStyle w:val="ListParagraph"/>
              <w:numPr>
                <w:ilvl w:val="0"/>
                <w:numId w:val="3"/>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Remdamiesi</w:t>
            </w:r>
            <w:r w:rsidR="006B5A06">
              <w:rPr>
                <w:rFonts w:ascii="Times New Roman" w:hAnsi="Times New Roman" w:cs="Times New Roman"/>
                <w:sz w:val="24"/>
                <w:szCs w:val="24"/>
                <w:lang w:val="lt-LT"/>
              </w:rPr>
              <w:t xml:space="preserve"> </w:t>
            </w:r>
            <w:r w:rsidR="00E84713">
              <w:rPr>
                <w:rFonts w:ascii="Times New Roman" w:hAnsi="Times New Roman" w:cs="Times New Roman"/>
                <w:sz w:val="24"/>
                <w:szCs w:val="24"/>
                <w:lang w:val="lt-LT"/>
              </w:rPr>
              <w:t>C</w:t>
            </w:r>
            <w:r>
              <w:rPr>
                <w:rFonts w:ascii="Times New Roman" w:hAnsi="Times New Roman" w:cs="Times New Roman"/>
                <w:sz w:val="24"/>
                <w:szCs w:val="24"/>
                <w:lang w:val="lt-LT"/>
              </w:rPr>
              <w:t xml:space="preserve"> šaltiniu nurodykite tris</w:t>
            </w:r>
            <w:r w:rsidR="006B5A06">
              <w:rPr>
                <w:rFonts w:ascii="Times New Roman" w:hAnsi="Times New Roman" w:cs="Times New Roman"/>
                <w:sz w:val="24"/>
                <w:szCs w:val="24"/>
                <w:lang w:val="lt-LT"/>
              </w:rPr>
              <w:t xml:space="preserve"> naujoves, padėjusias </w:t>
            </w:r>
            <w:r w:rsidR="00AF4F81">
              <w:rPr>
                <w:rFonts w:ascii="Times New Roman" w:hAnsi="Times New Roman" w:cs="Times New Roman"/>
                <w:sz w:val="24"/>
                <w:szCs w:val="24"/>
                <w:lang w:val="lt-LT"/>
              </w:rPr>
              <w:t xml:space="preserve">nustatyti darbo sąlygas </w:t>
            </w:r>
            <w:r w:rsidR="00EA14CD">
              <w:rPr>
                <w:rFonts w:ascii="Times New Roman" w:hAnsi="Times New Roman" w:cs="Times New Roman"/>
                <w:sz w:val="24"/>
                <w:szCs w:val="24"/>
                <w:lang w:val="lt-LT"/>
              </w:rPr>
              <w:t xml:space="preserve">JAV gyventojams </w:t>
            </w:r>
            <w:r w:rsidR="00AF4F81">
              <w:rPr>
                <w:rFonts w:ascii="Times New Roman" w:hAnsi="Times New Roman" w:cs="Times New Roman"/>
                <w:sz w:val="24"/>
                <w:szCs w:val="24"/>
                <w:lang w:val="lt-LT"/>
              </w:rPr>
              <w:t>krizės metu</w:t>
            </w:r>
            <w:r>
              <w:rPr>
                <w:rFonts w:ascii="Times New Roman" w:hAnsi="Times New Roman" w:cs="Times New Roman"/>
                <w:sz w:val="24"/>
                <w:szCs w:val="24"/>
                <w:lang w:val="lt-LT"/>
              </w:rPr>
              <w:t>.</w:t>
            </w:r>
          </w:p>
          <w:p w14:paraId="6DD12FC5" w14:textId="3ACCC527" w:rsidR="006B5A06" w:rsidRPr="00BE67FB" w:rsidRDefault="009C58A3" w:rsidP="00E84713">
            <w:pPr>
              <w:pStyle w:val="ListParagraph"/>
              <w:numPr>
                <w:ilvl w:val="0"/>
                <w:numId w:val="3"/>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Padarykite išvadą</w:t>
            </w:r>
            <w:r w:rsidR="006B5A06">
              <w:rPr>
                <w:rFonts w:ascii="Times New Roman" w:hAnsi="Times New Roman" w:cs="Times New Roman"/>
                <w:sz w:val="24"/>
                <w:szCs w:val="24"/>
                <w:lang w:val="lt-LT"/>
              </w:rPr>
              <w:t xml:space="preserve">, </w:t>
            </w:r>
            <w:proofErr w:type="spellStart"/>
            <w:r w:rsidR="006B5A06">
              <w:rPr>
                <w:rFonts w:ascii="Times New Roman" w:hAnsi="Times New Roman" w:cs="Times New Roman"/>
                <w:b/>
                <w:bCs/>
                <w:sz w:val="24"/>
                <w:szCs w:val="24"/>
              </w:rPr>
              <w:t>kaip</w:t>
            </w:r>
            <w:proofErr w:type="spellEnd"/>
            <w:r w:rsidR="006B5A06">
              <w:rPr>
                <w:rFonts w:ascii="Times New Roman" w:hAnsi="Times New Roman" w:cs="Times New Roman"/>
                <w:sz w:val="24"/>
                <w:szCs w:val="24"/>
              </w:rPr>
              <w:t xml:space="preserve"> JAV </w:t>
            </w:r>
            <w:proofErr w:type="spellStart"/>
            <w:r w:rsidR="006B5A06">
              <w:rPr>
                <w:rFonts w:ascii="Times New Roman" w:hAnsi="Times New Roman" w:cs="Times New Roman"/>
                <w:sz w:val="24"/>
                <w:szCs w:val="24"/>
              </w:rPr>
              <w:t>vyriausybė</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kovojo</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su</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Didžiosios</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Ekonominės</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krizės</w:t>
            </w:r>
            <w:proofErr w:type="spellEnd"/>
            <w:r w:rsidR="006B5A06">
              <w:rPr>
                <w:rFonts w:ascii="Times New Roman" w:hAnsi="Times New Roman" w:cs="Times New Roman"/>
                <w:sz w:val="24"/>
                <w:szCs w:val="24"/>
              </w:rPr>
              <w:t xml:space="preserve"> </w:t>
            </w:r>
            <w:proofErr w:type="spellStart"/>
            <w:r w:rsidR="006B5A06">
              <w:rPr>
                <w:rFonts w:ascii="Times New Roman" w:hAnsi="Times New Roman" w:cs="Times New Roman"/>
                <w:sz w:val="24"/>
                <w:szCs w:val="24"/>
              </w:rPr>
              <w:t>pasekmėmis</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socialinės</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apsaugos</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sferoje</w:t>
            </w:r>
            <w:proofErr w:type="spellEnd"/>
            <w:r w:rsidR="00AF4F81">
              <w:rPr>
                <w:rFonts w:ascii="Times New Roman" w:hAnsi="Times New Roman" w:cs="Times New Roman"/>
                <w:sz w:val="24"/>
                <w:szCs w:val="24"/>
              </w:rPr>
              <w:t xml:space="preserve"> – </w:t>
            </w:r>
            <w:proofErr w:type="spellStart"/>
            <w:r w:rsidR="00AF4F81">
              <w:rPr>
                <w:rFonts w:ascii="Times New Roman" w:hAnsi="Times New Roman" w:cs="Times New Roman"/>
                <w:sz w:val="24"/>
                <w:szCs w:val="24"/>
              </w:rPr>
              <w:t>senjorų</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klausimu</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ir</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vaikų</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darbo</w:t>
            </w:r>
            <w:proofErr w:type="spellEnd"/>
            <w:r w:rsidR="00AF4F81">
              <w:rPr>
                <w:rFonts w:ascii="Times New Roman" w:hAnsi="Times New Roman" w:cs="Times New Roman"/>
                <w:sz w:val="24"/>
                <w:szCs w:val="24"/>
              </w:rPr>
              <w:t xml:space="preserve"> </w:t>
            </w:r>
            <w:proofErr w:type="spellStart"/>
            <w:r w:rsidR="00AF4F81">
              <w:rPr>
                <w:rFonts w:ascii="Times New Roman" w:hAnsi="Times New Roman" w:cs="Times New Roman"/>
                <w:sz w:val="24"/>
                <w:szCs w:val="24"/>
              </w:rPr>
              <w:t>santykiuose</w:t>
            </w:r>
            <w:proofErr w:type="spellEnd"/>
            <w:r w:rsidR="006B5A06">
              <w:rPr>
                <w:rFonts w:ascii="Times New Roman" w:hAnsi="Times New Roman" w:cs="Times New Roman"/>
                <w:sz w:val="24"/>
                <w:szCs w:val="24"/>
              </w:rPr>
              <w:t>?</w:t>
            </w:r>
          </w:p>
        </w:tc>
      </w:tr>
      <w:tr w:rsidR="00FF5AD9" w14:paraId="7AC1B277" w14:textId="77777777" w:rsidTr="001331D0">
        <w:tc>
          <w:tcPr>
            <w:tcW w:w="9350" w:type="dxa"/>
          </w:tcPr>
          <w:p w14:paraId="6CE1C9E2" w14:textId="77777777" w:rsidR="00FF5AD9" w:rsidRPr="00BE67FB" w:rsidRDefault="00FF5AD9" w:rsidP="00E84713">
            <w:pPr>
              <w:tabs>
                <w:tab w:val="left" w:pos="2115"/>
              </w:tabs>
              <w:spacing w:line="360" w:lineRule="auto"/>
              <w:jc w:val="both"/>
              <w:rPr>
                <w:rFonts w:ascii="Times New Roman" w:hAnsi="Times New Roman" w:cs="Times New Roman"/>
                <w:sz w:val="24"/>
                <w:szCs w:val="24"/>
                <w:lang w:val="lt-LT"/>
              </w:rPr>
            </w:pPr>
            <w:r w:rsidRPr="00BE67FB">
              <w:rPr>
                <w:rFonts w:ascii="Times New Roman" w:hAnsi="Times New Roman" w:cs="Times New Roman"/>
                <w:b/>
                <w:bCs/>
                <w:sz w:val="24"/>
                <w:szCs w:val="24"/>
                <w:lang w:val="lt-LT"/>
              </w:rPr>
              <w:t>Galimi atsakymai</w:t>
            </w:r>
            <w:r w:rsidRPr="00BE67FB">
              <w:rPr>
                <w:rFonts w:ascii="Times New Roman" w:hAnsi="Times New Roman" w:cs="Times New Roman"/>
                <w:sz w:val="24"/>
                <w:szCs w:val="24"/>
                <w:lang w:val="lt-LT"/>
              </w:rPr>
              <w:t>:</w:t>
            </w:r>
          </w:p>
          <w:p w14:paraId="48A44100" w14:textId="05FF25D1" w:rsidR="00FF5AD9" w:rsidRPr="00BE67FB" w:rsidRDefault="009C58A3" w:rsidP="00E84713">
            <w:pPr>
              <w:pStyle w:val="ListParagraph"/>
              <w:numPr>
                <w:ilvl w:val="0"/>
                <w:numId w:val="2"/>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Didelis bedarbių skaičius</w:t>
            </w:r>
            <w:r w:rsidR="00BE67FB" w:rsidRPr="00BE67FB">
              <w:rPr>
                <w:rFonts w:ascii="Times New Roman" w:hAnsi="Times New Roman" w:cs="Times New Roman"/>
                <w:sz w:val="24"/>
                <w:szCs w:val="24"/>
                <w:lang w:val="lt-LT"/>
              </w:rPr>
              <w:t>; maisto trūk</w:t>
            </w:r>
            <w:r>
              <w:rPr>
                <w:rFonts w:ascii="Times New Roman" w:hAnsi="Times New Roman" w:cs="Times New Roman"/>
                <w:sz w:val="24"/>
                <w:szCs w:val="24"/>
                <w:lang w:val="lt-LT"/>
              </w:rPr>
              <w:t>umas; didelės eilės laukiant maisto.</w:t>
            </w:r>
          </w:p>
          <w:p w14:paraId="1929569A" w14:textId="3FA3C084" w:rsidR="00BE67FB" w:rsidRDefault="009C58A3" w:rsidP="00E84713">
            <w:pPr>
              <w:pStyle w:val="ListParagraph"/>
              <w:numPr>
                <w:ilvl w:val="0"/>
                <w:numId w:val="2"/>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1) federalinė pagalba valstijoms</w:t>
            </w:r>
            <w:r w:rsidR="006B5A06" w:rsidRPr="000A4572">
              <w:rPr>
                <w:rFonts w:ascii="Times New Roman" w:hAnsi="Times New Roman" w:cs="Times New Roman"/>
                <w:sz w:val="24"/>
                <w:szCs w:val="24"/>
                <w:lang w:val="lt-LT"/>
              </w:rPr>
              <w:t>, kad jos galėtų mokėti pinigines pensijas savo nepasiturintiems žmonėms ir 2) federalinių senatvės išmokų sistema išėjusiems į pensiją darbuotojams.</w:t>
            </w:r>
          </w:p>
          <w:p w14:paraId="0C59E90A" w14:textId="2A9DAC96" w:rsidR="006B5A06" w:rsidRDefault="006B5A06" w:rsidP="00E84713">
            <w:pPr>
              <w:pStyle w:val="ListParagraph"/>
              <w:numPr>
                <w:ilvl w:val="0"/>
                <w:numId w:val="2"/>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Pr="000A4572">
              <w:rPr>
                <w:rFonts w:ascii="Times New Roman" w:hAnsi="Times New Roman" w:cs="Times New Roman"/>
                <w:sz w:val="24"/>
                <w:szCs w:val="24"/>
                <w:lang w:val="lt-LT"/>
              </w:rPr>
              <w:t xml:space="preserve"> nustatytas pirmasis minimalaus atlyginimo standartas</w:t>
            </w:r>
            <w:r>
              <w:rPr>
                <w:rFonts w:ascii="Times New Roman" w:hAnsi="Times New Roman" w:cs="Times New Roman"/>
                <w:sz w:val="24"/>
                <w:szCs w:val="24"/>
                <w:lang w:val="lt-LT"/>
              </w:rPr>
              <w:t xml:space="preserve">; 2) nustatyta darbo savaitė 44-40 val.; 3) </w:t>
            </w:r>
            <w:r w:rsidRPr="000A4572">
              <w:rPr>
                <w:rFonts w:ascii="Times New Roman" w:hAnsi="Times New Roman" w:cs="Times New Roman"/>
                <w:sz w:val="24"/>
                <w:szCs w:val="24"/>
                <w:lang w:val="lt-LT"/>
              </w:rPr>
              <w:t>jaunesniems nei 14 metų vaikams nebuvo leista į</w:t>
            </w:r>
            <w:r w:rsidR="00052DC7">
              <w:rPr>
                <w:rFonts w:ascii="Times New Roman" w:hAnsi="Times New Roman" w:cs="Times New Roman"/>
                <w:sz w:val="24"/>
                <w:szCs w:val="24"/>
                <w:lang w:val="lt-LT"/>
              </w:rPr>
              <w:t>si</w:t>
            </w:r>
            <w:r w:rsidRPr="000A4572">
              <w:rPr>
                <w:rFonts w:ascii="Times New Roman" w:hAnsi="Times New Roman" w:cs="Times New Roman"/>
                <w:sz w:val="24"/>
                <w:szCs w:val="24"/>
                <w:lang w:val="lt-LT"/>
              </w:rPr>
              <w:t>darbinti</w:t>
            </w:r>
            <w:r>
              <w:rPr>
                <w:rFonts w:ascii="Times New Roman" w:hAnsi="Times New Roman" w:cs="Times New Roman"/>
                <w:sz w:val="24"/>
                <w:szCs w:val="24"/>
                <w:lang w:val="lt-LT"/>
              </w:rPr>
              <w:t>.</w:t>
            </w:r>
          </w:p>
          <w:p w14:paraId="285C5F53" w14:textId="4D3A9F8E" w:rsidR="006B5A06" w:rsidRPr="00BE67FB" w:rsidRDefault="006B5A06" w:rsidP="00B97B60">
            <w:pPr>
              <w:pStyle w:val="ListParagraph"/>
              <w:numPr>
                <w:ilvl w:val="0"/>
                <w:numId w:val="2"/>
              </w:numPr>
              <w:tabs>
                <w:tab w:val="left" w:pos="2115"/>
              </w:tabs>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Pirmuoju įstatymu </w:t>
            </w:r>
            <w:r w:rsidRPr="006B5A06">
              <w:rPr>
                <w:rFonts w:ascii="Times New Roman" w:hAnsi="Times New Roman" w:cs="Times New Roman"/>
                <w:sz w:val="24"/>
                <w:szCs w:val="24"/>
                <w:lang w:val="lt-LT"/>
              </w:rPr>
              <w:t>suteikė</w:t>
            </w:r>
            <w:r>
              <w:rPr>
                <w:rFonts w:ascii="Times New Roman" w:hAnsi="Times New Roman" w:cs="Times New Roman"/>
                <w:sz w:val="24"/>
                <w:szCs w:val="24"/>
                <w:lang w:val="lt-LT"/>
              </w:rPr>
              <w:t xml:space="preserve"> finansinę pagalbą valstijoms, kurios pasirūpins skurstančiais senoliais, antruoju įstatymu sureguliavo darbo savaitės valandas, uždraudė vaikų darbą bei nustatė min</w:t>
            </w:r>
            <w:r w:rsidR="00593050">
              <w:rPr>
                <w:rFonts w:ascii="Times New Roman" w:hAnsi="Times New Roman" w:cs="Times New Roman"/>
                <w:sz w:val="24"/>
                <w:szCs w:val="24"/>
                <w:lang w:val="lt-LT"/>
              </w:rPr>
              <w:t>imalų atlyginimą.</w:t>
            </w:r>
            <w:r w:rsidR="00B97B60">
              <w:rPr>
                <w:rFonts w:ascii="Times New Roman" w:hAnsi="Times New Roman" w:cs="Times New Roman"/>
                <w:sz w:val="24"/>
                <w:szCs w:val="24"/>
                <w:lang w:val="lt-LT"/>
              </w:rPr>
              <w:t xml:space="preserve"> </w:t>
            </w:r>
            <w:r w:rsidR="00593050">
              <w:rPr>
                <w:rFonts w:ascii="Times New Roman" w:hAnsi="Times New Roman" w:cs="Times New Roman"/>
                <w:sz w:val="24"/>
                <w:szCs w:val="24"/>
                <w:lang w:val="lt-LT"/>
              </w:rPr>
              <w:t>T</w:t>
            </w:r>
            <w:r w:rsidR="00B97B60">
              <w:rPr>
                <w:rFonts w:ascii="Times New Roman" w:hAnsi="Times New Roman" w:cs="Times New Roman"/>
                <w:sz w:val="24"/>
                <w:szCs w:val="24"/>
                <w:lang w:val="lt-LT"/>
              </w:rPr>
              <w:t xml:space="preserve">ai leido </w:t>
            </w:r>
            <w:r>
              <w:rPr>
                <w:rFonts w:ascii="Times New Roman" w:hAnsi="Times New Roman" w:cs="Times New Roman"/>
                <w:sz w:val="24"/>
                <w:szCs w:val="24"/>
                <w:lang w:val="lt-LT"/>
              </w:rPr>
              <w:t>žmonėms turėti mėnesinį a</w:t>
            </w:r>
            <w:r w:rsidR="00593050">
              <w:rPr>
                <w:rFonts w:ascii="Times New Roman" w:hAnsi="Times New Roman" w:cs="Times New Roman"/>
                <w:sz w:val="24"/>
                <w:szCs w:val="24"/>
                <w:lang w:val="lt-LT"/>
              </w:rPr>
              <w:t>tlyginimą,</w:t>
            </w:r>
            <w:r>
              <w:rPr>
                <w:rFonts w:ascii="Times New Roman" w:hAnsi="Times New Roman" w:cs="Times New Roman"/>
                <w:sz w:val="24"/>
                <w:szCs w:val="24"/>
                <w:lang w:val="lt-LT"/>
              </w:rPr>
              <w:t xml:space="preserve"> nusipirkti maisto ir grąžinti pinigus į rinką, </w:t>
            </w:r>
            <w:r w:rsidR="00B97B60">
              <w:rPr>
                <w:rFonts w:ascii="Times New Roman" w:hAnsi="Times New Roman" w:cs="Times New Roman"/>
                <w:sz w:val="24"/>
                <w:szCs w:val="24"/>
                <w:lang w:val="lt-LT"/>
              </w:rPr>
              <w:t>dėl ko augo ekonomika</w:t>
            </w:r>
            <w:r>
              <w:rPr>
                <w:rFonts w:ascii="Times New Roman" w:hAnsi="Times New Roman" w:cs="Times New Roman"/>
                <w:sz w:val="24"/>
                <w:szCs w:val="24"/>
                <w:lang w:val="lt-LT"/>
              </w:rPr>
              <w:t>.</w:t>
            </w:r>
          </w:p>
        </w:tc>
      </w:tr>
    </w:tbl>
    <w:p w14:paraId="60A5EF35" w14:textId="77777777" w:rsidR="00F06176" w:rsidRPr="004E0FED" w:rsidRDefault="00F06176" w:rsidP="00881E30">
      <w:pPr>
        <w:spacing w:line="360" w:lineRule="auto"/>
        <w:jc w:val="both"/>
        <w:rPr>
          <w:rFonts w:ascii="Times New Roman" w:hAnsi="Times New Roman" w:cs="Times New Roman"/>
          <w:sz w:val="24"/>
          <w:szCs w:val="24"/>
          <w:lang w:val="lt-LT"/>
        </w:rPr>
      </w:pPr>
    </w:p>
    <w:p w14:paraId="56AA1FF8" w14:textId="77777777" w:rsidR="00852CB8" w:rsidRDefault="00852CB8" w:rsidP="00852CB8">
      <w:pPr>
        <w:rPr>
          <w:rFonts w:ascii="Times New Roman" w:hAnsi="Times New Roman" w:cs="Times New Roman"/>
          <w:sz w:val="24"/>
          <w:szCs w:val="24"/>
          <w:lang w:val="lt-LT"/>
        </w:rPr>
      </w:pPr>
    </w:p>
    <w:p w14:paraId="2C4E1688" w14:textId="27572EC6" w:rsidR="00C515F8" w:rsidRPr="00852CB8" w:rsidRDefault="00B565AE" w:rsidP="00852CB8">
      <w:pPr>
        <w:jc w:val="both"/>
        <w:rPr>
          <w:rFonts w:ascii="Times New Roman" w:hAnsi="Times New Roman" w:cs="Times New Roman"/>
          <w:sz w:val="24"/>
          <w:szCs w:val="24"/>
          <w:lang w:val="lt-LT"/>
        </w:rPr>
      </w:pPr>
      <w:r>
        <w:rPr>
          <w:rFonts w:ascii="Times New Roman" w:hAnsi="Times New Roman" w:cs="Times New Roman"/>
          <w:b/>
          <w:sz w:val="24"/>
          <w:szCs w:val="24"/>
        </w:rPr>
        <w:t xml:space="preserve">Antra </w:t>
      </w:r>
      <w:proofErr w:type="spellStart"/>
      <w:r>
        <w:rPr>
          <w:rFonts w:ascii="Times New Roman" w:hAnsi="Times New Roman" w:cs="Times New Roman"/>
          <w:b/>
          <w:sz w:val="24"/>
          <w:szCs w:val="24"/>
        </w:rPr>
        <w:t>u</w:t>
      </w:r>
      <w:r w:rsidR="006B5A06" w:rsidRPr="004E0FED">
        <w:rPr>
          <w:rFonts w:ascii="Times New Roman" w:hAnsi="Times New Roman" w:cs="Times New Roman"/>
          <w:b/>
          <w:sz w:val="24"/>
          <w:szCs w:val="24"/>
        </w:rPr>
        <w:t>žduotis</w:t>
      </w:r>
      <w:proofErr w:type="spellEnd"/>
      <w:r w:rsidR="006B5A06" w:rsidRPr="004E0FED">
        <w:rPr>
          <w:rFonts w:ascii="Times New Roman" w:hAnsi="Times New Roman" w:cs="Times New Roman"/>
          <w:b/>
          <w:sz w:val="24"/>
          <w:szCs w:val="24"/>
        </w:rPr>
        <w:t>.</w:t>
      </w:r>
      <w:r w:rsidR="006B5A06" w:rsidRPr="004E0FED">
        <w:rPr>
          <w:rFonts w:ascii="Times New Roman" w:hAnsi="Times New Roman" w:cs="Times New Roman"/>
          <w:sz w:val="24"/>
          <w:szCs w:val="24"/>
        </w:rPr>
        <w:t xml:space="preserve"> </w:t>
      </w:r>
      <w:r w:rsidR="006B5A06" w:rsidRPr="00F06176">
        <w:rPr>
          <w:rFonts w:ascii="Times New Roman" w:hAnsi="Times New Roman" w:cs="Times New Roman"/>
          <w:b/>
          <w:sz w:val="24"/>
          <w:szCs w:val="24"/>
          <w:highlight w:val="lightGray"/>
        </w:rPr>
        <w:t xml:space="preserve">I </w:t>
      </w:r>
      <w:proofErr w:type="spellStart"/>
      <w:r w:rsidR="006B5A06" w:rsidRPr="00F06176">
        <w:rPr>
          <w:rFonts w:ascii="Times New Roman" w:hAnsi="Times New Roman" w:cs="Times New Roman"/>
          <w:b/>
          <w:sz w:val="24"/>
          <w:szCs w:val="24"/>
          <w:highlight w:val="lightGray"/>
        </w:rPr>
        <w:t>lygmeniui</w:t>
      </w:r>
      <w:proofErr w:type="spellEnd"/>
      <w:r w:rsidR="006B5A06" w:rsidRPr="00F06176">
        <w:rPr>
          <w:rFonts w:ascii="Times New Roman" w:hAnsi="Times New Roman" w:cs="Times New Roman"/>
          <w:sz w:val="24"/>
          <w:szCs w:val="24"/>
        </w:rPr>
        <w:t>.</w:t>
      </w:r>
      <w:r w:rsidR="006B5A06">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Įvertina</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priežasčių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w:t>
      </w:r>
      <w:proofErr w:type="spellEnd"/>
      <w:r w:rsidR="002C7610">
        <w:rPr>
          <w:rFonts w:ascii="Times New Roman" w:hAnsi="Times New Roman" w:cs="Times New Roman"/>
          <w:sz w:val="24"/>
          <w:szCs w:val="24"/>
        </w:rPr>
        <w:t xml:space="preserve"> </w:t>
      </w:r>
      <w:proofErr w:type="spellStart"/>
      <w:r w:rsidR="002C7610">
        <w:rPr>
          <w:rFonts w:ascii="Times New Roman" w:hAnsi="Times New Roman" w:cs="Times New Roman"/>
          <w:sz w:val="24"/>
          <w:szCs w:val="24"/>
        </w:rPr>
        <w:t>pasekmių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sudėtingumą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nustato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įvykių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reiškinių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padarinius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kuriuos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galėjo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sukelti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daugiau</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nei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vienas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veiksnys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irtia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galėjo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turėti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daug</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pasekmių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tiek</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numatytų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tiek</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nenuspėjamų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Atskleidžia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priežasčių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pasekmių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interpretacija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jų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aiškinimo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daugiaperspektyvumą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pateikia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priežasčių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pasekmių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kaitos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istoriografijoje</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pavyzdžių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Paaiškina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kaip</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savalaikiai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veiksmai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būtų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galėję</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pakeisti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įvykių</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priežastis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turėti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įtakos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kitokioms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pasekmėms</w:t>
      </w:r>
      <w:proofErr w:type="spellEnd"/>
      <w:r w:rsidR="00852CB8">
        <w:rPr>
          <w:rFonts w:ascii="Times New Roman" w:hAnsi="Times New Roman" w:cs="Times New Roman"/>
          <w:sz w:val="24"/>
          <w:szCs w:val="24"/>
        </w:rPr>
        <w:t>.</w:t>
      </w:r>
      <w:r w:rsidR="00852CB8" w:rsidRPr="00852CB8">
        <w:rPr>
          <w:rFonts w:ascii="Times New Roman" w:hAnsi="Times New Roman" w:cs="Times New Roman"/>
          <w:b/>
          <w:bCs/>
          <w:sz w:val="24"/>
          <w:szCs w:val="24"/>
        </w:rPr>
        <w:t xml:space="preserve"> (A1.1.3.)</w:t>
      </w:r>
    </w:p>
    <w:p w14:paraId="087139D4" w14:textId="2FD8D41D" w:rsidR="006B5A06" w:rsidRDefault="00BB084C">
      <w:pPr>
        <w:rPr>
          <w:rFonts w:ascii="Times New Roman" w:hAnsi="Times New Roman" w:cs="Times New Roman"/>
          <w:sz w:val="24"/>
          <w:szCs w:val="24"/>
        </w:rPr>
      </w:pPr>
      <w:proofErr w:type="spellStart"/>
      <w:r>
        <w:rPr>
          <w:rFonts w:ascii="Times New Roman" w:hAnsi="Times New Roman" w:cs="Times New Roman"/>
          <w:sz w:val="24"/>
          <w:szCs w:val="24"/>
        </w:rPr>
        <w:t>Remdamiesi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šaltiniu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paaiškinkite</w:t>
      </w:r>
      <w:proofErr w:type="spellEnd"/>
      <w:r>
        <w:rPr>
          <w:rFonts w:ascii="Times New Roman" w:hAnsi="Times New Roman" w:cs="Times New Roman"/>
          <w:sz w:val="24"/>
          <w:szCs w:val="24"/>
        </w:rPr>
        <w:t xml:space="preserve"> </w:t>
      </w:r>
      <w:proofErr w:type="spellStart"/>
      <w:r w:rsidR="003E763E">
        <w:rPr>
          <w:rFonts w:ascii="Times New Roman" w:hAnsi="Times New Roman" w:cs="Times New Roman"/>
          <w:b/>
          <w:bCs/>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Miuncheno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konferencija</w:t>
      </w:r>
      <w:proofErr w:type="spellEnd"/>
      <w:r>
        <w:rPr>
          <w:rFonts w:ascii="Times New Roman" w:hAnsi="Times New Roman" w:cs="Times New Roman"/>
          <w:sz w:val="24"/>
          <w:szCs w:val="24"/>
        </w:rPr>
        <w:t xml:space="preserve"> </w:t>
      </w:r>
      <w:proofErr w:type="spellStart"/>
      <w:r w:rsidR="003E763E">
        <w:rPr>
          <w:rFonts w:ascii="Times New Roman" w:hAnsi="Times New Roman" w:cs="Times New Roman"/>
          <w:sz w:val="24"/>
          <w:szCs w:val="24"/>
        </w:rPr>
        <w:t>kėlė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grėsm</w:t>
      </w:r>
      <w:r w:rsidR="003E763E">
        <w:rPr>
          <w:rFonts w:ascii="Times New Roman" w:hAnsi="Times New Roman" w:cs="Times New Roman"/>
          <w:sz w:val="24"/>
          <w:szCs w:val="24"/>
        </w:rPr>
        <w:t>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demokratijai</w:t>
      </w:r>
      <w:proofErr w:type="spellEnd"/>
      <w:r w:rsidR="003E763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BB084C" w14:paraId="73E3887B" w14:textId="77777777" w:rsidTr="004E205E">
        <w:tc>
          <w:tcPr>
            <w:tcW w:w="9350" w:type="dxa"/>
          </w:tcPr>
          <w:p w14:paraId="7B89D525" w14:textId="457305BE" w:rsidR="00B22A2B" w:rsidRDefault="00E84713"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B22A2B">
              <w:rPr>
                <w:rFonts w:ascii="Times New Roman" w:hAnsi="Times New Roman" w:cs="Times New Roman"/>
                <w:sz w:val="24"/>
                <w:szCs w:val="24"/>
                <w:lang w:val="lt-LT"/>
              </w:rPr>
              <w:t>Šaltinis apie Miuncheno konferenciją ir jos susitarimus.</w:t>
            </w:r>
          </w:p>
          <w:p w14:paraId="7308DF03" w14:textId="62C35B13" w:rsidR="00BB084C" w:rsidRDefault="00BB084C" w:rsidP="00E84713">
            <w:pPr>
              <w:spacing w:line="360" w:lineRule="auto"/>
              <w:jc w:val="both"/>
              <w:rPr>
                <w:rFonts w:ascii="Times New Roman" w:hAnsi="Times New Roman" w:cs="Times New Roman"/>
                <w:sz w:val="24"/>
                <w:szCs w:val="24"/>
                <w:lang w:val="lt-LT"/>
              </w:rPr>
            </w:pPr>
            <w:r w:rsidRPr="00BB084C">
              <w:rPr>
                <w:rFonts w:ascii="Times New Roman" w:hAnsi="Times New Roman" w:cs="Times New Roman"/>
                <w:sz w:val="24"/>
                <w:szCs w:val="24"/>
                <w:lang w:val="lt-LT"/>
              </w:rPr>
              <w:t>Politologė Virginia Briscoe rašo knygoje „XX amžiaus Europos diplomatijos posūkiai“. 2018 m.</w:t>
            </w:r>
          </w:p>
          <w:p w14:paraId="24DA8123" w14:textId="77777777" w:rsidR="00B22A2B" w:rsidRDefault="00B22A2B" w:rsidP="00E84713">
            <w:pPr>
              <w:spacing w:line="360" w:lineRule="auto"/>
              <w:jc w:val="both"/>
              <w:rPr>
                <w:rFonts w:ascii="Times New Roman" w:hAnsi="Times New Roman" w:cs="Times New Roman"/>
                <w:sz w:val="24"/>
                <w:szCs w:val="24"/>
                <w:lang w:val="lt-LT"/>
              </w:rPr>
            </w:pPr>
          </w:p>
          <w:p w14:paraId="3FA489A3" w14:textId="61E3C009" w:rsidR="00BB084C" w:rsidRPr="00BB084C" w:rsidRDefault="00BB084C" w:rsidP="00E84713">
            <w:pPr>
              <w:spacing w:line="360" w:lineRule="auto"/>
              <w:jc w:val="both"/>
              <w:rPr>
                <w:rFonts w:ascii="Times New Roman" w:hAnsi="Times New Roman" w:cs="Times New Roman"/>
                <w:sz w:val="24"/>
                <w:szCs w:val="24"/>
                <w:lang w:val="lt-LT"/>
              </w:rPr>
            </w:pPr>
            <w:r w:rsidRPr="00BB084C">
              <w:rPr>
                <w:rFonts w:ascii="Times New Roman" w:hAnsi="Times New Roman" w:cs="Times New Roman"/>
                <w:sz w:val="24"/>
                <w:szCs w:val="24"/>
                <w:lang w:val="lt-LT"/>
              </w:rPr>
              <w:lastRenderedPageBreak/>
              <w:t xml:space="preserve">Hitleris 1935 m. pradėjo perginkluoti Vokietiją ir sėkmingai metė iššūkį Versalio sutarčiai; jis ir toliau nepaisė jos sąlygų remilitarizuodamas Reino kraštą ir aneksuodamas Austriją, o visa tai buvo sutikta su </w:t>
            </w:r>
            <w:r>
              <w:rPr>
                <w:rFonts w:ascii="Times New Roman" w:hAnsi="Times New Roman" w:cs="Times New Roman"/>
                <w:sz w:val="24"/>
                <w:szCs w:val="24"/>
                <w:lang w:val="lt-LT"/>
              </w:rPr>
              <w:t>„nuolaidžiavimo</w:t>
            </w:r>
            <w:r w:rsidRPr="00BB084C">
              <w:rPr>
                <w:rFonts w:ascii="Times New Roman" w:hAnsi="Times New Roman" w:cs="Times New Roman"/>
                <w:sz w:val="24"/>
                <w:szCs w:val="24"/>
                <w:lang w:val="lt-LT"/>
              </w:rPr>
              <w:t xml:space="preserve"> politika</w:t>
            </w:r>
            <w:r>
              <w:rPr>
                <w:rFonts w:ascii="Times New Roman" w:hAnsi="Times New Roman" w:cs="Times New Roman"/>
                <w:sz w:val="24"/>
                <w:szCs w:val="24"/>
                <w:lang w:val="lt-LT"/>
              </w:rPr>
              <w:t>“</w:t>
            </w:r>
            <w:r w:rsidRPr="00BB084C">
              <w:rPr>
                <w:rFonts w:ascii="Times New Roman" w:hAnsi="Times New Roman" w:cs="Times New Roman"/>
                <w:sz w:val="24"/>
                <w:szCs w:val="24"/>
                <w:lang w:val="lt-LT"/>
              </w:rPr>
              <w:t xml:space="preserve">. Tarptautinis atsakas į jėgos grėsmę buvo nuraminti Hitlerio reikalavimus. 1938 m. rugsėjį jis buvo pasiryžęs atimti iš Čekoslovakijos Sudetų kraštą, prireikus jėga. Didžiosios Britanijos ministras pirmininkas </w:t>
            </w:r>
            <w:r>
              <w:rPr>
                <w:rFonts w:ascii="Times New Roman" w:hAnsi="Times New Roman" w:cs="Times New Roman"/>
                <w:sz w:val="24"/>
                <w:szCs w:val="24"/>
                <w:lang w:val="lt-LT"/>
              </w:rPr>
              <w:t>Čemberlenas</w:t>
            </w:r>
            <w:r w:rsidRPr="00BB084C">
              <w:rPr>
                <w:rFonts w:ascii="Times New Roman" w:hAnsi="Times New Roman" w:cs="Times New Roman"/>
                <w:sz w:val="24"/>
                <w:szCs w:val="24"/>
                <w:lang w:val="lt-LT"/>
              </w:rPr>
              <w:t xml:space="preserve"> buvo pasiryžęs išvengti karo ir du kartus skrido į Vokietiją. Britų elitas buvo susirūpinęs sovietinio komunizmo keliama grėsme. SSRS galėjo pasinaudoti konfliktu tarp demokratinių valstybių ir nacistinės Vokietijos. </w:t>
            </w:r>
            <w:r>
              <w:rPr>
                <w:rFonts w:ascii="Times New Roman" w:hAnsi="Times New Roman" w:cs="Times New Roman"/>
                <w:sz w:val="24"/>
                <w:szCs w:val="24"/>
                <w:lang w:val="lt-LT"/>
              </w:rPr>
              <w:t>Čemberlenas</w:t>
            </w:r>
            <w:r w:rsidRPr="00BB084C">
              <w:rPr>
                <w:rFonts w:ascii="Times New Roman" w:hAnsi="Times New Roman" w:cs="Times New Roman"/>
                <w:sz w:val="24"/>
                <w:szCs w:val="24"/>
                <w:lang w:val="lt-LT"/>
              </w:rPr>
              <w:t xml:space="preserve"> laikėsi nuomonės, kad Hitlerį galima ir reikia nuraminti, ir jis suprato, kad Britanija nėra pajėgi kariškai reaguoti į Vokietijos agresiją.</w:t>
            </w:r>
          </w:p>
          <w:p w14:paraId="558895B1" w14:textId="2ED0D9C1" w:rsidR="00BB084C" w:rsidRDefault="00BB084C" w:rsidP="00AB72BD">
            <w:pPr>
              <w:spacing w:line="360" w:lineRule="auto"/>
              <w:jc w:val="both"/>
              <w:rPr>
                <w:rFonts w:ascii="Times New Roman" w:hAnsi="Times New Roman" w:cs="Times New Roman"/>
                <w:sz w:val="24"/>
                <w:szCs w:val="24"/>
                <w:lang w:val="lt-LT"/>
              </w:rPr>
            </w:pPr>
            <w:r w:rsidRPr="00BB084C">
              <w:rPr>
                <w:rFonts w:ascii="Times New Roman" w:hAnsi="Times New Roman" w:cs="Times New Roman"/>
                <w:sz w:val="24"/>
                <w:szCs w:val="24"/>
                <w:lang w:val="lt-LT"/>
              </w:rPr>
              <w:t xml:space="preserve">Čekai norėjo atsispirti vokiečių reikalavimams; Čekoslovakija turėjo pajėgią kariuomenę, modernią gynybą ir paktą su Sovietų Sąjunga, o tai būtų buvusi didelė kliūtis Hitleriui. Galiausiai sovietai į konferenciją nebuvo pakviesti, o </w:t>
            </w:r>
            <w:r w:rsidR="00AB72BD">
              <w:rPr>
                <w:rFonts w:ascii="Times New Roman" w:hAnsi="Times New Roman" w:cs="Times New Roman"/>
                <w:sz w:val="24"/>
                <w:szCs w:val="24"/>
                <w:lang w:val="lt-LT"/>
              </w:rPr>
              <w:t>kertiniuose</w:t>
            </w:r>
            <w:r w:rsidRPr="00BB084C">
              <w:rPr>
                <w:rFonts w:ascii="Times New Roman" w:hAnsi="Times New Roman" w:cs="Times New Roman"/>
                <w:sz w:val="24"/>
                <w:szCs w:val="24"/>
                <w:lang w:val="lt-LT"/>
              </w:rPr>
              <w:t xml:space="preserve"> susitikimuose su Hitle</w:t>
            </w:r>
            <w:r w:rsidR="00593050">
              <w:rPr>
                <w:rFonts w:ascii="Times New Roman" w:hAnsi="Times New Roman" w:cs="Times New Roman"/>
                <w:sz w:val="24"/>
                <w:szCs w:val="24"/>
                <w:lang w:val="lt-LT"/>
              </w:rPr>
              <w:t>riu nedalyvavo nė vienas Čekoslovakijos</w:t>
            </w:r>
            <w:r w:rsidRPr="00BB084C">
              <w:rPr>
                <w:rFonts w:ascii="Times New Roman" w:hAnsi="Times New Roman" w:cs="Times New Roman"/>
                <w:sz w:val="24"/>
                <w:szCs w:val="24"/>
                <w:lang w:val="lt-LT"/>
              </w:rPr>
              <w:t xml:space="preserve"> atstovas. Rugsėjo 29 d. Musolinis oficialiai pateikė susitarimą, dėl kurio sutiko britai ir prancūzai. Miuncheno susitarimas leido Vokietijos kariuomenei užimti Sudetų žemę</w:t>
            </w:r>
            <w:r w:rsidR="00830536">
              <w:rPr>
                <w:rFonts w:ascii="Times New Roman" w:hAnsi="Times New Roman" w:cs="Times New Roman"/>
                <w:sz w:val="24"/>
                <w:szCs w:val="24"/>
                <w:lang w:val="lt-LT"/>
              </w:rPr>
              <w:t xml:space="preserve">. </w:t>
            </w:r>
            <w:r w:rsidRPr="00BB084C">
              <w:rPr>
                <w:rFonts w:ascii="Times New Roman" w:hAnsi="Times New Roman" w:cs="Times New Roman"/>
                <w:sz w:val="24"/>
                <w:szCs w:val="24"/>
                <w:lang w:val="lt-LT"/>
              </w:rPr>
              <w:t>Nors Hitleris pažadėjo nieko toliau nežengti, susita</w:t>
            </w:r>
            <w:r w:rsidR="00830536">
              <w:rPr>
                <w:rFonts w:ascii="Times New Roman" w:hAnsi="Times New Roman" w:cs="Times New Roman"/>
                <w:sz w:val="24"/>
                <w:szCs w:val="24"/>
                <w:lang w:val="lt-LT"/>
              </w:rPr>
              <w:t xml:space="preserve">rimas suteikė Vokietijai </w:t>
            </w:r>
            <w:r w:rsidRPr="00BB084C">
              <w:rPr>
                <w:rFonts w:ascii="Times New Roman" w:hAnsi="Times New Roman" w:cs="Times New Roman"/>
                <w:sz w:val="24"/>
                <w:szCs w:val="24"/>
                <w:lang w:val="lt-LT"/>
              </w:rPr>
              <w:t>galimybę kontroliuoti Čekoslovakiją, kuri liko be gynybos ir išduota.</w:t>
            </w:r>
          </w:p>
        </w:tc>
      </w:tr>
      <w:tr w:rsidR="00BB084C" w14:paraId="0E9D0F6E" w14:textId="77777777" w:rsidTr="004E205E">
        <w:tc>
          <w:tcPr>
            <w:tcW w:w="9350" w:type="dxa"/>
          </w:tcPr>
          <w:p w14:paraId="44996A14" w14:textId="77777777" w:rsidR="00BB084C" w:rsidRDefault="00BB084C" w:rsidP="00E84713">
            <w:pPr>
              <w:spacing w:line="360" w:lineRule="auto"/>
              <w:rPr>
                <w:rFonts w:ascii="Times New Roman" w:hAnsi="Times New Roman" w:cs="Times New Roman"/>
                <w:sz w:val="24"/>
                <w:szCs w:val="24"/>
                <w:lang w:val="lt-LT"/>
              </w:rPr>
            </w:pPr>
            <w:r w:rsidRPr="00BB084C">
              <w:rPr>
                <w:rFonts w:ascii="Times New Roman" w:hAnsi="Times New Roman" w:cs="Times New Roman"/>
                <w:b/>
                <w:bCs/>
                <w:sz w:val="24"/>
                <w:szCs w:val="24"/>
                <w:lang w:val="lt-LT"/>
              </w:rPr>
              <w:t>Klausimai</w:t>
            </w:r>
            <w:r>
              <w:rPr>
                <w:rFonts w:ascii="Times New Roman" w:hAnsi="Times New Roman" w:cs="Times New Roman"/>
                <w:sz w:val="24"/>
                <w:szCs w:val="24"/>
                <w:lang w:val="lt-LT"/>
              </w:rPr>
              <w:t>:</w:t>
            </w:r>
          </w:p>
          <w:p w14:paraId="268000B8" w14:textId="4E7015B2" w:rsidR="00BB084C" w:rsidRDefault="003E763E" w:rsidP="00E84713">
            <w:pPr>
              <w:pStyle w:val="ListParagraph"/>
              <w:numPr>
                <w:ilvl w:val="0"/>
                <w:numId w:val="4"/>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Remiantis </w:t>
            </w:r>
            <w:r w:rsidR="00E84713">
              <w:rPr>
                <w:rFonts w:ascii="Times New Roman" w:hAnsi="Times New Roman" w:cs="Times New Roman"/>
                <w:sz w:val="24"/>
                <w:szCs w:val="24"/>
                <w:lang w:val="lt-LT"/>
              </w:rPr>
              <w:t xml:space="preserve">A </w:t>
            </w:r>
            <w:r>
              <w:rPr>
                <w:rFonts w:ascii="Times New Roman" w:hAnsi="Times New Roman" w:cs="Times New Roman"/>
                <w:sz w:val="24"/>
                <w:szCs w:val="24"/>
                <w:lang w:val="lt-LT"/>
              </w:rPr>
              <w:t xml:space="preserve">šaltiniu, įvardinkite 2 Hitlerio tikslus. </w:t>
            </w:r>
          </w:p>
          <w:p w14:paraId="6285795E" w14:textId="5CD37257" w:rsidR="00BB084C" w:rsidRDefault="00B50238" w:rsidP="00E84713">
            <w:pPr>
              <w:pStyle w:val="ListParagraph"/>
              <w:numPr>
                <w:ilvl w:val="0"/>
                <w:numId w:val="4"/>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Naudodamiesi </w:t>
            </w:r>
            <w:r w:rsidR="00E84713">
              <w:rPr>
                <w:rFonts w:ascii="Times New Roman" w:hAnsi="Times New Roman" w:cs="Times New Roman"/>
                <w:sz w:val="24"/>
                <w:szCs w:val="24"/>
                <w:lang w:val="lt-LT"/>
              </w:rPr>
              <w:t xml:space="preserve">A </w:t>
            </w:r>
            <w:r>
              <w:rPr>
                <w:rFonts w:ascii="Times New Roman" w:hAnsi="Times New Roman" w:cs="Times New Roman"/>
                <w:sz w:val="24"/>
                <w:szCs w:val="24"/>
                <w:lang w:val="lt-LT"/>
              </w:rPr>
              <w:t xml:space="preserve">šaltiniu, </w:t>
            </w:r>
            <w:r w:rsidR="0054147F">
              <w:rPr>
                <w:rFonts w:ascii="Times New Roman" w:hAnsi="Times New Roman" w:cs="Times New Roman"/>
                <w:sz w:val="24"/>
                <w:szCs w:val="24"/>
                <w:lang w:val="lt-LT"/>
              </w:rPr>
              <w:t>nurodykite du Čemberleno</w:t>
            </w:r>
            <w:r>
              <w:rPr>
                <w:rFonts w:ascii="Times New Roman" w:hAnsi="Times New Roman" w:cs="Times New Roman"/>
                <w:sz w:val="24"/>
                <w:szCs w:val="24"/>
                <w:lang w:val="lt-LT"/>
              </w:rPr>
              <w:t xml:space="preserve"> </w:t>
            </w:r>
            <w:r w:rsidR="0054147F">
              <w:rPr>
                <w:rFonts w:ascii="Times New Roman" w:hAnsi="Times New Roman" w:cs="Times New Roman"/>
                <w:sz w:val="24"/>
                <w:szCs w:val="24"/>
                <w:lang w:val="lt-LT"/>
              </w:rPr>
              <w:t>motyvus siekti</w:t>
            </w:r>
            <w:r>
              <w:rPr>
                <w:rFonts w:ascii="Times New Roman" w:hAnsi="Times New Roman" w:cs="Times New Roman"/>
                <w:sz w:val="24"/>
                <w:szCs w:val="24"/>
                <w:lang w:val="lt-LT"/>
              </w:rPr>
              <w:t xml:space="preserve"> derėtis su Hitleriu?</w:t>
            </w:r>
          </w:p>
          <w:p w14:paraId="70431C73" w14:textId="02C4A986" w:rsidR="00BB084C" w:rsidRDefault="00B50238" w:rsidP="00E84713">
            <w:pPr>
              <w:pStyle w:val="ListParagraph"/>
              <w:numPr>
                <w:ilvl w:val="0"/>
                <w:numId w:val="4"/>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Apibūdinkite Čekoslovakijos politinį stovį ir karinį pasirengimą Miuncheno konferencijos metu</w:t>
            </w:r>
            <w:r w:rsidR="003E763E">
              <w:rPr>
                <w:rFonts w:ascii="Times New Roman" w:hAnsi="Times New Roman" w:cs="Times New Roman"/>
                <w:sz w:val="24"/>
                <w:szCs w:val="24"/>
                <w:lang w:val="lt-LT"/>
              </w:rPr>
              <w:t>?</w:t>
            </w:r>
          </w:p>
          <w:p w14:paraId="7AF7C713" w14:textId="6FED7288" w:rsidR="00BB084C" w:rsidRPr="00BB084C" w:rsidRDefault="00AB72BD" w:rsidP="00E84713">
            <w:pPr>
              <w:pStyle w:val="ListParagraph"/>
              <w:numPr>
                <w:ilvl w:val="0"/>
                <w:numId w:val="4"/>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Remdamiesi A šaltiniu įvardinkite argumetnus</w:t>
            </w:r>
            <w:r w:rsidR="00BB084C">
              <w:rPr>
                <w:rFonts w:ascii="Times New Roman" w:hAnsi="Times New Roman" w:cs="Times New Roman"/>
                <w:sz w:val="24"/>
                <w:szCs w:val="24"/>
                <w:lang w:val="lt-LT"/>
              </w:rPr>
              <w:t xml:space="preserve">, </w:t>
            </w:r>
            <w:r w:rsidR="003E763E">
              <w:rPr>
                <w:rFonts w:ascii="Times New Roman" w:hAnsi="Times New Roman" w:cs="Times New Roman"/>
                <w:b/>
                <w:bCs/>
                <w:sz w:val="24"/>
                <w:szCs w:val="24"/>
                <w:lang w:val="lt-LT"/>
              </w:rPr>
              <w:t>kaip</w:t>
            </w:r>
            <w:r w:rsidR="00BB084C">
              <w:rPr>
                <w:rFonts w:ascii="Times New Roman" w:hAnsi="Times New Roman" w:cs="Times New Roman"/>
                <w:sz w:val="24"/>
                <w:szCs w:val="24"/>
                <w:lang w:val="lt-LT"/>
              </w:rPr>
              <w:t xml:space="preserve"> </w:t>
            </w:r>
            <w:r w:rsidR="003E763E">
              <w:rPr>
                <w:rFonts w:ascii="Times New Roman" w:hAnsi="Times New Roman" w:cs="Times New Roman"/>
                <w:sz w:val="24"/>
                <w:szCs w:val="24"/>
                <w:lang w:val="lt-LT"/>
              </w:rPr>
              <w:t>Miuncheno konferencij</w:t>
            </w:r>
            <w:r w:rsidR="006C6A86">
              <w:rPr>
                <w:rFonts w:ascii="Times New Roman" w:hAnsi="Times New Roman" w:cs="Times New Roman"/>
                <w:sz w:val="24"/>
                <w:szCs w:val="24"/>
                <w:lang w:val="lt-LT"/>
              </w:rPr>
              <w:t>os</w:t>
            </w:r>
            <w:r w:rsidR="003E763E">
              <w:rPr>
                <w:rFonts w:ascii="Times New Roman" w:hAnsi="Times New Roman" w:cs="Times New Roman"/>
                <w:sz w:val="24"/>
                <w:szCs w:val="24"/>
                <w:lang w:val="lt-LT"/>
              </w:rPr>
              <w:t xml:space="preserve"> susitarimas kėlė grėsmę </w:t>
            </w:r>
            <w:r w:rsidR="00593050">
              <w:rPr>
                <w:rFonts w:ascii="Times New Roman" w:hAnsi="Times New Roman" w:cs="Times New Roman"/>
                <w:sz w:val="24"/>
                <w:szCs w:val="24"/>
                <w:lang w:val="lt-LT"/>
              </w:rPr>
              <w:t>Europos demokratijoms</w:t>
            </w:r>
            <w:r w:rsidR="003E763E">
              <w:rPr>
                <w:rFonts w:ascii="Times New Roman" w:hAnsi="Times New Roman" w:cs="Times New Roman"/>
                <w:sz w:val="24"/>
                <w:szCs w:val="24"/>
                <w:lang w:val="lt-LT"/>
              </w:rPr>
              <w:t>?</w:t>
            </w:r>
          </w:p>
        </w:tc>
      </w:tr>
      <w:tr w:rsidR="00BB084C" w14:paraId="661B8B1E" w14:textId="77777777" w:rsidTr="004E205E">
        <w:tc>
          <w:tcPr>
            <w:tcW w:w="9350" w:type="dxa"/>
          </w:tcPr>
          <w:p w14:paraId="5DECFAF0" w14:textId="75467D52" w:rsidR="00BB084C" w:rsidRDefault="00BB084C" w:rsidP="00E84713">
            <w:pPr>
              <w:spacing w:line="360" w:lineRule="auto"/>
              <w:rPr>
                <w:rFonts w:ascii="Times New Roman" w:hAnsi="Times New Roman" w:cs="Times New Roman"/>
                <w:sz w:val="24"/>
                <w:szCs w:val="24"/>
                <w:lang w:val="lt-LT"/>
              </w:rPr>
            </w:pPr>
            <w:r w:rsidRPr="00BB084C">
              <w:rPr>
                <w:rFonts w:ascii="Times New Roman" w:hAnsi="Times New Roman" w:cs="Times New Roman"/>
                <w:b/>
                <w:bCs/>
                <w:sz w:val="24"/>
                <w:szCs w:val="24"/>
                <w:lang w:val="lt-LT"/>
              </w:rPr>
              <w:t>Galimi atsakymai</w:t>
            </w:r>
            <w:r>
              <w:rPr>
                <w:rFonts w:ascii="Times New Roman" w:hAnsi="Times New Roman" w:cs="Times New Roman"/>
                <w:sz w:val="24"/>
                <w:szCs w:val="24"/>
                <w:lang w:val="lt-LT"/>
              </w:rPr>
              <w:t xml:space="preserve">: </w:t>
            </w:r>
          </w:p>
          <w:p w14:paraId="0656E16C" w14:textId="65BFD2C4" w:rsidR="00BB084C" w:rsidRDefault="00593050" w:rsidP="00E84713">
            <w:pPr>
              <w:pStyle w:val="ListParagraph"/>
              <w:numPr>
                <w:ilvl w:val="0"/>
                <w:numId w:val="5"/>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Mesti iššūkį </w:t>
            </w:r>
            <w:r w:rsidR="003E763E" w:rsidRPr="00BB084C">
              <w:rPr>
                <w:rFonts w:ascii="Times New Roman" w:hAnsi="Times New Roman" w:cs="Times New Roman"/>
                <w:sz w:val="24"/>
                <w:szCs w:val="24"/>
                <w:lang w:val="lt-LT"/>
              </w:rPr>
              <w:t>Versalio sutarčiai</w:t>
            </w:r>
            <w:r>
              <w:rPr>
                <w:rFonts w:ascii="Times New Roman" w:hAnsi="Times New Roman" w:cs="Times New Roman"/>
                <w:sz w:val="24"/>
                <w:szCs w:val="24"/>
                <w:lang w:val="lt-LT"/>
              </w:rPr>
              <w:t xml:space="preserve">; </w:t>
            </w:r>
            <w:r w:rsidR="0054147F">
              <w:rPr>
                <w:rFonts w:ascii="Times New Roman" w:hAnsi="Times New Roman" w:cs="Times New Roman"/>
                <w:sz w:val="24"/>
                <w:szCs w:val="24"/>
                <w:lang w:val="lt-LT"/>
              </w:rPr>
              <w:t xml:space="preserve">įtvirtinti Reino krašto militarizavimą ir </w:t>
            </w:r>
            <w:r w:rsidR="003E763E">
              <w:rPr>
                <w:rFonts w:ascii="Times New Roman" w:hAnsi="Times New Roman" w:cs="Times New Roman"/>
                <w:sz w:val="24"/>
                <w:szCs w:val="24"/>
                <w:lang w:val="lt-LT"/>
              </w:rPr>
              <w:t>Austrij</w:t>
            </w:r>
            <w:r w:rsidR="0054147F">
              <w:rPr>
                <w:rFonts w:ascii="Times New Roman" w:hAnsi="Times New Roman" w:cs="Times New Roman"/>
                <w:sz w:val="24"/>
                <w:szCs w:val="24"/>
                <w:lang w:val="lt-LT"/>
              </w:rPr>
              <w:t>os aneksiją</w:t>
            </w:r>
            <w:r>
              <w:rPr>
                <w:rFonts w:ascii="Times New Roman" w:hAnsi="Times New Roman" w:cs="Times New Roman"/>
                <w:sz w:val="24"/>
                <w:szCs w:val="24"/>
                <w:lang w:val="lt-LT"/>
              </w:rPr>
              <w:t xml:space="preserve">; siekė </w:t>
            </w:r>
            <w:r w:rsidR="0054147F">
              <w:rPr>
                <w:rFonts w:ascii="Times New Roman" w:hAnsi="Times New Roman" w:cs="Times New Roman"/>
                <w:sz w:val="24"/>
                <w:szCs w:val="24"/>
                <w:lang w:val="lt-LT"/>
              </w:rPr>
              <w:t>atimti</w:t>
            </w:r>
            <w:r>
              <w:rPr>
                <w:rFonts w:ascii="Times New Roman" w:hAnsi="Times New Roman" w:cs="Times New Roman"/>
                <w:sz w:val="24"/>
                <w:szCs w:val="24"/>
                <w:lang w:val="lt-LT"/>
              </w:rPr>
              <w:t xml:space="preserve"> Sudetų kraštą</w:t>
            </w:r>
            <w:r w:rsidR="0054147F">
              <w:rPr>
                <w:rFonts w:ascii="Times New Roman" w:hAnsi="Times New Roman" w:cs="Times New Roman"/>
                <w:sz w:val="24"/>
                <w:szCs w:val="24"/>
                <w:lang w:val="lt-LT"/>
              </w:rPr>
              <w:t xml:space="preserve"> iš Čekoslovakijos</w:t>
            </w:r>
            <w:r w:rsidR="003E763E">
              <w:rPr>
                <w:rFonts w:ascii="Times New Roman" w:hAnsi="Times New Roman" w:cs="Times New Roman"/>
                <w:sz w:val="24"/>
                <w:szCs w:val="24"/>
                <w:lang w:val="lt-LT"/>
              </w:rPr>
              <w:t>.</w:t>
            </w:r>
          </w:p>
          <w:p w14:paraId="234FD06C" w14:textId="011FDF22" w:rsidR="003E763E" w:rsidRDefault="003E763E" w:rsidP="00E84713">
            <w:pPr>
              <w:pStyle w:val="ListParagraph"/>
              <w:numPr>
                <w:ilvl w:val="0"/>
                <w:numId w:val="5"/>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Čemberlenas siekė</w:t>
            </w:r>
            <w:r w:rsidR="00B50238">
              <w:rPr>
                <w:rFonts w:ascii="Times New Roman" w:hAnsi="Times New Roman" w:cs="Times New Roman"/>
                <w:sz w:val="24"/>
                <w:szCs w:val="24"/>
                <w:lang w:val="lt-LT"/>
              </w:rPr>
              <w:t xml:space="preserve"> derėtis, nes: 1) tikėjo, kad galima susitarti su Hitleriu; 2)Nes britų elitas baiminosi, kad komunistai pasinaudos tarptautine padėtimi ir kels grėsmę jų interesams; 3)</w:t>
            </w:r>
            <w:r w:rsidR="0054147F">
              <w:rPr>
                <w:rFonts w:ascii="Times New Roman" w:hAnsi="Times New Roman" w:cs="Times New Roman"/>
                <w:sz w:val="24"/>
                <w:szCs w:val="24"/>
                <w:lang w:val="lt-LT"/>
              </w:rPr>
              <w:t xml:space="preserve"> Didžioji Britanija </w:t>
            </w:r>
            <w:r w:rsidR="00B50238">
              <w:rPr>
                <w:rFonts w:ascii="Times New Roman" w:hAnsi="Times New Roman" w:cs="Times New Roman"/>
                <w:sz w:val="24"/>
                <w:szCs w:val="24"/>
                <w:lang w:val="lt-LT"/>
              </w:rPr>
              <w:t>nebu</w:t>
            </w:r>
            <w:r w:rsidR="00052DC7">
              <w:rPr>
                <w:rFonts w:ascii="Times New Roman" w:hAnsi="Times New Roman" w:cs="Times New Roman"/>
                <w:sz w:val="24"/>
                <w:szCs w:val="24"/>
                <w:lang w:val="lt-LT"/>
              </w:rPr>
              <w:t>vo pasiruošusi karui prieš Vokie</w:t>
            </w:r>
            <w:r w:rsidR="00B50238">
              <w:rPr>
                <w:rFonts w:ascii="Times New Roman" w:hAnsi="Times New Roman" w:cs="Times New Roman"/>
                <w:sz w:val="24"/>
                <w:szCs w:val="24"/>
                <w:lang w:val="lt-LT"/>
              </w:rPr>
              <w:t>tiją.</w:t>
            </w:r>
          </w:p>
          <w:p w14:paraId="35DF4FF8" w14:textId="49BD6BDD" w:rsidR="003E763E" w:rsidRDefault="00B50238" w:rsidP="00E84713">
            <w:pPr>
              <w:pStyle w:val="ListParagraph"/>
              <w:numPr>
                <w:ilvl w:val="0"/>
                <w:numId w:val="5"/>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t>Politinis stovis – norėjo priešintis Vokietijai, nes turėjo sąjungą su SSRS ir Europoje veikė Tautų Sąjunga, kuri turėjo užkirsti kelią karui; karinis pasirengimas – turėjo modernią kariuomenę, galėjo priešintis.</w:t>
            </w:r>
          </w:p>
          <w:p w14:paraId="3A659540" w14:textId="75379035" w:rsidR="003E763E" w:rsidRPr="00FE4836" w:rsidRDefault="00AB72BD" w:rsidP="00FE4836">
            <w:pPr>
              <w:pStyle w:val="ListParagraph"/>
              <w:numPr>
                <w:ilvl w:val="0"/>
                <w:numId w:val="5"/>
              </w:numPr>
              <w:spacing w:line="360" w:lineRule="auto"/>
              <w:rPr>
                <w:rFonts w:ascii="Times New Roman" w:hAnsi="Times New Roman" w:cs="Times New Roman"/>
                <w:sz w:val="24"/>
                <w:szCs w:val="24"/>
                <w:lang w:val="lt-LT"/>
              </w:rPr>
            </w:pPr>
            <w:r>
              <w:rPr>
                <w:rFonts w:ascii="Times New Roman" w:hAnsi="Times New Roman" w:cs="Times New Roman"/>
                <w:sz w:val="24"/>
                <w:szCs w:val="24"/>
                <w:lang w:val="lt-LT"/>
              </w:rPr>
              <w:lastRenderedPageBreak/>
              <w:t>Didžiosios Europos demorkatijos (Prancūzija ir Didžioji Britanija) demokratinės Čekoslovakijos sąskaita susitarė su Hitleriu. Tai k</w:t>
            </w:r>
            <w:r w:rsidR="00B50238">
              <w:rPr>
                <w:rFonts w:ascii="Times New Roman" w:hAnsi="Times New Roman" w:cs="Times New Roman"/>
                <w:sz w:val="24"/>
                <w:szCs w:val="24"/>
                <w:lang w:val="lt-LT"/>
              </w:rPr>
              <w:t xml:space="preserve">ėlė </w:t>
            </w:r>
            <w:r>
              <w:rPr>
                <w:rFonts w:ascii="Times New Roman" w:hAnsi="Times New Roman" w:cs="Times New Roman"/>
                <w:sz w:val="24"/>
                <w:szCs w:val="24"/>
                <w:lang w:val="lt-LT"/>
              </w:rPr>
              <w:t>de</w:t>
            </w:r>
            <w:r w:rsidR="00FE4836">
              <w:rPr>
                <w:rFonts w:ascii="Times New Roman" w:hAnsi="Times New Roman" w:cs="Times New Roman"/>
                <w:sz w:val="24"/>
                <w:szCs w:val="24"/>
                <w:lang w:val="lt-LT"/>
              </w:rPr>
              <w:t>mokratinių Europos šalių visuomen</w:t>
            </w:r>
            <w:r>
              <w:rPr>
                <w:rFonts w:ascii="Times New Roman" w:hAnsi="Times New Roman" w:cs="Times New Roman"/>
                <w:sz w:val="24"/>
                <w:szCs w:val="24"/>
                <w:lang w:val="lt-LT"/>
              </w:rPr>
              <w:t xml:space="preserve">ių nepasitikėjimą politika, karine galia, o diktatūrinėse šalyse augo įsitikinimas, kad demokratijos silpnos ir neryžtingos. </w:t>
            </w:r>
          </w:p>
        </w:tc>
      </w:tr>
    </w:tbl>
    <w:p w14:paraId="6504A30D" w14:textId="62CB9516" w:rsidR="00B50238" w:rsidRDefault="00B50238">
      <w:pPr>
        <w:rPr>
          <w:rFonts w:ascii="Times New Roman" w:hAnsi="Times New Roman" w:cs="Times New Roman"/>
          <w:sz w:val="24"/>
          <w:szCs w:val="24"/>
          <w:lang w:val="lt-LT"/>
        </w:rPr>
      </w:pPr>
    </w:p>
    <w:p w14:paraId="37235990" w14:textId="77777777" w:rsidR="004E205E" w:rsidRDefault="004E205E">
      <w:pPr>
        <w:rPr>
          <w:rFonts w:ascii="Times New Roman" w:hAnsi="Times New Roman" w:cs="Times New Roman"/>
          <w:sz w:val="24"/>
          <w:szCs w:val="24"/>
          <w:lang w:val="lt-LT"/>
        </w:rPr>
      </w:pPr>
    </w:p>
    <w:p w14:paraId="308D761D" w14:textId="77E55106" w:rsidR="00852CB8" w:rsidRPr="00852CB8" w:rsidRDefault="00B565AE" w:rsidP="00852CB8">
      <w:pPr>
        <w:jc w:val="both"/>
        <w:rPr>
          <w:rFonts w:ascii="Times New Roman" w:eastAsia="Times New Roman" w:hAnsi="Times New Roman" w:cs="Times New Roman"/>
          <w:kern w:val="0"/>
          <w:sz w:val="24"/>
          <w:szCs w:val="24"/>
          <w14:ligatures w14:val="none"/>
        </w:rPr>
      </w:pPr>
      <w:proofErr w:type="spellStart"/>
      <w:r>
        <w:rPr>
          <w:rFonts w:ascii="Times New Roman" w:hAnsi="Times New Roman" w:cs="Times New Roman"/>
          <w:b/>
          <w:sz w:val="24"/>
          <w:szCs w:val="24"/>
        </w:rPr>
        <w:t>Trečia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00B50238" w:rsidRPr="004E0FED">
        <w:rPr>
          <w:rFonts w:ascii="Times New Roman" w:hAnsi="Times New Roman" w:cs="Times New Roman"/>
          <w:b/>
          <w:sz w:val="24"/>
          <w:szCs w:val="24"/>
        </w:rPr>
        <w:t>žduotis</w:t>
      </w:r>
      <w:proofErr w:type="spellEnd"/>
      <w:r w:rsidR="00B50238" w:rsidRPr="004E0FED">
        <w:rPr>
          <w:rFonts w:ascii="Times New Roman" w:hAnsi="Times New Roman" w:cs="Times New Roman"/>
          <w:b/>
          <w:sz w:val="24"/>
          <w:szCs w:val="24"/>
        </w:rPr>
        <w:t>.</w:t>
      </w:r>
      <w:r w:rsidR="00B50238" w:rsidRPr="004E0FED">
        <w:rPr>
          <w:rFonts w:ascii="Times New Roman" w:hAnsi="Times New Roman" w:cs="Times New Roman"/>
          <w:sz w:val="24"/>
          <w:szCs w:val="24"/>
        </w:rPr>
        <w:t xml:space="preserve"> </w:t>
      </w:r>
      <w:r w:rsidR="00B50238" w:rsidRPr="00F06176">
        <w:rPr>
          <w:rFonts w:ascii="Times New Roman" w:hAnsi="Times New Roman" w:cs="Times New Roman"/>
          <w:b/>
          <w:sz w:val="24"/>
          <w:szCs w:val="24"/>
          <w:highlight w:val="lightGray"/>
        </w:rPr>
        <w:t xml:space="preserve">I </w:t>
      </w:r>
      <w:proofErr w:type="spellStart"/>
      <w:r w:rsidR="00B50238" w:rsidRPr="00F06176">
        <w:rPr>
          <w:rFonts w:ascii="Times New Roman" w:hAnsi="Times New Roman" w:cs="Times New Roman"/>
          <w:b/>
          <w:sz w:val="24"/>
          <w:szCs w:val="24"/>
          <w:highlight w:val="lightGray"/>
        </w:rPr>
        <w:t>lygmeniui</w:t>
      </w:r>
      <w:proofErr w:type="spellEnd"/>
      <w:r w:rsidR="00B50238" w:rsidRPr="00F06176">
        <w:rPr>
          <w:rFonts w:ascii="Times New Roman" w:hAnsi="Times New Roman" w:cs="Times New Roman"/>
          <w:sz w:val="24"/>
          <w:szCs w:val="24"/>
        </w:rPr>
        <w:t>.</w:t>
      </w:r>
      <w:r w:rsidR="00B50238">
        <w:rPr>
          <w:rFonts w:ascii="Times New Roman" w:hAnsi="Times New Roman" w:cs="Times New Roman"/>
          <w:sz w:val="24"/>
          <w:szCs w:val="24"/>
        </w:rPr>
        <w:t xml:space="preserve"> </w:t>
      </w:r>
      <w:r w:rsidR="00852CB8" w:rsidRPr="00852CB8">
        <w:rPr>
          <w:rFonts w:ascii="Times New Roman" w:eastAsia="Times New Roman" w:hAnsi="Times New Roman" w:cs="Times New Roman"/>
          <w:color w:val="000000"/>
          <w:kern w:val="0"/>
          <w:sz w:val="24"/>
          <w:szCs w:val="24"/>
          <w14:ligatures w14:val="none"/>
        </w:rPr>
        <w:t>„</w:t>
      </w:r>
      <w:proofErr w:type="spellStart"/>
      <w:r w:rsidR="00852CB8" w:rsidRPr="00852CB8">
        <w:rPr>
          <w:rFonts w:ascii="Times New Roman" w:eastAsia="Times New Roman" w:hAnsi="Times New Roman" w:cs="Times New Roman"/>
          <w:color w:val="000000"/>
          <w:kern w:val="0"/>
          <w:sz w:val="24"/>
          <w:szCs w:val="24"/>
          <w14:ligatures w14:val="none"/>
        </w:rPr>
        <w:t>Atskleidžia</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konkrečią</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nagrinėjamam</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istoriniam</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įvykiui</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reikšmingą</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istorinę</w:t>
      </w:r>
      <w:proofErr w:type="spellEnd"/>
      <w:r w:rsid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asmenybę</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nurodo</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kuo</w:t>
      </w:r>
      <w:proofErr w:type="spellEnd"/>
      <w:r w:rsidR="00852CB8" w:rsidRPr="00852CB8">
        <w:rPr>
          <w:rFonts w:ascii="Times New Roman" w:eastAsia="Times New Roman" w:hAnsi="Times New Roman" w:cs="Times New Roman"/>
          <w:color w:val="000000"/>
          <w:kern w:val="0"/>
          <w:sz w:val="24"/>
          <w:szCs w:val="24"/>
          <w14:ligatures w14:val="none"/>
        </w:rPr>
        <w:t xml:space="preserve"> ji </w:t>
      </w:r>
      <w:proofErr w:type="spellStart"/>
      <w:proofErr w:type="gramStart"/>
      <w:r w:rsidR="00852CB8" w:rsidRPr="00852CB8">
        <w:rPr>
          <w:rFonts w:ascii="Times New Roman" w:eastAsia="Times New Roman" w:hAnsi="Times New Roman" w:cs="Times New Roman"/>
          <w:color w:val="000000"/>
          <w:kern w:val="0"/>
          <w:sz w:val="24"/>
          <w:szCs w:val="24"/>
          <w14:ligatures w14:val="none"/>
        </w:rPr>
        <w:t>svarbi</w:t>
      </w:r>
      <w:proofErr w:type="spellEnd"/>
      <w:r w:rsidR="00852CB8" w:rsidRPr="00852CB8">
        <w:rPr>
          <w:rFonts w:ascii="Times New Roman" w:eastAsia="Times New Roman" w:hAnsi="Times New Roman" w:cs="Times New Roman"/>
          <w:color w:val="000000"/>
          <w:kern w:val="0"/>
          <w:sz w:val="24"/>
          <w:szCs w:val="24"/>
          <w14:ligatures w14:val="none"/>
        </w:rPr>
        <w:t>“</w:t>
      </w:r>
      <w:proofErr w:type="gramEnd"/>
      <w:r w:rsidR="00852CB8" w:rsidRPr="00852CB8">
        <w:rPr>
          <w:rFonts w:ascii="Times New Roman" w:eastAsia="Times New Roman" w:hAnsi="Times New Roman" w:cs="Times New Roman"/>
          <w:color w:val="000000"/>
          <w:kern w:val="0"/>
          <w:sz w:val="24"/>
          <w:szCs w:val="24"/>
          <w14:ligatures w14:val="none"/>
        </w:rPr>
        <w:t>; „</w:t>
      </w:r>
      <w:proofErr w:type="spellStart"/>
      <w:r w:rsidR="00852CB8" w:rsidRPr="00852CB8">
        <w:rPr>
          <w:rFonts w:ascii="Times New Roman" w:eastAsia="Times New Roman" w:hAnsi="Times New Roman" w:cs="Times New Roman"/>
          <w:color w:val="000000"/>
          <w:kern w:val="0"/>
          <w:sz w:val="24"/>
          <w:szCs w:val="24"/>
          <w14:ligatures w14:val="none"/>
        </w:rPr>
        <w:t>paaiškina</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kokį</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pėdsaką</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jos</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paliko</w:t>
      </w:r>
      <w:proofErr w:type="spellEnd"/>
      <w:r w:rsidR="00852CB8" w:rsidRPr="00852CB8">
        <w:rPr>
          <w:rFonts w:ascii="Times New Roman" w:eastAsia="Times New Roman" w:hAnsi="Times New Roman" w:cs="Times New Roman"/>
          <w:color w:val="000000"/>
          <w:kern w:val="0"/>
          <w:sz w:val="24"/>
          <w:szCs w:val="24"/>
          <w14:ligatures w14:val="none"/>
        </w:rPr>
        <w:t xml:space="preserve"> </w:t>
      </w:r>
      <w:proofErr w:type="spellStart"/>
      <w:r w:rsidR="00852CB8" w:rsidRPr="00852CB8">
        <w:rPr>
          <w:rFonts w:ascii="Times New Roman" w:eastAsia="Times New Roman" w:hAnsi="Times New Roman" w:cs="Times New Roman"/>
          <w:color w:val="000000"/>
          <w:kern w:val="0"/>
          <w:sz w:val="24"/>
          <w:szCs w:val="24"/>
          <w14:ligatures w14:val="none"/>
        </w:rPr>
        <w:t>istorijoje</w:t>
      </w:r>
      <w:proofErr w:type="spellEnd"/>
      <w:r w:rsidR="00852CB8" w:rsidRPr="00852CB8">
        <w:rPr>
          <w:rFonts w:ascii="Times New Roman" w:eastAsia="Times New Roman" w:hAnsi="Times New Roman" w:cs="Times New Roman"/>
          <w:color w:val="000000"/>
          <w:kern w:val="0"/>
          <w:sz w:val="24"/>
          <w:szCs w:val="24"/>
          <w14:ligatures w14:val="none"/>
        </w:rPr>
        <w:t>“.</w:t>
      </w:r>
      <w:r w:rsidR="00852CB8">
        <w:rPr>
          <w:rFonts w:ascii="Times New Roman" w:eastAsia="Times New Roman" w:hAnsi="Times New Roman" w:cs="Times New Roman"/>
          <w:kern w:val="0"/>
          <w:sz w:val="24"/>
          <w:szCs w:val="24"/>
          <w14:ligatures w14:val="none"/>
        </w:rPr>
        <w:t xml:space="preserve"> </w:t>
      </w:r>
      <w:r w:rsidR="00852CB8" w:rsidRPr="00852CB8">
        <w:rPr>
          <w:rFonts w:ascii="Times New Roman" w:eastAsia="Times New Roman" w:hAnsi="Times New Roman" w:cs="Times New Roman"/>
          <w:b/>
          <w:bCs/>
          <w:kern w:val="0"/>
          <w:sz w:val="24"/>
          <w:szCs w:val="24"/>
          <w14:ligatures w14:val="none"/>
        </w:rPr>
        <w:t>(A3.1.)</w:t>
      </w:r>
    </w:p>
    <w:p w14:paraId="3E457608" w14:textId="601E38F1" w:rsidR="00B50238" w:rsidRDefault="001B383F">
      <w:pPr>
        <w:rPr>
          <w:rFonts w:ascii="Times New Roman" w:hAnsi="Times New Roman" w:cs="Times New Roman"/>
          <w:sz w:val="24"/>
          <w:szCs w:val="24"/>
        </w:rPr>
      </w:pPr>
      <w:proofErr w:type="spellStart"/>
      <w:r>
        <w:rPr>
          <w:rFonts w:ascii="Times New Roman" w:hAnsi="Times New Roman" w:cs="Times New Roman"/>
          <w:sz w:val="24"/>
          <w:szCs w:val="24"/>
        </w:rPr>
        <w:t>Naudodamiesi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paaiškinkite</w:t>
      </w:r>
      <w:proofErr w:type="spellEnd"/>
      <w:r>
        <w:rPr>
          <w:rFonts w:ascii="Times New Roman" w:hAnsi="Times New Roman" w:cs="Times New Roman"/>
          <w:sz w:val="24"/>
          <w:szCs w:val="24"/>
        </w:rPr>
        <w:t xml:space="preserve"> </w:t>
      </w:r>
      <w:proofErr w:type="spellStart"/>
      <w:r w:rsidRPr="009B2FA5">
        <w:rPr>
          <w:rFonts w:ascii="Times New Roman" w:hAnsi="Times New Roman" w:cs="Times New Roman"/>
          <w:b/>
          <w:bCs/>
          <w:sz w:val="24"/>
          <w:szCs w:val="24"/>
        </w:rPr>
        <w:t>kodėl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Franklinas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Ruz</w:t>
      </w:r>
      <w:r w:rsidR="00C20368">
        <w:rPr>
          <w:rFonts w:ascii="Times New Roman" w:hAnsi="Times New Roman" w:cs="Times New Roman"/>
          <w:sz w:val="24"/>
          <w:szCs w:val="24"/>
        </w:rPr>
        <w:t>veltas</w:t>
      </w:r>
      <w:proofErr w:type="spellEnd"/>
      <w:r w:rsidR="00C20368">
        <w:rPr>
          <w:rFonts w:ascii="Times New Roman" w:hAnsi="Times New Roman" w:cs="Times New Roman"/>
          <w:sz w:val="24"/>
          <w:szCs w:val="24"/>
        </w:rPr>
        <w:t xml:space="preserve"> </w:t>
      </w:r>
      <w:proofErr w:type="spellStart"/>
      <w:r w:rsidR="00C20368">
        <w:rPr>
          <w:rFonts w:ascii="Times New Roman" w:hAnsi="Times New Roman" w:cs="Times New Roman"/>
          <w:sz w:val="24"/>
          <w:szCs w:val="24"/>
        </w:rPr>
        <w:t>ir</w:t>
      </w:r>
      <w:proofErr w:type="spellEnd"/>
      <w:r w:rsidR="00C20368">
        <w:rPr>
          <w:rFonts w:ascii="Times New Roman" w:hAnsi="Times New Roman" w:cs="Times New Roman"/>
          <w:sz w:val="24"/>
          <w:szCs w:val="24"/>
        </w:rPr>
        <w:t xml:space="preserve"> </w:t>
      </w:r>
      <w:proofErr w:type="spellStart"/>
      <w:r w:rsidR="00C20368">
        <w:rPr>
          <w:rFonts w:ascii="Times New Roman" w:hAnsi="Times New Roman" w:cs="Times New Roman"/>
          <w:sz w:val="24"/>
          <w:szCs w:val="24"/>
        </w:rPr>
        <w:t>Tomašas</w:t>
      </w:r>
      <w:proofErr w:type="spellEnd"/>
      <w:r w:rsidR="00C20368">
        <w:rPr>
          <w:rFonts w:ascii="Times New Roman" w:hAnsi="Times New Roman" w:cs="Times New Roman"/>
          <w:sz w:val="24"/>
          <w:szCs w:val="24"/>
        </w:rPr>
        <w:t xml:space="preserve"> </w:t>
      </w:r>
      <w:proofErr w:type="spellStart"/>
      <w:r w:rsidR="00C20368">
        <w:rPr>
          <w:rFonts w:ascii="Times New Roman" w:hAnsi="Times New Roman" w:cs="Times New Roman"/>
          <w:sz w:val="24"/>
          <w:szCs w:val="24"/>
        </w:rPr>
        <w:t>Garigas</w:t>
      </w:r>
      <w:proofErr w:type="spellEnd"/>
      <w:r w:rsidR="00C20368">
        <w:rPr>
          <w:rFonts w:ascii="Times New Roman" w:hAnsi="Times New Roman" w:cs="Times New Roman"/>
          <w:sz w:val="24"/>
          <w:szCs w:val="24"/>
        </w:rPr>
        <w:t xml:space="preserve"> </w:t>
      </w:r>
      <w:proofErr w:type="spellStart"/>
      <w:r w:rsidR="00C20368">
        <w:rPr>
          <w:rFonts w:ascii="Times New Roman" w:hAnsi="Times New Roman" w:cs="Times New Roman"/>
          <w:sz w:val="24"/>
          <w:szCs w:val="24"/>
        </w:rPr>
        <w:t>Masari</w:t>
      </w:r>
      <w:r>
        <w:rPr>
          <w:rFonts w:ascii="Times New Roman" w:hAnsi="Times New Roman" w:cs="Times New Roman"/>
          <w:sz w:val="24"/>
          <w:szCs w:val="24"/>
        </w:rPr>
        <w:t>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šalininkai</w:t>
      </w:r>
      <w:r w:rsidR="00C20368">
        <w:rPr>
          <w:rFonts w:ascii="Times New Roman" w:hAnsi="Times New Roman" w:cs="Times New Roman"/>
          <w:sz w:val="24"/>
          <w:szCs w:val="24"/>
        </w:rPr>
        <w:t>s</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E84713" w:rsidRPr="00E84713" w14:paraId="0F9C4C7C" w14:textId="77777777" w:rsidTr="00B50238">
        <w:tc>
          <w:tcPr>
            <w:tcW w:w="9350" w:type="dxa"/>
          </w:tcPr>
          <w:p w14:paraId="5DA9D776" w14:textId="577E8A24" w:rsidR="000765E4" w:rsidRDefault="00E84713"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b/>
                <w:bCs/>
                <w:sz w:val="24"/>
                <w:szCs w:val="24"/>
                <w:lang w:val="lt-LT"/>
              </w:rPr>
              <w:t>Šaltinis A</w:t>
            </w:r>
            <w:r w:rsidRPr="00E84713">
              <w:rPr>
                <w:rFonts w:ascii="Times New Roman" w:hAnsi="Times New Roman" w:cs="Times New Roman"/>
                <w:sz w:val="24"/>
                <w:szCs w:val="24"/>
                <w:lang w:val="lt-LT"/>
              </w:rPr>
              <w:t xml:space="preserve">. </w:t>
            </w:r>
            <w:r w:rsidR="000765E4" w:rsidRPr="00E84713">
              <w:rPr>
                <w:rFonts w:ascii="Times New Roman" w:hAnsi="Times New Roman" w:cs="Times New Roman"/>
                <w:sz w:val="24"/>
                <w:szCs w:val="24"/>
                <w:lang w:val="lt-LT"/>
              </w:rPr>
              <w:t>„</w:t>
            </w:r>
            <w:r w:rsidR="000765E4" w:rsidRPr="00FE4836">
              <w:rPr>
                <w:rFonts w:ascii="Times New Roman" w:hAnsi="Times New Roman" w:cs="Times New Roman"/>
                <w:i/>
                <w:sz w:val="24"/>
                <w:szCs w:val="24"/>
                <w:lang w:val="lt-LT"/>
              </w:rPr>
              <w:t>Pokalb</w:t>
            </w:r>
            <w:r w:rsidR="00052DC7" w:rsidRPr="00FE4836">
              <w:rPr>
                <w:rFonts w:ascii="Times New Roman" w:hAnsi="Times New Roman" w:cs="Times New Roman"/>
                <w:i/>
                <w:sz w:val="24"/>
                <w:szCs w:val="24"/>
                <w:lang w:val="lt-LT"/>
              </w:rPr>
              <w:t>iai prie židinio</w:t>
            </w:r>
            <w:r w:rsidR="00052DC7">
              <w:rPr>
                <w:rFonts w:ascii="Times New Roman" w:hAnsi="Times New Roman" w:cs="Times New Roman"/>
                <w:sz w:val="24"/>
                <w:szCs w:val="24"/>
                <w:lang w:val="lt-LT"/>
              </w:rPr>
              <w:t>“. Franklino Ruzve</w:t>
            </w:r>
            <w:r w:rsidR="000765E4" w:rsidRPr="00E84713">
              <w:rPr>
                <w:rFonts w:ascii="Times New Roman" w:hAnsi="Times New Roman" w:cs="Times New Roman"/>
                <w:sz w:val="24"/>
                <w:szCs w:val="24"/>
                <w:lang w:val="lt-LT"/>
              </w:rPr>
              <w:t>lto radijo kreipimųsi serija (versta google translate. 2023-08-15)</w:t>
            </w:r>
          </w:p>
          <w:p w14:paraId="2722114E" w14:textId="77777777" w:rsidR="00B22A2B" w:rsidRPr="00E84713" w:rsidRDefault="00B22A2B" w:rsidP="00E84713">
            <w:pPr>
              <w:spacing w:line="360" w:lineRule="auto"/>
              <w:jc w:val="both"/>
              <w:rPr>
                <w:rFonts w:ascii="Times New Roman" w:hAnsi="Times New Roman" w:cs="Times New Roman"/>
                <w:sz w:val="24"/>
                <w:szCs w:val="24"/>
                <w:lang w:val="lt-LT"/>
              </w:rPr>
            </w:pPr>
          </w:p>
          <w:p w14:paraId="11624E50" w14:textId="036D5367" w:rsidR="000765E4" w:rsidRPr="00E84713" w:rsidRDefault="000765E4"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„Pokalbiai prie židinio“, tai Franklino D. Ruzvelto, nuo 1933 iki 1944 m. radijo adresų serija, kurią pateikė JAV spaudos tarnyba. Nors pokalbiai iš pradžių buvo skirti sulaukti amerikiečių paramos Ruzvelto „Naujojo kurso“ politikai, galiausiai jie tapo vilties ir saugumo šaltiniu visiems amerikiečiams. Pokalbiai turėjo įtakos performuluojant Amerikos pasaulėžiūrą iš nevilties į viltį daugelio krizių, įskaitant Didžiąją depresiją ir Antrąjį pasaulinį karą, metu. Židinio pokalbiai sustiprino transliuojamos žiniasklaidos svarbą ir įprastos, kasdienės kalbos vartojimą kreipiantis į Amerikos žmones.</w:t>
            </w:r>
          </w:p>
          <w:p w14:paraId="07E5A29E" w14:textId="5B3105C5" w:rsidR="000765E4" w:rsidRPr="00E84713" w:rsidRDefault="000765E4" w:rsidP="00FE4836">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Svarbi Ruzvelto pokalbių prie židinio savybė buvo paprasta jo vartojama kalba. Nors Ruzvelto „Naujojo kurso“ politika dažnai buvo gana sudėtinga, jo pokalbiuose buvo naudojama bendra kalba, kad radijo kreipinys būtų neformalus pokalbis tarp jo ir Amerikos visuomenės. Pokalbių turinys perėjo nuo Ruzvelto „Naujojo kurso“ politikos stiprinimo prie įvairių Amerikos dalyvavimo Antrajame pasauliniame kare aspektų aptarimo. Didel</w:t>
            </w:r>
            <w:r w:rsidR="00052DC7">
              <w:rPr>
                <w:rFonts w:ascii="Times New Roman" w:hAnsi="Times New Roman" w:cs="Times New Roman"/>
                <w:sz w:val="24"/>
                <w:szCs w:val="24"/>
                <w:lang w:val="lt-LT"/>
              </w:rPr>
              <w:t>ių krizių kupinu laikotarpiu Ruz</w:t>
            </w:r>
            <w:r w:rsidRPr="00E84713">
              <w:rPr>
                <w:rFonts w:ascii="Times New Roman" w:hAnsi="Times New Roman" w:cs="Times New Roman"/>
                <w:sz w:val="24"/>
                <w:szCs w:val="24"/>
                <w:lang w:val="lt-LT"/>
              </w:rPr>
              <w:t xml:space="preserve">veltas per savo </w:t>
            </w:r>
            <w:r w:rsidR="00FE4836">
              <w:rPr>
                <w:rFonts w:ascii="Times New Roman" w:hAnsi="Times New Roman" w:cs="Times New Roman"/>
                <w:sz w:val="24"/>
                <w:szCs w:val="24"/>
                <w:lang w:val="lt-LT"/>
              </w:rPr>
              <w:t>„</w:t>
            </w:r>
            <w:r w:rsidRPr="00FE4836">
              <w:rPr>
                <w:rFonts w:ascii="Times New Roman" w:hAnsi="Times New Roman" w:cs="Times New Roman"/>
                <w:i/>
                <w:sz w:val="24"/>
                <w:szCs w:val="24"/>
                <w:lang w:val="lt-LT"/>
              </w:rPr>
              <w:t>pokalbius prie židinio</w:t>
            </w:r>
            <w:r w:rsidR="00FE4836">
              <w:rPr>
                <w:rFonts w:ascii="Times New Roman" w:hAnsi="Times New Roman" w:cs="Times New Roman"/>
                <w:sz w:val="24"/>
                <w:szCs w:val="24"/>
                <w:lang w:val="lt-LT"/>
              </w:rPr>
              <w:t>“</w:t>
            </w:r>
            <w:r w:rsidRPr="00E84713">
              <w:rPr>
                <w:rFonts w:ascii="Times New Roman" w:hAnsi="Times New Roman" w:cs="Times New Roman"/>
                <w:sz w:val="24"/>
                <w:szCs w:val="24"/>
                <w:lang w:val="lt-LT"/>
              </w:rPr>
              <w:t xml:space="preserve"> tiesiogiai </w:t>
            </w:r>
            <w:r w:rsidR="00FE4836">
              <w:rPr>
                <w:rFonts w:ascii="Times New Roman" w:hAnsi="Times New Roman" w:cs="Times New Roman"/>
                <w:sz w:val="24"/>
                <w:szCs w:val="24"/>
                <w:lang w:val="lt-LT"/>
              </w:rPr>
              <w:t>girdėjo</w:t>
            </w:r>
            <w:r w:rsidRPr="00E84713">
              <w:rPr>
                <w:rFonts w:ascii="Times New Roman" w:hAnsi="Times New Roman" w:cs="Times New Roman"/>
                <w:sz w:val="24"/>
                <w:szCs w:val="24"/>
                <w:lang w:val="lt-LT"/>
              </w:rPr>
              <w:t xml:space="preserve"> amerikiečių raginimą vadovauti, stipr</w:t>
            </w:r>
            <w:r w:rsidR="00FE4836">
              <w:rPr>
                <w:rFonts w:ascii="Times New Roman" w:hAnsi="Times New Roman" w:cs="Times New Roman"/>
                <w:sz w:val="24"/>
                <w:szCs w:val="24"/>
                <w:lang w:val="lt-LT"/>
              </w:rPr>
              <w:t>indamas visuomenės pasitikėjimą ateitimi.</w:t>
            </w:r>
          </w:p>
        </w:tc>
      </w:tr>
      <w:tr w:rsidR="00E84713" w:rsidRPr="00E84713" w14:paraId="76B95B0D" w14:textId="77777777" w:rsidTr="00B50238">
        <w:tc>
          <w:tcPr>
            <w:tcW w:w="9350" w:type="dxa"/>
          </w:tcPr>
          <w:p w14:paraId="6025161F" w14:textId="17804505" w:rsidR="00B22A2B" w:rsidRDefault="00E84713" w:rsidP="00E84713">
            <w:pPr>
              <w:spacing w:line="360" w:lineRule="auto"/>
              <w:jc w:val="both"/>
              <w:rPr>
                <w:rFonts w:ascii="Times New Roman" w:hAnsi="Times New Roman" w:cs="Times New Roman"/>
                <w:sz w:val="24"/>
                <w:szCs w:val="24"/>
              </w:rPr>
            </w:pPr>
            <w:proofErr w:type="spellStart"/>
            <w:r w:rsidRPr="00E84713">
              <w:rPr>
                <w:rFonts w:ascii="Times New Roman" w:hAnsi="Times New Roman" w:cs="Times New Roman"/>
                <w:b/>
                <w:bCs/>
                <w:sz w:val="24"/>
                <w:szCs w:val="24"/>
              </w:rPr>
              <w:t>Šaltinis</w:t>
            </w:r>
            <w:proofErr w:type="spellEnd"/>
            <w:r w:rsidRPr="00E84713">
              <w:rPr>
                <w:rFonts w:ascii="Times New Roman" w:hAnsi="Times New Roman" w:cs="Times New Roman"/>
                <w:b/>
                <w:bCs/>
                <w:sz w:val="24"/>
                <w:szCs w:val="24"/>
              </w:rPr>
              <w:t xml:space="preserve"> B</w:t>
            </w:r>
            <w:r w:rsidRPr="00B22A2B">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Tomašo</w:t>
            </w:r>
            <w:proofErr w:type="spellEnd"/>
            <w:r w:rsidR="00B22A2B" w:rsidRPr="00B22A2B">
              <w:rPr>
                <w:rFonts w:ascii="Times New Roman" w:hAnsi="Times New Roman" w:cs="Times New Roman"/>
                <w:sz w:val="24"/>
                <w:szCs w:val="24"/>
              </w:rPr>
              <w:t xml:space="preserve"> G. </w:t>
            </w:r>
            <w:proofErr w:type="spellStart"/>
            <w:r w:rsidR="00B22A2B" w:rsidRPr="00B22A2B">
              <w:rPr>
                <w:rFonts w:ascii="Times New Roman" w:hAnsi="Times New Roman" w:cs="Times New Roman"/>
                <w:sz w:val="24"/>
                <w:szCs w:val="24"/>
              </w:rPr>
              <w:t>Masariko</w:t>
            </w:r>
            <w:proofErr w:type="spellEnd"/>
            <w:r w:rsidR="00052DC7">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veikla</w:t>
            </w:r>
            <w:proofErr w:type="spellEnd"/>
            <w:r w:rsidR="00B22A2B" w:rsidRPr="00B22A2B">
              <w:rPr>
                <w:rFonts w:ascii="Times New Roman" w:hAnsi="Times New Roman" w:cs="Times New Roman"/>
                <w:sz w:val="24"/>
                <w:szCs w:val="24"/>
              </w:rPr>
              <w:t xml:space="preserve"> po </w:t>
            </w:r>
            <w:proofErr w:type="spellStart"/>
            <w:r w:rsidR="00B22A2B" w:rsidRPr="00B22A2B">
              <w:rPr>
                <w:rFonts w:ascii="Times New Roman" w:hAnsi="Times New Roman" w:cs="Times New Roman"/>
                <w:sz w:val="24"/>
                <w:szCs w:val="24"/>
              </w:rPr>
              <w:t>Pirmojo</w:t>
            </w:r>
            <w:proofErr w:type="spellEnd"/>
            <w:r w:rsidR="00B22A2B" w:rsidRPr="00B22A2B">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Pasulinio</w:t>
            </w:r>
            <w:proofErr w:type="spellEnd"/>
            <w:r w:rsidR="00B22A2B" w:rsidRPr="00B22A2B">
              <w:rPr>
                <w:rFonts w:ascii="Times New Roman" w:hAnsi="Times New Roman" w:cs="Times New Roman"/>
                <w:sz w:val="24"/>
                <w:szCs w:val="24"/>
              </w:rPr>
              <w:t xml:space="preserve"> karo.</w:t>
            </w:r>
          </w:p>
          <w:p w14:paraId="555129E4" w14:textId="7A3846F0" w:rsidR="00A47728" w:rsidRDefault="00000000" w:rsidP="00E84713">
            <w:pPr>
              <w:spacing w:line="360" w:lineRule="auto"/>
              <w:jc w:val="both"/>
              <w:rPr>
                <w:rFonts w:ascii="Times New Roman" w:hAnsi="Times New Roman" w:cs="Times New Roman"/>
                <w:sz w:val="24"/>
                <w:szCs w:val="24"/>
                <w:lang w:val="lt-LT"/>
              </w:rPr>
            </w:pPr>
            <w:hyperlink r:id="rId9" w:history="1">
              <w:r w:rsidR="00B22A2B" w:rsidRPr="00D020AB">
                <w:rPr>
                  <w:rStyle w:val="Hyperlink"/>
                  <w:rFonts w:ascii="Times New Roman" w:hAnsi="Times New Roman" w:cs="Times New Roman"/>
                  <w:sz w:val="24"/>
                  <w:szCs w:val="24"/>
                  <w:lang w:val="lt-LT"/>
                </w:rPr>
                <w:t>https://www.britannica.com/biography/Tomas-Masaryk</w:t>
              </w:r>
            </w:hyperlink>
            <w:r w:rsidR="001B383F" w:rsidRPr="00E84713">
              <w:rPr>
                <w:rFonts w:ascii="Times New Roman" w:hAnsi="Times New Roman" w:cs="Times New Roman"/>
                <w:sz w:val="24"/>
                <w:szCs w:val="24"/>
                <w:lang w:val="lt-LT"/>
              </w:rPr>
              <w:t xml:space="preserve"> (versta google translate 2023-08-15)</w:t>
            </w:r>
          </w:p>
          <w:p w14:paraId="52AC289A" w14:textId="77777777" w:rsidR="00B22A2B" w:rsidRPr="00E84713" w:rsidRDefault="00B22A2B" w:rsidP="00E84713">
            <w:pPr>
              <w:spacing w:line="360" w:lineRule="auto"/>
              <w:jc w:val="both"/>
              <w:rPr>
                <w:rFonts w:ascii="Times New Roman" w:hAnsi="Times New Roman" w:cs="Times New Roman"/>
                <w:sz w:val="24"/>
                <w:szCs w:val="24"/>
                <w:lang w:val="lt-LT"/>
              </w:rPr>
            </w:pPr>
          </w:p>
          <w:p w14:paraId="12DD7F2D" w14:textId="1031B66D" w:rsidR="00B50238" w:rsidRPr="00E84713" w:rsidRDefault="001B383F"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lastRenderedPageBreak/>
              <w:t>Po bolševikų revoliucijos jis išvyko į JAV, kur jį pasitiko čekų ir slovakų grupės ir kur jis derėjo</w:t>
            </w:r>
            <w:r w:rsidR="00052DC7">
              <w:rPr>
                <w:rFonts w:ascii="Times New Roman" w:hAnsi="Times New Roman" w:cs="Times New Roman"/>
                <w:sz w:val="24"/>
                <w:szCs w:val="24"/>
                <w:lang w:val="lt-LT"/>
              </w:rPr>
              <w:t>si su prezidentu Vudro Vilsonu</w:t>
            </w:r>
            <w:r w:rsidRPr="00E84713">
              <w:rPr>
                <w:rFonts w:ascii="Times New Roman" w:hAnsi="Times New Roman" w:cs="Times New Roman"/>
                <w:sz w:val="24"/>
                <w:szCs w:val="24"/>
                <w:lang w:val="lt-LT"/>
              </w:rPr>
              <w:t xml:space="preserve"> ir valstybės sekretoriumi Robertu Lansingu dėl Čekoslovakijos nepriklausomybės sąlygų. 1918 m. gegužės mėn. Lansingo deklaracija išreiškė JAV vyriausybės simpatijas Čekoslovakijos laisvės judėjimui, o Čekoslovakijos išsivadavi</w:t>
            </w:r>
            <w:r w:rsidR="00052DC7">
              <w:rPr>
                <w:rFonts w:ascii="Times New Roman" w:hAnsi="Times New Roman" w:cs="Times New Roman"/>
                <w:sz w:val="24"/>
                <w:szCs w:val="24"/>
                <w:lang w:val="lt-LT"/>
              </w:rPr>
              <w:t>mas tapo vienu iš keturiolikos V</w:t>
            </w:r>
            <w:r w:rsidRPr="00E84713">
              <w:rPr>
                <w:rFonts w:ascii="Times New Roman" w:hAnsi="Times New Roman" w:cs="Times New Roman"/>
                <w:sz w:val="24"/>
                <w:szCs w:val="24"/>
                <w:lang w:val="lt-LT"/>
              </w:rPr>
              <w:t>ilsono punktų taikos susitarimui po</w:t>
            </w:r>
            <w:r w:rsidR="00052DC7">
              <w:rPr>
                <w:rFonts w:ascii="Times New Roman" w:hAnsi="Times New Roman" w:cs="Times New Roman"/>
                <w:sz w:val="24"/>
                <w:szCs w:val="24"/>
                <w:lang w:val="lt-LT"/>
              </w:rPr>
              <w:t xml:space="preserve"> Pirmojo pasaulinio karo. Masari</w:t>
            </w:r>
            <w:r w:rsidRPr="00E84713">
              <w:rPr>
                <w:rFonts w:ascii="Times New Roman" w:hAnsi="Times New Roman" w:cs="Times New Roman"/>
                <w:sz w:val="24"/>
                <w:szCs w:val="24"/>
                <w:lang w:val="lt-LT"/>
              </w:rPr>
              <w:t>kas taip pat sudarė vadinamąją Pitsburgo konvenciją su slovakų asociacijomis Jungtin</w:t>
            </w:r>
            <w:r w:rsidR="00FE4836">
              <w:rPr>
                <w:rFonts w:ascii="Times New Roman" w:hAnsi="Times New Roman" w:cs="Times New Roman"/>
                <w:sz w:val="24"/>
                <w:szCs w:val="24"/>
                <w:lang w:val="lt-LT"/>
              </w:rPr>
              <w:t xml:space="preserve">ėse Amerikos Valstijose, kuri </w:t>
            </w:r>
            <w:r w:rsidRPr="00E84713">
              <w:rPr>
                <w:rFonts w:ascii="Times New Roman" w:hAnsi="Times New Roman" w:cs="Times New Roman"/>
                <w:sz w:val="24"/>
                <w:szCs w:val="24"/>
                <w:lang w:val="lt-LT"/>
              </w:rPr>
              <w:t>žadėj</w:t>
            </w:r>
            <w:r w:rsidR="00FE4836">
              <w:rPr>
                <w:rFonts w:ascii="Times New Roman" w:hAnsi="Times New Roman" w:cs="Times New Roman"/>
                <w:sz w:val="24"/>
                <w:szCs w:val="24"/>
                <w:lang w:val="lt-LT"/>
              </w:rPr>
              <w:t>o slovakams daug savivaldos teisių</w:t>
            </w:r>
            <w:r w:rsidRPr="00E84713">
              <w:rPr>
                <w:rFonts w:ascii="Times New Roman" w:hAnsi="Times New Roman" w:cs="Times New Roman"/>
                <w:sz w:val="24"/>
                <w:szCs w:val="24"/>
                <w:lang w:val="lt-LT"/>
              </w:rPr>
              <w:t xml:space="preserve">. </w:t>
            </w:r>
          </w:p>
          <w:p w14:paraId="7A2EF6A7" w14:textId="6EBF20E3" w:rsidR="001B383F" w:rsidRPr="00E84713" w:rsidRDefault="001B383F" w:rsidP="00E84713">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1918 m. birželio 3 d. Čekoslovakija buvo pripažinta sąjungininke, o jos si</w:t>
            </w:r>
            <w:r w:rsidR="00052DC7">
              <w:rPr>
                <w:rFonts w:ascii="Times New Roman" w:hAnsi="Times New Roman" w:cs="Times New Roman"/>
                <w:sz w:val="24"/>
                <w:szCs w:val="24"/>
                <w:lang w:val="lt-LT"/>
              </w:rPr>
              <w:t>enos buvo nubrėžtos pagal Masari</w:t>
            </w:r>
            <w:r w:rsidRPr="00E84713">
              <w:rPr>
                <w:rFonts w:ascii="Times New Roman" w:hAnsi="Times New Roman" w:cs="Times New Roman"/>
                <w:sz w:val="24"/>
                <w:szCs w:val="24"/>
                <w:lang w:val="lt-LT"/>
              </w:rPr>
              <w:t>ko metme</w:t>
            </w:r>
            <w:r w:rsidR="00052DC7">
              <w:rPr>
                <w:rFonts w:ascii="Times New Roman" w:hAnsi="Times New Roman" w:cs="Times New Roman"/>
                <w:sz w:val="24"/>
                <w:szCs w:val="24"/>
                <w:lang w:val="lt-LT"/>
              </w:rPr>
              <w:t>nis. Kaip ir žadėjo Masari</w:t>
            </w:r>
            <w:r w:rsidRPr="00E84713">
              <w:rPr>
                <w:rFonts w:ascii="Times New Roman" w:hAnsi="Times New Roman" w:cs="Times New Roman"/>
                <w:sz w:val="24"/>
                <w:szCs w:val="24"/>
                <w:lang w:val="lt-LT"/>
              </w:rPr>
              <w:t xml:space="preserve">kas, naujoji daugiatautė valstybė gerbė savo didelių vokiečių ir vengrų etninių grupių mažumų teises. 1918 m. lapkričio 14 d. jis buvo išrinktas Čekoslovakijos prezidentu, o </w:t>
            </w:r>
            <w:r w:rsidR="00A1382C">
              <w:rPr>
                <w:rFonts w:ascii="Times New Roman" w:hAnsi="Times New Roman" w:cs="Times New Roman"/>
                <w:sz w:val="24"/>
                <w:szCs w:val="24"/>
                <w:lang w:val="lt-LT"/>
              </w:rPr>
              <w:t>1920, 1927 ir 1934 m. buvo pe</w:t>
            </w:r>
            <w:r w:rsidRPr="00E84713">
              <w:rPr>
                <w:rFonts w:ascii="Times New Roman" w:hAnsi="Times New Roman" w:cs="Times New Roman"/>
                <w:sz w:val="24"/>
                <w:szCs w:val="24"/>
                <w:lang w:val="lt-LT"/>
              </w:rPr>
              <w:t>rinktas. Kaip tikras „išvaduotojas“ ir „savo šalies tėvas“, jis nuolat buvo užimtas sprendž</w:t>
            </w:r>
            <w:r w:rsidR="00052DC7">
              <w:rPr>
                <w:rFonts w:ascii="Times New Roman" w:hAnsi="Times New Roman" w:cs="Times New Roman"/>
                <w:sz w:val="24"/>
                <w:szCs w:val="24"/>
                <w:lang w:val="lt-LT"/>
              </w:rPr>
              <w:t>iant krizes, kilusias dėl konfliktų</w:t>
            </w:r>
            <w:r w:rsidRPr="00E84713">
              <w:rPr>
                <w:rFonts w:ascii="Times New Roman" w:hAnsi="Times New Roman" w:cs="Times New Roman"/>
                <w:sz w:val="24"/>
                <w:szCs w:val="24"/>
                <w:lang w:val="lt-LT"/>
              </w:rPr>
              <w:t xml:space="preserve"> tarp čekų ir slovakų partijų, taip pat dėl Slovakijos mažumos statuso.</w:t>
            </w:r>
          </w:p>
        </w:tc>
      </w:tr>
      <w:tr w:rsidR="00E84713" w:rsidRPr="00E84713" w14:paraId="1C36335D" w14:textId="77777777" w:rsidTr="00B50238">
        <w:tc>
          <w:tcPr>
            <w:tcW w:w="9350" w:type="dxa"/>
          </w:tcPr>
          <w:p w14:paraId="0152918F" w14:textId="77777777" w:rsidR="00B50238" w:rsidRPr="00E84713" w:rsidRDefault="000765E4" w:rsidP="00E84713">
            <w:pPr>
              <w:spacing w:line="360" w:lineRule="auto"/>
              <w:rPr>
                <w:rFonts w:ascii="Times New Roman" w:hAnsi="Times New Roman" w:cs="Times New Roman"/>
                <w:sz w:val="24"/>
                <w:szCs w:val="24"/>
                <w:lang w:val="lt-LT"/>
              </w:rPr>
            </w:pPr>
            <w:r w:rsidRPr="00D63BCD">
              <w:rPr>
                <w:rFonts w:ascii="Times New Roman" w:hAnsi="Times New Roman" w:cs="Times New Roman"/>
                <w:b/>
                <w:bCs/>
                <w:sz w:val="24"/>
                <w:szCs w:val="24"/>
                <w:lang w:val="lt-LT"/>
              </w:rPr>
              <w:t>Klausimai</w:t>
            </w:r>
            <w:r w:rsidRPr="00E84713">
              <w:rPr>
                <w:rFonts w:ascii="Times New Roman" w:hAnsi="Times New Roman" w:cs="Times New Roman"/>
                <w:sz w:val="24"/>
                <w:szCs w:val="24"/>
                <w:lang w:val="lt-LT"/>
              </w:rPr>
              <w:t>:</w:t>
            </w:r>
          </w:p>
          <w:p w14:paraId="377F8771" w14:textId="5AA268B9" w:rsidR="000765E4" w:rsidRPr="00E84713" w:rsidRDefault="001B383F" w:rsidP="00E84713">
            <w:pPr>
              <w:pStyle w:val="ListParagraph"/>
              <w:numPr>
                <w:ilvl w:val="0"/>
                <w:numId w:val="6"/>
              </w:numPr>
              <w:spacing w:line="360" w:lineRule="auto"/>
              <w:rPr>
                <w:rFonts w:ascii="Times New Roman" w:hAnsi="Times New Roman" w:cs="Times New Roman"/>
                <w:sz w:val="24"/>
                <w:szCs w:val="24"/>
                <w:lang w:val="lt-LT"/>
              </w:rPr>
            </w:pPr>
            <w:r w:rsidRPr="00E84713">
              <w:rPr>
                <w:rFonts w:ascii="Times New Roman" w:hAnsi="Times New Roman" w:cs="Times New Roman"/>
                <w:sz w:val="24"/>
                <w:szCs w:val="24"/>
                <w:lang w:val="lt-LT"/>
              </w:rPr>
              <w:t xml:space="preserve">Remdamiesi </w:t>
            </w:r>
            <w:r w:rsidR="00E84713" w:rsidRPr="00E84713">
              <w:rPr>
                <w:rFonts w:ascii="Times New Roman" w:hAnsi="Times New Roman" w:cs="Times New Roman"/>
                <w:sz w:val="24"/>
                <w:szCs w:val="24"/>
                <w:lang w:val="lt-LT"/>
              </w:rPr>
              <w:t>A</w:t>
            </w:r>
            <w:r w:rsidR="00F33FFD" w:rsidRPr="00E84713">
              <w:rPr>
                <w:rFonts w:ascii="Times New Roman" w:hAnsi="Times New Roman" w:cs="Times New Roman"/>
                <w:sz w:val="24"/>
                <w:szCs w:val="24"/>
                <w:lang w:val="lt-LT"/>
              </w:rPr>
              <w:t xml:space="preserve"> </w:t>
            </w:r>
            <w:r w:rsidRPr="00E84713">
              <w:rPr>
                <w:rFonts w:ascii="Times New Roman" w:hAnsi="Times New Roman" w:cs="Times New Roman"/>
                <w:sz w:val="24"/>
                <w:szCs w:val="24"/>
                <w:lang w:val="lt-LT"/>
              </w:rPr>
              <w:t xml:space="preserve">šaltiniu parašykite kokiu tikslu </w:t>
            </w:r>
            <w:r w:rsidR="00AD30ED">
              <w:rPr>
                <w:rFonts w:ascii="Times New Roman" w:hAnsi="Times New Roman" w:cs="Times New Roman"/>
                <w:sz w:val="24"/>
                <w:szCs w:val="24"/>
                <w:lang w:val="lt-LT"/>
              </w:rPr>
              <w:t xml:space="preserve">Franklinas </w:t>
            </w:r>
            <w:r w:rsidRPr="00E84713">
              <w:rPr>
                <w:rFonts w:ascii="Times New Roman" w:hAnsi="Times New Roman" w:cs="Times New Roman"/>
                <w:sz w:val="24"/>
                <w:szCs w:val="24"/>
                <w:lang w:val="lt-LT"/>
              </w:rPr>
              <w:t>Ruzveltas pradėjo transliuoti „pokalbius prie židinio“? Paaiškinkite, kodėl jie buvo reikšmingi JAV piliečiams?</w:t>
            </w:r>
          </w:p>
          <w:p w14:paraId="69F9A2C1" w14:textId="434C3321" w:rsidR="000765E4" w:rsidRPr="00E84713" w:rsidRDefault="001B383F" w:rsidP="00E84713">
            <w:pPr>
              <w:pStyle w:val="ListParagraph"/>
              <w:numPr>
                <w:ilvl w:val="0"/>
                <w:numId w:val="6"/>
              </w:numPr>
              <w:spacing w:line="360" w:lineRule="auto"/>
              <w:rPr>
                <w:rFonts w:ascii="Times New Roman" w:hAnsi="Times New Roman" w:cs="Times New Roman"/>
                <w:sz w:val="24"/>
                <w:szCs w:val="24"/>
                <w:lang w:val="lt-LT"/>
              </w:rPr>
            </w:pPr>
            <w:r w:rsidRPr="00E84713">
              <w:rPr>
                <w:rFonts w:ascii="Times New Roman" w:hAnsi="Times New Roman" w:cs="Times New Roman"/>
                <w:sz w:val="24"/>
                <w:szCs w:val="24"/>
                <w:lang w:val="lt-LT"/>
              </w:rPr>
              <w:t xml:space="preserve">Naudodamiesi </w:t>
            </w:r>
            <w:r w:rsidR="00E84713" w:rsidRPr="00E84713">
              <w:rPr>
                <w:rFonts w:ascii="Times New Roman" w:hAnsi="Times New Roman" w:cs="Times New Roman"/>
                <w:sz w:val="24"/>
                <w:szCs w:val="24"/>
                <w:lang w:val="lt-LT"/>
              </w:rPr>
              <w:t>B</w:t>
            </w:r>
            <w:r w:rsidRPr="00E84713">
              <w:rPr>
                <w:rFonts w:ascii="Times New Roman" w:hAnsi="Times New Roman" w:cs="Times New Roman"/>
                <w:sz w:val="24"/>
                <w:szCs w:val="24"/>
                <w:lang w:val="lt-LT"/>
              </w:rPr>
              <w:t xml:space="preserve"> šaltiniu, parašykite </w:t>
            </w:r>
            <w:r w:rsidR="00AD30ED">
              <w:rPr>
                <w:rFonts w:ascii="Times New Roman" w:hAnsi="Times New Roman" w:cs="Times New Roman"/>
                <w:sz w:val="24"/>
                <w:szCs w:val="24"/>
                <w:lang w:val="lt-LT"/>
              </w:rPr>
              <w:t>du</w:t>
            </w:r>
            <w:r w:rsidR="00F33FFD" w:rsidRPr="00E84713">
              <w:rPr>
                <w:rFonts w:ascii="Times New Roman" w:hAnsi="Times New Roman" w:cs="Times New Roman"/>
                <w:sz w:val="24"/>
                <w:szCs w:val="24"/>
                <w:lang w:val="lt-LT"/>
              </w:rPr>
              <w:t xml:space="preserve"> </w:t>
            </w:r>
            <w:r w:rsidR="00AD30ED">
              <w:rPr>
                <w:rFonts w:ascii="Times New Roman" w:hAnsi="Times New Roman" w:cs="Times New Roman"/>
                <w:sz w:val="24"/>
                <w:szCs w:val="24"/>
                <w:lang w:val="lt-LT"/>
              </w:rPr>
              <w:t xml:space="preserve">Tomašo Garigo </w:t>
            </w:r>
            <w:r w:rsidR="00052DC7">
              <w:rPr>
                <w:rFonts w:ascii="Times New Roman" w:hAnsi="Times New Roman" w:cs="Times New Roman"/>
                <w:sz w:val="24"/>
                <w:szCs w:val="24"/>
                <w:lang w:val="lt-LT"/>
              </w:rPr>
              <w:t>Masari</w:t>
            </w:r>
            <w:r w:rsidRPr="00E84713">
              <w:rPr>
                <w:rFonts w:ascii="Times New Roman" w:hAnsi="Times New Roman" w:cs="Times New Roman"/>
                <w:sz w:val="24"/>
                <w:szCs w:val="24"/>
                <w:lang w:val="lt-LT"/>
              </w:rPr>
              <w:t>ko nuopelnus</w:t>
            </w:r>
            <w:r w:rsidR="00F33FFD" w:rsidRPr="00E84713">
              <w:rPr>
                <w:rFonts w:ascii="Times New Roman" w:hAnsi="Times New Roman" w:cs="Times New Roman"/>
                <w:sz w:val="24"/>
                <w:szCs w:val="24"/>
                <w:lang w:val="lt-LT"/>
              </w:rPr>
              <w:t xml:space="preserve"> </w:t>
            </w:r>
            <w:r w:rsidR="00052DC7">
              <w:rPr>
                <w:rFonts w:ascii="Times New Roman" w:hAnsi="Times New Roman" w:cs="Times New Roman"/>
                <w:sz w:val="24"/>
                <w:szCs w:val="24"/>
                <w:lang w:val="lt-LT"/>
              </w:rPr>
              <w:t>Čekoslovakijos suverenumui.</w:t>
            </w:r>
          </w:p>
          <w:p w14:paraId="0B11215B" w14:textId="56A108AD" w:rsidR="001B383F" w:rsidRPr="00E84713" w:rsidRDefault="00F33FFD" w:rsidP="00E84713">
            <w:pPr>
              <w:pStyle w:val="ListParagraph"/>
              <w:numPr>
                <w:ilvl w:val="0"/>
                <w:numId w:val="6"/>
              </w:numPr>
              <w:spacing w:line="360" w:lineRule="auto"/>
              <w:rPr>
                <w:rFonts w:ascii="Times New Roman" w:hAnsi="Times New Roman" w:cs="Times New Roman"/>
                <w:sz w:val="24"/>
                <w:szCs w:val="24"/>
                <w:lang w:val="lt-LT"/>
              </w:rPr>
            </w:pPr>
            <w:r w:rsidRPr="00E84713">
              <w:rPr>
                <w:rFonts w:ascii="Times New Roman" w:hAnsi="Times New Roman" w:cs="Times New Roman"/>
                <w:sz w:val="24"/>
                <w:szCs w:val="24"/>
                <w:lang w:val="lt-LT"/>
              </w:rPr>
              <w:t xml:space="preserve">Remdamiesi </w:t>
            </w:r>
            <w:r w:rsidR="00E84713" w:rsidRPr="00E84713">
              <w:rPr>
                <w:rFonts w:ascii="Times New Roman" w:hAnsi="Times New Roman" w:cs="Times New Roman"/>
                <w:sz w:val="24"/>
                <w:szCs w:val="24"/>
                <w:lang w:val="lt-LT"/>
              </w:rPr>
              <w:t>A ir B</w:t>
            </w:r>
            <w:r w:rsidRPr="00E84713">
              <w:rPr>
                <w:rFonts w:ascii="Times New Roman" w:hAnsi="Times New Roman" w:cs="Times New Roman"/>
                <w:sz w:val="24"/>
                <w:szCs w:val="24"/>
                <w:lang w:val="lt-LT"/>
              </w:rPr>
              <w:t xml:space="preserve"> šaltiniais, </w:t>
            </w:r>
            <w:r w:rsidR="00AD30ED">
              <w:rPr>
                <w:rFonts w:ascii="Times New Roman" w:hAnsi="Times New Roman" w:cs="Times New Roman"/>
                <w:sz w:val="24"/>
                <w:szCs w:val="24"/>
                <w:lang w:val="lt-LT"/>
              </w:rPr>
              <w:t>apibūdinkite</w:t>
            </w:r>
            <w:r w:rsidRPr="00E84713">
              <w:rPr>
                <w:rFonts w:ascii="Times New Roman" w:hAnsi="Times New Roman" w:cs="Times New Roman"/>
                <w:sz w:val="24"/>
                <w:szCs w:val="24"/>
                <w:lang w:val="lt-LT"/>
              </w:rPr>
              <w:t xml:space="preserve"> </w:t>
            </w:r>
            <w:r w:rsidR="00AD30ED">
              <w:rPr>
                <w:rFonts w:ascii="Times New Roman" w:hAnsi="Times New Roman" w:cs="Times New Roman"/>
                <w:sz w:val="24"/>
                <w:szCs w:val="24"/>
                <w:lang w:val="lt-LT"/>
              </w:rPr>
              <w:t xml:space="preserve">Franklino </w:t>
            </w:r>
            <w:r w:rsidRPr="00E84713">
              <w:rPr>
                <w:rFonts w:ascii="Times New Roman" w:hAnsi="Times New Roman" w:cs="Times New Roman"/>
                <w:sz w:val="24"/>
                <w:szCs w:val="24"/>
                <w:lang w:val="lt-LT"/>
              </w:rPr>
              <w:t xml:space="preserve">Ruzvelto ir </w:t>
            </w:r>
            <w:r w:rsidR="00AD30ED">
              <w:rPr>
                <w:rFonts w:ascii="Times New Roman" w:hAnsi="Times New Roman" w:cs="Times New Roman"/>
                <w:sz w:val="24"/>
                <w:szCs w:val="24"/>
                <w:lang w:val="lt-LT"/>
              </w:rPr>
              <w:t xml:space="preserve">Tomašo Garigo </w:t>
            </w:r>
            <w:r w:rsidRPr="00E84713">
              <w:rPr>
                <w:rFonts w:ascii="Times New Roman" w:hAnsi="Times New Roman" w:cs="Times New Roman"/>
                <w:sz w:val="24"/>
                <w:szCs w:val="24"/>
                <w:lang w:val="lt-LT"/>
              </w:rPr>
              <w:t>Mas</w:t>
            </w:r>
            <w:r w:rsidR="00052DC7">
              <w:rPr>
                <w:rFonts w:ascii="Times New Roman" w:hAnsi="Times New Roman" w:cs="Times New Roman"/>
                <w:sz w:val="24"/>
                <w:szCs w:val="24"/>
                <w:lang w:val="lt-LT"/>
              </w:rPr>
              <w:t>ariko asmenybių indėlį</w:t>
            </w:r>
            <w:r w:rsidR="00AD30ED">
              <w:rPr>
                <w:rFonts w:ascii="Times New Roman" w:hAnsi="Times New Roman" w:cs="Times New Roman"/>
                <w:sz w:val="24"/>
                <w:szCs w:val="24"/>
                <w:lang w:val="lt-LT"/>
              </w:rPr>
              <w:t xml:space="preserve"> savo vadovaujamų valstybių raidai.</w:t>
            </w:r>
            <w:r w:rsidR="00052DC7">
              <w:rPr>
                <w:rFonts w:ascii="Times New Roman" w:hAnsi="Times New Roman" w:cs="Times New Roman"/>
                <w:sz w:val="24"/>
                <w:szCs w:val="24"/>
                <w:lang w:val="lt-LT"/>
              </w:rPr>
              <w:t xml:space="preserve"> </w:t>
            </w:r>
          </w:p>
          <w:p w14:paraId="3FE701A0" w14:textId="13CB6E8C" w:rsidR="001B383F" w:rsidRPr="00E84713" w:rsidRDefault="00052DC7" w:rsidP="00E84713">
            <w:pPr>
              <w:pStyle w:val="ListParagraph"/>
              <w:numPr>
                <w:ilvl w:val="0"/>
                <w:numId w:val="6"/>
              </w:numPr>
              <w:spacing w:line="360" w:lineRule="auto"/>
              <w:rPr>
                <w:rFonts w:ascii="Times New Roman" w:hAnsi="Times New Roman" w:cs="Times New Roman"/>
                <w:sz w:val="24"/>
                <w:szCs w:val="24"/>
                <w:lang w:val="lt-LT"/>
              </w:rPr>
            </w:pPr>
            <w:proofErr w:type="spellStart"/>
            <w:r>
              <w:rPr>
                <w:rFonts w:ascii="Times New Roman" w:hAnsi="Times New Roman" w:cs="Times New Roman"/>
                <w:sz w:val="24"/>
                <w:szCs w:val="24"/>
              </w:rPr>
              <w:t>Remdamiesi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B383F" w:rsidRPr="00E84713">
              <w:rPr>
                <w:rFonts w:ascii="Times New Roman" w:hAnsi="Times New Roman" w:cs="Times New Roman"/>
                <w:sz w:val="24"/>
                <w:szCs w:val="24"/>
              </w:rPr>
              <w:t>aaiškinkite</w:t>
            </w:r>
            <w:proofErr w:type="spellEnd"/>
            <w:r>
              <w:rPr>
                <w:rFonts w:ascii="Times New Roman" w:hAnsi="Times New Roman" w:cs="Times New Roman"/>
                <w:sz w:val="24"/>
                <w:szCs w:val="24"/>
              </w:rPr>
              <w:t>,</w:t>
            </w:r>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b/>
                <w:bCs/>
                <w:sz w:val="24"/>
                <w:szCs w:val="24"/>
              </w:rPr>
              <w:t>kodėl</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Franklinas</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Ruz</w:t>
            </w:r>
            <w:r>
              <w:rPr>
                <w:rFonts w:ascii="Times New Roman" w:hAnsi="Times New Roman" w:cs="Times New Roman"/>
                <w:sz w:val="24"/>
                <w:szCs w:val="24"/>
              </w:rPr>
              <w:t>veltas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Tomašas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Masari</w:t>
            </w:r>
            <w:r w:rsidR="001B383F" w:rsidRPr="00E84713">
              <w:rPr>
                <w:rFonts w:ascii="Times New Roman" w:hAnsi="Times New Roman" w:cs="Times New Roman"/>
                <w:sz w:val="24"/>
                <w:szCs w:val="24"/>
              </w:rPr>
              <w:t>kas</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yra</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laikomi</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demokratijos</w:t>
            </w:r>
            <w:proofErr w:type="spellEnd"/>
            <w:r w:rsidR="001B383F" w:rsidRPr="00E84713">
              <w:rPr>
                <w:rFonts w:ascii="Times New Roman" w:hAnsi="Times New Roman" w:cs="Times New Roman"/>
                <w:sz w:val="24"/>
                <w:szCs w:val="24"/>
              </w:rPr>
              <w:t xml:space="preserve"> </w:t>
            </w:r>
            <w:proofErr w:type="spellStart"/>
            <w:r w:rsidR="001B383F" w:rsidRPr="00E84713">
              <w:rPr>
                <w:rFonts w:ascii="Times New Roman" w:hAnsi="Times New Roman" w:cs="Times New Roman"/>
                <w:sz w:val="24"/>
                <w:szCs w:val="24"/>
              </w:rPr>
              <w:t>šalininkai</w:t>
            </w:r>
            <w:proofErr w:type="spellEnd"/>
            <w:r w:rsidR="001B383F" w:rsidRPr="00E84713">
              <w:rPr>
                <w:rFonts w:ascii="Times New Roman" w:hAnsi="Times New Roman" w:cs="Times New Roman"/>
                <w:sz w:val="24"/>
                <w:szCs w:val="24"/>
              </w:rPr>
              <w:t>?</w:t>
            </w:r>
          </w:p>
        </w:tc>
      </w:tr>
      <w:tr w:rsidR="00E84713" w:rsidRPr="00E84713" w14:paraId="229D9650" w14:textId="77777777" w:rsidTr="00B50238">
        <w:tc>
          <w:tcPr>
            <w:tcW w:w="9350" w:type="dxa"/>
          </w:tcPr>
          <w:p w14:paraId="74B1F05D" w14:textId="77777777" w:rsidR="00B50238" w:rsidRPr="00E84713" w:rsidRDefault="000765E4" w:rsidP="00E84713">
            <w:pPr>
              <w:spacing w:line="360" w:lineRule="auto"/>
              <w:rPr>
                <w:rFonts w:ascii="Times New Roman" w:hAnsi="Times New Roman" w:cs="Times New Roman"/>
                <w:sz w:val="24"/>
                <w:szCs w:val="24"/>
                <w:lang w:val="lt-LT"/>
              </w:rPr>
            </w:pPr>
            <w:r w:rsidRPr="00D63BCD">
              <w:rPr>
                <w:rFonts w:ascii="Times New Roman" w:hAnsi="Times New Roman" w:cs="Times New Roman"/>
                <w:b/>
                <w:bCs/>
                <w:sz w:val="24"/>
                <w:szCs w:val="24"/>
                <w:lang w:val="lt-LT"/>
              </w:rPr>
              <w:t>Galimi atsakymai</w:t>
            </w:r>
            <w:r w:rsidRPr="00E84713">
              <w:rPr>
                <w:rFonts w:ascii="Times New Roman" w:hAnsi="Times New Roman" w:cs="Times New Roman"/>
                <w:sz w:val="24"/>
                <w:szCs w:val="24"/>
                <w:lang w:val="lt-LT"/>
              </w:rPr>
              <w:t>:</w:t>
            </w:r>
          </w:p>
          <w:p w14:paraId="3B808B9C" w14:textId="0D093E05" w:rsidR="000765E4" w:rsidRPr="00E84713" w:rsidRDefault="001B383F" w:rsidP="00E84713">
            <w:pPr>
              <w:pStyle w:val="ListParagraph"/>
              <w:numPr>
                <w:ilvl w:val="0"/>
                <w:numId w:val="7"/>
              </w:numPr>
              <w:spacing w:line="360" w:lineRule="auto"/>
              <w:rPr>
                <w:rFonts w:ascii="Times New Roman" w:hAnsi="Times New Roman" w:cs="Times New Roman"/>
                <w:sz w:val="24"/>
                <w:szCs w:val="24"/>
                <w:lang w:val="lt-LT"/>
              </w:rPr>
            </w:pPr>
            <w:r w:rsidRPr="00E84713">
              <w:rPr>
                <w:rFonts w:ascii="Times New Roman" w:hAnsi="Times New Roman" w:cs="Times New Roman"/>
                <w:sz w:val="24"/>
                <w:szCs w:val="24"/>
                <w:lang w:val="lt-LT"/>
              </w:rPr>
              <w:t>Tikslas: iš piliečių  sulaukti paramos „Naujojo kruso“ programai, o svarbu, nes Ruzveltas suformavo savotišką „pokalbį“ tarp prezidento institucijos ir Amerikos žmonių, kas su laiku virto motyvuojančiomis ir vilties žinutėmis krizės metu.</w:t>
            </w:r>
          </w:p>
          <w:p w14:paraId="34293E0B" w14:textId="77777777" w:rsidR="00F33FFD" w:rsidRPr="00E84713" w:rsidRDefault="00F33FFD" w:rsidP="00AD30ED">
            <w:pPr>
              <w:pStyle w:val="ListParagraph"/>
              <w:numPr>
                <w:ilvl w:val="0"/>
                <w:numId w:val="7"/>
              </w:num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Nuopelnai: 1) Čekoslovakija tapo nepriklausoma valstybe po Pirmo Pasaulinio karo; 2) Čekoslovakijos teritorijos buvo pripažintos nedalomomis; 3) Čekoslovakija buvo pripažinta sąjungininke;</w:t>
            </w:r>
          </w:p>
          <w:p w14:paraId="4F3E8FE0" w14:textId="2F9C6114" w:rsidR="00F33FFD" w:rsidRPr="00E84713" w:rsidRDefault="000765E4" w:rsidP="00AD30ED">
            <w:pPr>
              <w:pStyle w:val="ListParagraph"/>
              <w:numPr>
                <w:ilvl w:val="0"/>
                <w:numId w:val="7"/>
              </w:num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 xml:space="preserve"> </w:t>
            </w:r>
            <w:r w:rsidR="00AD30ED">
              <w:rPr>
                <w:rFonts w:ascii="Times New Roman" w:hAnsi="Times New Roman" w:cs="Times New Roman"/>
                <w:sz w:val="24"/>
                <w:szCs w:val="24"/>
                <w:lang w:val="lt-LT"/>
              </w:rPr>
              <w:t xml:space="preserve">Franklino </w:t>
            </w:r>
            <w:r w:rsidR="00052DC7">
              <w:rPr>
                <w:rFonts w:ascii="Times New Roman" w:hAnsi="Times New Roman" w:cs="Times New Roman"/>
                <w:sz w:val="24"/>
                <w:szCs w:val="24"/>
                <w:lang w:val="lt-LT"/>
              </w:rPr>
              <w:t>Ruzvel</w:t>
            </w:r>
            <w:r w:rsidR="00F33FFD" w:rsidRPr="00E84713">
              <w:rPr>
                <w:rFonts w:ascii="Times New Roman" w:hAnsi="Times New Roman" w:cs="Times New Roman"/>
                <w:sz w:val="24"/>
                <w:szCs w:val="24"/>
                <w:lang w:val="lt-LT"/>
              </w:rPr>
              <w:t xml:space="preserve">to indėlis ir svarba: paskelbė „Naująjį kursą“, kurio </w:t>
            </w:r>
            <w:r w:rsidR="00AD30ED">
              <w:rPr>
                <w:rFonts w:ascii="Times New Roman" w:hAnsi="Times New Roman" w:cs="Times New Roman"/>
                <w:sz w:val="24"/>
                <w:szCs w:val="24"/>
                <w:lang w:val="lt-LT"/>
              </w:rPr>
              <w:t>įgyvendinimas</w:t>
            </w:r>
            <w:r w:rsidR="00F33FFD" w:rsidRPr="00E84713">
              <w:rPr>
                <w:rFonts w:ascii="Times New Roman" w:hAnsi="Times New Roman" w:cs="Times New Roman"/>
                <w:sz w:val="24"/>
                <w:szCs w:val="24"/>
                <w:lang w:val="lt-LT"/>
              </w:rPr>
              <w:t xml:space="preserve"> padėjo žmonėms gauti darbo, maisto, socialines garantijas ir kartu atgaivino ekonomiką</w:t>
            </w:r>
            <w:r w:rsidR="00AD30ED">
              <w:rPr>
                <w:rFonts w:ascii="Times New Roman" w:hAnsi="Times New Roman" w:cs="Times New Roman"/>
                <w:sz w:val="24"/>
                <w:szCs w:val="24"/>
                <w:lang w:val="lt-LT"/>
              </w:rPr>
              <w:t xml:space="preserve">. </w:t>
            </w:r>
            <w:r w:rsidR="00AD30ED">
              <w:rPr>
                <w:rFonts w:ascii="Times New Roman" w:hAnsi="Times New Roman" w:cs="Times New Roman"/>
                <w:sz w:val="24"/>
                <w:szCs w:val="24"/>
                <w:lang w:val="lt-LT"/>
              </w:rPr>
              <w:lastRenderedPageBreak/>
              <w:t>S</w:t>
            </w:r>
            <w:r w:rsidR="00F33FFD" w:rsidRPr="00E84713">
              <w:rPr>
                <w:rFonts w:ascii="Times New Roman" w:hAnsi="Times New Roman" w:cs="Times New Roman"/>
                <w:sz w:val="24"/>
                <w:szCs w:val="24"/>
                <w:lang w:val="lt-LT"/>
              </w:rPr>
              <w:t xml:space="preserve">ustiprino JAV piliečių  tikėjimą ir pasitikėjimą Prezidento institucija didžiausių krizių metu. </w:t>
            </w:r>
          </w:p>
          <w:p w14:paraId="6454F587" w14:textId="4120B8CA" w:rsidR="000765E4" w:rsidRPr="00E84713" w:rsidRDefault="00AD30ED" w:rsidP="00AD30ED">
            <w:pPr>
              <w:pStyle w:val="ListParagraph"/>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Tomašo Garigo Masari</w:t>
            </w:r>
            <w:r w:rsidR="00F33FFD" w:rsidRPr="00E84713">
              <w:rPr>
                <w:rFonts w:ascii="Times New Roman" w:hAnsi="Times New Roman" w:cs="Times New Roman"/>
                <w:sz w:val="24"/>
                <w:szCs w:val="24"/>
                <w:lang w:val="lt-LT"/>
              </w:rPr>
              <w:t xml:space="preserve">ko indėlis ir svarba: Po Pirmojo Pasaulinio karo derėjosi su prezidentu Vudro Vilsonu, kas pagreitino ir užtikrino Čekoslovakijos nepriklausomybę bei tapimą </w:t>
            </w:r>
            <w:r>
              <w:rPr>
                <w:rFonts w:ascii="Times New Roman" w:hAnsi="Times New Roman" w:cs="Times New Roman"/>
                <w:sz w:val="24"/>
                <w:szCs w:val="24"/>
                <w:lang w:val="lt-LT"/>
              </w:rPr>
              <w:t>JAV s</w:t>
            </w:r>
            <w:r w:rsidR="00F33FFD" w:rsidRPr="00E84713">
              <w:rPr>
                <w:rFonts w:ascii="Times New Roman" w:hAnsi="Times New Roman" w:cs="Times New Roman"/>
                <w:sz w:val="24"/>
                <w:szCs w:val="24"/>
                <w:lang w:val="lt-LT"/>
              </w:rPr>
              <w:t>ą</w:t>
            </w:r>
            <w:r>
              <w:rPr>
                <w:rFonts w:ascii="Times New Roman" w:hAnsi="Times New Roman" w:cs="Times New Roman"/>
                <w:sz w:val="24"/>
                <w:szCs w:val="24"/>
                <w:lang w:val="lt-LT"/>
              </w:rPr>
              <w:t xml:space="preserve">jungininke. </w:t>
            </w:r>
            <w:r w:rsidR="00F33FFD" w:rsidRPr="00E84713">
              <w:rPr>
                <w:rFonts w:ascii="Times New Roman" w:hAnsi="Times New Roman" w:cs="Times New Roman"/>
                <w:sz w:val="24"/>
                <w:szCs w:val="24"/>
                <w:lang w:val="lt-LT"/>
              </w:rPr>
              <w:t xml:space="preserve">Savo prezidentavimo metu </w:t>
            </w:r>
            <w:r>
              <w:rPr>
                <w:rFonts w:ascii="Times New Roman" w:hAnsi="Times New Roman" w:cs="Times New Roman"/>
                <w:sz w:val="24"/>
                <w:szCs w:val="24"/>
                <w:lang w:val="lt-LT"/>
              </w:rPr>
              <w:t xml:space="preserve">T. M. </w:t>
            </w:r>
            <w:r w:rsidR="00F33FFD" w:rsidRPr="00E84713">
              <w:rPr>
                <w:rFonts w:ascii="Times New Roman" w:hAnsi="Times New Roman" w:cs="Times New Roman"/>
                <w:sz w:val="24"/>
                <w:szCs w:val="24"/>
                <w:lang w:val="lt-LT"/>
              </w:rPr>
              <w:t>Mas</w:t>
            </w:r>
            <w:r w:rsidR="00052DC7">
              <w:rPr>
                <w:rFonts w:ascii="Times New Roman" w:hAnsi="Times New Roman" w:cs="Times New Roman"/>
                <w:sz w:val="24"/>
                <w:szCs w:val="24"/>
                <w:lang w:val="lt-LT"/>
              </w:rPr>
              <w:t>ari</w:t>
            </w:r>
            <w:r w:rsidR="00F33FFD" w:rsidRPr="00E84713">
              <w:rPr>
                <w:rFonts w:ascii="Times New Roman" w:hAnsi="Times New Roman" w:cs="Times New Roman"/>
                <w:sz w:val="24"/>
                <w:szCs w:val="24"/>
                <w:lang w:val="lt-LT"/>
              </w:rPr>
              <w:t xml:space="preserve">kas rūpinosi tautinėmis mažumomis, taip užtikrindamas </w:t>
            </w:r>
            <w:r w:rsidR="00052DC7">
              <w:rPr>
                <w:rFonts w:ascii="Times New Roman" w:hAnsi="Times New Roman" w:cs="Times New Roman"/>
                <w:sz w:val="24"/>
                <w:szCs w:val="24"/>
                <w:lang w:val="lt-LT"/>
              </w:rPr>
              <w:t>jo</w:t>
            </w:r>
            <w:r w:rsidR="00B565AE" w:rsidRPr="00E84713">
              <w:rPr>
                <w:rFonts w:ascii="Times New Roman" w:hAnsi="Times New Roman" w:cs="Times New Roman"/>
                <w:sz w:val="24"/>
                <w:szCs w:val="24"/>
                <w:lang w:val="lt-LT"/>
              </w:rPr>
              <w:t xml:space="preserve">ms </w:t>
            </w:r>
            <w:r w:rsidR="00F33FFD" w:rsidRPr="00E84713">
              <w:rPr>
                <w:rFonts w:ascii="Times New Roman" w:hAnsi="Times New Roman" w:cs="Times New Roman"/>
                <w:sz w:val="24"/>
                <w:szCs w:val="24"/>
                <w:lang w:val="lt-LT"/>
              </w:rPr>
              <w:t>demokratines teises</w:t>
            </w:r>
            <w:r w:rsidR="00B565AE" w:rsidRPr="00E84713">
              <w:rPr>
                <w:rFonts w:ascii="Times New Roman" w:hAnsi="Times New Roman" w:cs="Times New Roman"/>
                <w:sz w:val="24"/>
                <w:szCs w:val="24"/>
                <w:lang w:val="lt-LT"/>
              </w:rPr>
              <w:t xml:space="preserve"> valstybėje. Bendrai abiejų asmenybių veikla, nel</w:t>
            </w:r>
            <w:r w:rsidR="00052DC7">
              <w:rPr>
                <w:rFonts w:ascii="Times New Roman" w:hAnsi="Times New Roman" w:cs="Times New Roman"/>
                <w:sz w:val="24"/>
                <w:szCs w:val="24"/>
                <w:lang w:val="lt-LT"/>
              </w:rPr>
              <w:t xml:space="preserve">eido savo valstybėse kilti </w:t>
            </w:r>
            <w:r w:rsidR="00A14E78">
              <w:rPr>
                <w:rFonts w:ascii="Times New Roman" w:hAnsi="Times New Roman" w:cs="Times New Roman"/>
                <w:sz w:val="24"/>
                <w:szCs w:val="24"/>
                <w:lang w:val="lt-LT"/>
              </w:rPr>
              <w:t xml:space="preserve">politinei </w:t>
            </w:r>
            <w:r w:rsidR="00052DC7">
              <w:rPr>
                <w:rFonts w:ascii="Times New Roman" w:hAnsi="Times New Roman" w:cs="Times New Roman"/>
                <w:sz w:val="24"/>
                <w:szCs w:val="24"/>
                <w:lang w:val="lt-LT"/>
              </w:rPr>
              <w:t>anarc</w:t>
            </w:r>
            <w:r>
              <w:rPr>
                <w:rFonts w:ascii="Times New Roman" w:hAnsi="Times New Roman" w:cs="Times New Roman"/>
                <w:sz w:val="24"/>
                <w:szCs w:val="24"/>
                <w:lang w:val="lt-LT"/>
              </w:rPr>
              <w:t>hijai ir perversmams.</w:t>
            </w:r>
          </w:p>
          <w:p w14:paraId="665D4143" w14:textId="14CB0361" w:rsidR="00F33FFD" w:rsidRPr="00E84713" w:rsidRDefault="00B565AE" w:rsidP="00AD30ED">
            <w:pPr>
              <w:pStyle w:val="ListParagraph"/>
              <w:numPr>
                <w:ilvl w:val="0"/>
                <w:numId w:val="7"/>
              </w:num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Jie yra laikomi demokratijos atstovai, nes ją išsaugojo – Franklino Ruzvelto „Naujasis kursas“ padėjo atsigauti ekonomikai ir suteikė žmonėms tikėjimo bei socia</w:t>
            </w:r>
            <w:r w:rsidR="00052DC7">
              <w:rPr>
                <w:rFonts w:ascii="Times New Roman" w:hAnsi="Times New Roman" w:cs="Times New Roman"/>
                <w:sz w:val="24"/>
                <w:szCs w:val="24"/>
                <w:lang w:val="lt-LT"/>
              </w:rPr>
              <w:t xml:space="preserve">linių garantijų, o Tomašo </w:t>
            </w:r>
            <w:r w:rsidR="00AD30ED">
              <w:rPr>
                <w:rFonts w:ascii="Times New Roman" w:hAnsi="Times New Roman" w:cs="Times New Roman"/>
                <w:sz w:val="24"/>
                <w:szCs w:val="24"/>
                <w:lang w:val="lt-LT"/>
              </w:rPr>
              <w:t xml:space="preserve">Garigo </w:t>
            </w:r>
            <w:r w:rsidR="00052DC7">
              <w:rPr>
                <w:rFonts w:ascii="Times New Roman" w:hAnsi="Times New Roman" w:cs="Times New Roman"/>
                <w:sz w:val="24"/>
                <w:szCs w:val="24"/>
                <w:lang w:val="lt-LT"/>
              </w:rPr>
              <w:t>Masari</w:t>
            </w:r>
            <w:r w:rsidRPr="00E84713">
              <w:rPr>
                <w:rFonts w:ascii="Times New Roman" w:hAnsi="Times New Roman" w:cs="Times New Roman"/>
                <w:sz w:val="24"/>
                <w:szCs w:val="24"/>
                <w:lang w:val="lt-LT"/>
              </w:rPr>
              <w:t>ko politinė veikla padėjo įkurti nepriklausomą Čekoslovakijos valstybę, joje išlaikyti demokratinį valdymą ir užtikrinti tautinių mažumų teises.</w:t>
            </w:r>
          </w:p>
        </w:tc>
      </w:tr>
    </w:tbl>
    <w:p w14:paraId="01711BAE" w14:textId="7FE2E3AE" w:rsidR="00B50238" w:rsidRDefault="00B50238">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AB4C3E8" w14:textId="086BD9C1" w:rsidR="009B2FA5" w:rsidRPr="002630E9" w:rsidRDefault="009B2FA5" w:rsidP="009B2FA5">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highlight w:val="lightGray"/>
          <w:lang w:val="lt-LT"/>
        </w:rPr>
        <w:lastRenderedPageBreak/>
        <w:t>2</w:t>
      </w:r>
      <w:r w:rsidRPr="002630E9">
        <w:rPr>
          <w:rFonts w:ascii="Times New Roman" w:hAnsi="Times New Roman" w:cs="Times New Roman"/>
          <w:b/>
          <w:bCs/>
          <w:sz w:val="24"/>
          <w:szCs w:val="24"/>
          <w:highlight w:val="lightGray"/>
          <w:lang w:val="lt-LT"/>
        </w:rPr>
        <w:t xml:space="preserve"> LYGMUO</w:t>
      </w:r>
    </w:p>
    <w:p w14:paraId="5F423B9E" w14:textId="382F8868" w:rsidR="00852CB8" w:rsidRDefault="009B2FA5" w:rsidP="00853C97">
      <w:pPr>
        <w:jc w:val="both"/>
        <w:rPr>
          <w:rFonts w:ascii="Times New Roman" w:hAnsi="Times New Roman" w:cs="Times New Roman"/>
          <w:sz w:val="24"/>
          <w:szCs w:val="24"/>
        </w:rPr>
      </w:pPr>
      <w:proofErr w:type="spellStart"/>
      <w:r>
        <w:rPr>
          <w:rFonts w:ascii="Times New Roman" w:hAnsi="Times New Roman" w:cs="Times New Roman"/>
          <w:b/>
          <w:sz w:val="24"/>
          <w:szCs w:val="24"/>
        </w:rPr>
        <w:t>Pirma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sidR="00A47728">
        <w:rPr>
          <w:rFonts w:ascii="Times New Roman" w:hAnsi="Times New Roman" w:cs="Times New Roman"/>
          <w:b/>
          <w:sz w:val="24"/>
          <w:szCs w:val="24"/>
          <w:highlight w:val="lightGray"/>
        </w:rPr>
        <w:t>I</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852CB8">
        <w:rPr>
          <w:rFonts w:ascii="Times New Roman" w:hAnsi="Times New Roman" w:cs="Times New Roman"/>
          <w:sz w:val="24"/>
          <w:szCs w:val="24"/>
        </w:rPr>
        <w:t xml:space="preserve">Kelia </w:t>
      </w:r>
      <w:proofErr w:type="spellStart"/>
      <w:r w:rsidR="00852CB8">
        <w:rPr>
          <w:rFonts w:ascii="Times New Roman" w:hAnsi="Times New Roman" w:cs="Times New Roman"/>
          <w:sz w:val="24"/>
          <w:szCs w:val="24"/>
        </w:rPr>
        <w:t>istorinius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klausimus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pagal</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šaltiniuose</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pateiktą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informaciją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Paaiškina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šaltiniuose</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pateitką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netiesiogiai</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išreikštą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informaciją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nurodo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aplinkybes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veiksnius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sąlygojusius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turinį</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Formuluoja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argumentuotus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paaiškinimus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pagrįstus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šaltiniais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Pateikia</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kūrybišką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kritišką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šaltinio</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vertinimą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požiūrį</w:t>
      </w:r>
      <w:proofErr w:type="spellEnd"/>
      <w:r w:rsidR="00852CB8">
        <w:rPr>
          <w:rFonts w:ascii="Times New Roman" w:hAnsi="Times New Roman" w:cs="Times New Roman"/>
          <w:sz w:val="24"/>
          <w:szCs w:val="24"/>
        </w:rPr>
        <w:t xml:space="preserve">. Taiko </w:t>
      </w:r>
      <w:proofErr w:type="spellStart"/>
      <w:r w:rsidR="00852CB8">
        <w:rPr>
          <w:rFonts w:ascii="Times New Roman" w:hAnsi="Times New Roman" w:cs="Times New Roman"/>
          <w:sz w:val="24"/>
          <w:szCs w:val="24"/>
        </w:rPr>
        <w:t>šaltinius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kurdamas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pasakojimą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istorinės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asmenybės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biografiją</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grįsdamas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teiginius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ar</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išvadas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Remdamasis</w:t>
      </w:r>
      <w:proofErr w:type="spellEnd"/>
      <w:r w:rsidR="00852CB8">
        <w:rPr>
          <w:rFonts w:ascii="Times New Roman" w:hAnsi="Times New Roman" w:cs="Times New Roman"/>
          <w:sz w:val="24"/>
          <w:szCs w:val="24"/>
        </w:rPr>
        <w:t xml:space="preserve"> </w:t>
      </w:r>
      <w:proofErr w:type="spellStart"/>
      <w:r w:rsidR="00852CB8">
        <w:rPr>
          <w:rFonts w:ascii="Times New Roman" w:hAnsi="Times New Roman" w:cs="Times New Roman"/>
          <w:sz w:val="24"/>
          <w:szCs w:val="24"/>
        </w:rPr>
        <w:t>šaltiniais</w:t>
      </w:r>
      <w:proofErr w:type="spellEnd"/>
      <w:r w:rsidR="00913F6A">
        <w:rPr>
          <w:rFonts w:ascii="Times New Roman" w:hAnsi="Times New Roman" w:cs="Times New Roman"/>
          <w:sz w:val="24"/>
          <w:szCs w:val="24"/>
        </w:rPr>
        <w:t xml:space="preserve">, </w:t>
      </w:r>
      <w:proofErr w:type="spellStart"/>
      <w:r w:rsidR="00913F6A">
        <w:rPr>
          <w:rFonts w:ascii="Times New Roman" w:hAnsi="Times New Roman" w:cs="Times New Roman"/>
          <w:sz w:val="24"/>
          <w:szCs w:val="24"/>
        </w:rPr>
        <w:t>formuluoja</w:t>
      </w:r>
      <w:proofErr w:type="spellEnd"/>
      <w:r w:rsidR="00913F6A">
        <w:rPr>
          <w:rFonts w:ascii="Times New Roman" w:hAnsi="Times New Roman" w:cs="Times New Roman"/>
          <w:sz w:val="24"/>
          <w:szCs w:val="24"/>
        </w:rPr>
        <w:t xml:space="preserve"> </w:t>
      </w:r>
      <w:proofErr w:type="spellStart"/>
      <w:r w:rsidR="00913F6A">
        <w:rPr>
          <w:rFonts w:ascii="Times New Roman" w:hAnsi="Times New Roman" w:cs="Times New Roman"/>
          <w:sz w:val="24"/>
          <w:szCs w:val="24"/>
        </w:rPr>
        <w:t>diskusijos</w:t>
      </w:r>
      <w:proofErr w:type="spellEnd"/>
      <w:r w:rsidR="00913F6A">
        <w:rPr>
          <w:rFonts w:ascii="Times New Roman" w:hAnsi="Times New Roman" w:cs="Times New Roman"/>
          <w:sz w:val="24"/>
          <w:szCs w:val="24"/>
        </w:rPr>
        <w:t xml:space="preserve"> </w:t>
      </w:r>
      <w:proofErr w:type="spellStart"/>
      <w:r w:rsidR="00913F6A">
        <w:rPr>
          <w:rFonts w:ascii="Times New Roman" w:hAnsi="Times New Roman" w:cs="Times New Roman"/>
          <w:sz w:val="24"/>
          <w:szCs w:val="24"/>
        </w:rPr>
        <w:t>klausimus</w:t>
      </w:r>
      <w:proofErr w:type="spellEnd"/>
      <w:r w:rsidR="00913F6A">
        <w:rPr>
          <w:rFonts w:ascii="Times New Roman" w:hAnsi="Times New Roman" w:cs="Times New Roman"/>
          <w:sz w:val="24"/>
          <w:szCs w:val="24"/>
        </w:rPr>
        <w:t xml:space="preserve"> </w:t>
      </w:r>
      <w:proofErr w:type="spellStart"/>
      <w:r w:rsidR="00913F6A">
        <w:rPr>
          <w:rFonts w:ascii="Times New Roman" w:hAnsi="Times New Roman" w:cs="Times New Roman"/>
          <w:sz w:val="24"/>
          <w:szCs w:val="24"/>
        </w:rPr>
        <w:t>ir</w:t>
      </w:r>
      <w:proofErr w:type="spellEnd"/>
      <w:r w:rsidR="00913F6A">
        <w:rPr>
          <w:rFonts w:ascii="Times New Roman" w:hAnsi="Times New Roman" w:cs="Times New Roman"/>
          <w:sz w:val="24"/>
          <w:szCs w:val="24"/>
        </w:rPr>
        <w:t xml:space="preserve"> </w:t>
      </w:r>
      <w:proofErr w:type="spellStart"/>
      <w:r w:rsidR="00913F6A">
        <w:rPr>
          <w:rFonts w:ascii="Times New Roman" w:hAnsi="Times New Roman" w:cs="Times New Roman"/>
          <w:sz w:val="24"/>
          <w:szCs w:val="24"/>
        </w:rPr>
        <w:t>argumentus</w:t>
      </w:r>
      <w:proofErr w:type="spellEnd"/>
      <w:r w:rsidR="00913F6A">
        <w:rPr>
          <w:rFonts w:ascii="Times New Roman" w:hAnsi="Times New Roman" w:cs="Times New Roman"/>
          <w:sz w:val="24"/>
          <w:szCs w:val="24"/>
        </w:rPr>
        <w:t xml:space="preserve">. </w:t>
      </w:r>
      <w:r w:rsidR="00913F6A" w:rsidRPr="00913F6A">
        <w:rPr>
          <w:rFonts w:ascii="Times New Roman" w:hAnsi="Times New Roman" w:cs="Times New Roman"/>
          <w:b/>
          <w:bCs/>
          <w:sz w:val="24"/>
          <w:szCs w:val="24"/>
        </w:rPr>
        <w:t>(C2.1.3.)</w:t>
      </w:r>
    </w:p>
    <w:p w14:paraId="48F27FB6" w14:textId="52EC487D" w:rsidR="009B2FA5" w:rsidRDefault="00A74C7B" w:rsidP="00853C97">
      <w:pPr>
        <w:jc w:val="both"/>
        <w:rPr>
          <w:rFonts w:ascii="Times New Roman" w:hAnsi="Times New Roman" w:cs="Times New Roman"/>
          <w:sz w:val="24"/>
          <w:szCs w:val="24"/>
        </w:rPr>
      </w:pPr>
      <w:r>
        <w:rPr>
          <w:rFonts w:ascii="Times New Roman" w:hAnsi="Times New Roman" w:cs="Times New Roman"/>
          <w:sz w:val="24"/>
          <w:szCs w:val="24"/>
          <w:lang w:val="lt-LT"/>
        </w:rPr>
        <w:t xml:space="preserve">Remdamiesi šaltiniais ir žiniomis, paaiškinkite </w:t>
      </w:r>
      <w:r w:rsidRPr="00853C97">
        <w:rPr>
          <w:rFonts w:ascii="Times New Roman" w:hAnsi="Times New Roman" w:cs="Times New Roman"/>
          <w:b/>
          <w:bCs/>
          <w:sz w:val="24"/>
          <w:szCs w:val="24"/>
          <w:lang w:val="lt-LT"/>
        </w:rPr>
        <w:t>kodėl</w:t>
      </w:r>
      <w:r>
        <w:rPr>
          <w:rFonts w:ascii="Times New Roman" w:hAnsi="Times New Roman" w:cs="Times New Roman"/>
          <w:sz w:val="24"/>
          <w:szCs w:val="24"/>
          <w:lang w:val="lt-LT"/>
        </w:rPr>
        <w:t xml:space="preserve"> Lenino pažadai liaudžiai plėtoti demokratiją nebuvo ištesėti?</w:t>
      </w:r>
    </w:p>
    <w:tbl>
      <w:tblPr>
        <w:tblStyle w:val="TableGrid"/>
        <w:tblW w:w="0" w:type="auto"/>
        <w:tblLook w:val="04A0" w:firstRow="1" w:lastRow="0" w:firstColumn="1" w:lastColumn="0" w:noHBand="0" w:noVBand="1"/>
      </w:tblPr>
      <w:tblGrid>
        <w:gridCol w:w="9350"/>
      </w:tblGrid>
      <w:tr w:rsidR="00AD0C42" w14:paraId="00F5DC1A" w14:textId="77777777" w:rsidTr="00A74C7B">
        <w:tc>
          <w:tcPr>
            <w:tcW w:w="9350" w:type="dxa"/>
          </w:tcPr>
          <w:p w14:paraId="284C8449" w14:textId="004CF0C6" w:rsidR="00B22A2B" w:rsidRPr="00B22A2B" w:rsidRDefault="00AD0C42" w:rsidP="00F17BB6">
            <w:pPr>
              <w:spacing w:line="360" w:lineRule="auto"/>
              <w:jc w:val="both"/>
              <w:rPr>
                <w:rStyle w:val="Emphasis"/>
                <w:rFonts w:ascii="Times New Roman" w:hAnsi="Times New Roman" w:cs="Times New Roman"/>
                <w:i w:val="0"/>
                <w:iCs w:val="0"/>
                <w:sz w:val="24"/>
                <w:szCs w:val="24"/>
                <w:shd w:val="clear" w:color="auto" w:fill="FFFFFF"/>
              </w:rPr>
            </w:pPr>
            <w:proofErr w:type="spellStart"/>
            <w:r w:rsidRPr="00AD0C42">
              <w:rPr>
                <w:rStyle w:val="Emphasis"/>
                <w:rFonts w:ascii="Times New Roman" w:hAnsi="Times New Roman" w:cs="Times New Roman"/>
                <w:b/>
                <w:bCs/>
                <w:i w:val="0"/>
                <w:iCs w:val="0"/>
                <w:sz w:val="24"/>
                <w:szCs w:val="24"/>
                <w:shd w:val="clear" w:color="auto" w:fill="FFFFFF"/>
              </w:rPr>
              <w:t>Šaltinis</w:t>
            </w:r>
            <w:proofErr w:type="spellEnd"/>
            <w:r w:rsidRPr="00AD0C42">
              <w:rPr>
                <w:rStyle w:val="Emphasis"/>
                <w:rFonts w:ascii="Times New Roman" w:hAnsi="Times New Roman" w:cs="Times New Roman"/>
                <w:b/>
                <w:bCs/>
                <w:i w:val="0"/>
                <w:iCs w:val="0"/>
                <w:sz w:val="24"/>
                <w:szCs w:val="24"/>
                <w:shd w:val="clear" w:color="auto" w:fill="FFFFFF"/>
              </w:rPr>
              <w:t xml:space="preserve"> A</w:t>
            </w:r>
            <w:r w:rsidR="00E84713" w:rsidRPr="00B22A2B">
              <w:rPr>
                <w:rStyle w:val="Emphasis"/>
                <w:rFonts w:ascii="Times New Roman" w:hAnsi="Times New Roman" w:cs="Times New Roman"/>
                <w:b/>
                <w:bCs/>
                <w:i w:val="0"/>
                <w:iCs w:val="0"/>
                <w:sz w:val="24"/>
                <w:szCs w:val="24"/>
                <w:shd w:val="clear" w:color="auto" w:fill="FFFFFF"/>
              </w:rPr>
              <w:t xml:space="preserve">. </w:t>
            </w:r>
            <w:proofErr w:type="spellStart"/>
            <w:r w:rsidR="00B22A2B" w:rsidRPr="00B22A2B">
              <w:rPr>
                <w:rStyle w:val="Emphasis"/>
                <w:rFonts w:ascii="Times New Roman" w:hAnsi="Times New Roman" w:cs="Times New Roman"/>
                <w:i w:val="0"/>
                <w:iCs w:val="0"/>
                <w:sz w:val="24"/>
                <w:szCs w:val="24"/>
                <w:shd w:val="clear" w:color="auto" w:fill="FFFFFF"/>
              </w:rPr>
              <w:t>Ištrauka</w:t>
            </w:r>
            <w:proofErr w:type="spellEnd"/>
            <w:r w:rsidR="00B22A2B" w:rsidRPr="00B22A2B">
              <w:rPr>
                <w:rStyle w:val="Emphasis"/>
                <w:rFonts w:ascii="Times New Roman" w:hAnsi="Times New Roman" w:cs="Times New Roman"/>
                <w:i w:val="0"/>
                <w:iCs w:val="0"/>
                <w:sz w:val="24"/>
                <w:szCs w:val="24"/>
                <w:shd w:val="clear" w:color="auto" w:fill="FFFFFF"/>
              </w:rPr>
              <w:t xml:space="preserve"> </w:t>
            </w:r>
            <w:proofErr w:type="spellStart"/>
            <w:r w:rsidR="00B22A2B" w:rsidRPr="00B22A2B">
              <w:rPr>
                <w:rStyle w:val="Emphasis"/>
                <w:rFonts w:ascii="Times New Roman" w:hAnsi="Times New Roman" w:cs="Times New Roman"/>
                <w:i w:val="0"/>
                <w:iCs w:val="0"/>
                <w:sz w:val="24"/>
                <w:szCs w:val="24"/>
                <w:shd w:val="clear" w:color="auto" w:fill="FFFFFF"/>
              </w:rPr>
              <w:t>iš</w:t>
            </w:r>
            <w:proofErr w:type="spellEnd"/>
            <w:r w:rsidR="00B22A2B" w:rsidRPr="00B22A2B">
              <w:rPr>
                <w:rStyle w:val="Emphasis"/>
                <w:rFonts w:ascii="Times New Roman" w:hAnsi="Times New Roman" w:cs="Times New Roman"/>
                <w:i w:val="0"/>
                <w:iCs w:val="0"/>
                <w:sz w:val="24"/>
                <w:szCs w:val="24"/>
                <w:shd w:val="clear" w:color="auto" w:fill="FFFFFF"/>
              </w:rPr>
              <w:t xml:space="preserve"> </w:t>
            </w:r>
            <w:proofErr w:type="spellStart"/>
            <w:r w:rsidR="00B22A2B" w:rsidRPr="00B22A2B">
              <w:rPr>
                <w:rStyle w:val="Emphasis"/>
                <w:rFonts w:ascii="Times New Roman" w:hAnsi="Times New Roman" w:cs="Times New Roman"/>
                <w:i w:val="0"/>
                <w:iCs w:val="0"/>
                <w:sz w:val="24"/>
                <w:szCs w:val="24"/>
                <w:shd w:val="clear" w:color="auto" w:fill="FFFFFF"/>
              </w:rPr>
              <w:t>Lenino</w:t>
            </w:r>
            <w:proofErr w:type="spellEnd"/>
            <w:r w:rsidR="00B22A2B" w:rsidRPr="00B22A2B">
              <w:rPr>
                <w:rStyle w:val="Emphasis"/>
                <w:rFonts w:ascii="Times New Roman" w:hAnsi="Times New Roman" w:cs="Times New Roman"/>
                <w:i w:val="0"/>
                <w:iCs w:val="0"/>
                <w:sz w:val="24"/>
                <w:szCs w:val="24"/>
                <w:shd w:val="clear" w:color="auto" w:fill="FFFFFF"/>
              </w:rPr>
              <w:t xml:space="preserve"> </w:t>
            </w:r>
            <w:proofErr w:type="spellStart"/>
            <w:r w:rsidR="00B22A2B" w:rsidRPr="00B22A2B">
              <w:rPr>
                <w:rStyle w:val="Emphasis"/>
                <w:rFonts w:ascii="Times New Roman" w:hAnsi="Times New Roman" w:cs="Times New Roman"/>
                <w:i w:val="0"/>
                <w:iCs w:val="0"/>
                <w:sz w:val="24"/>
                <w:szCs w:val="24"/>
                <w:shd w:val="clear" w:color="auto" w:fill="FFFFFF"/>
              </w:rPr>
              <w:t>kalbos</w:t>
            </w:r>
            <w:proofErr w:type="spellEnd"/>
            <w:r w:rsidR="00B22A2B" w:rsidRPr="00B22A2B">
              <w:rPr>
                <w:rStyle w:val="Emphasis"/>
                <w:rFonts w:ascii="Times New Roman" w:hAnsi="Times New Roman" w:cs="Times New Roman"/>
                <w:i w:val="0"/>
                <w:iCs w:val="0"/>
                <w:sz w:val="24"/>
                <w:szCs w:val="24"/>
                <w:shd w:val="clear" w:color="auto" w:fill="FFFFFF"/>
              </w:rPr>
              <w:t xml:space="preserve"> 1917 m.</w:t>
            </w:r>
          </w:p>
          <w:p w14:paraId="1D48CC10" w14:textId="21D94C30" w:rsidR="00AD0C42" w:rsidRPr="00E84713" w:rsidRDefault="00AD0C42" w:rsidP="00F17BB6">
            <w:pPr>
              <w:spacing w:line="360" w:lineRule="auto"/>
              <w:jc w:val="both"/>
              <w:rPr>
                <w:rFonts w:ascii="Times New Roman" w:hAnsi="Times New Roman" w:cs="Times New Roman"/>
                <w:b/>
                <w:bCs/>
                <w:sz w:val="24"/>
                <w:szCs w:val="24"/>
                <w:shd w:val="clear" w:color="auto" w:fill="FFFFFF"/>
              </w:rPr>
            </w:pPr>
            <w:r w:rsidRPr="00AD0C42">
              <w:rPr>
                <w:rStyle w:val="Emphasis"/>
                <w:rFonts w:ascii="Times New Roman" w:hAnsi="Times New Roman" w:cs="Times New Roman"/>
                <w:sz w:val="24"/>
                <w:szCs w:val="24"/>
                <w:shd w:val="clear" w:color="auto" w:fill="FFFFFF"/>
              </w:rPr>
              <w:t>Pravda</w:t>
            </w:r>
            <w:r w:rsidRPr="00AD0C42">
              <w:rPr>
                <w:rFonts w:ascii="Times New Roman" w:hAnsi="Times New Roman" w:cs="Times New Roman"/>
                <w:sz w:val="24"/>
                <w:szCs w:val="24"/>
                <w:shd w:val="clear" w:color="auto" w:fill="FFFFFF"/>
              </w:rPr>
              <w:t> No. 30, April 12, 1917. Signed: </w:t>
            </w:r>
            <w:r w:rsidRPr="00AD0C42">
              <w:rPr>
                <w:rStyle w:val="Emphasis"/>
                <w:rFonts w:ascii="Times New Roman" w:hAnsi="Times New Roman" w:cs="Times New Roman"/>
                <w:sz w:val="24"/>
                <w:szCs w:val="24"/>
                <w:shd w:val="clear" w:color="auto" w:fill="FFFFFF"/>
              </w:rPr>
              <w:t>N. Lenin</w:t>
            </w:r>
            <w:r w:rsidRPr="00AD0C42">
              <w:rPr>
                <w:rFonts w:ascii="Times New Roman" w:hAnsi="Times New Roman" w:cs="Times New Roman"/>
                <w:sz w:val="24"/>
                <w:szCs w:val="24"/>
                <w:shd w:val="clear" w:color="auto" w:fill="FFFFFF"/>
              </w:rPr>
              <w:t>. Published according to the text in </w:t>
            </w:r>
            <w:r w:rsidRPr="00AD0C42">
              <w:rPr>
                <w:rStyle w:val="Emphasis"/>
                <w:rFonts w:ascii="Times New Roman" w:hAnsi="Times New Roman" w:cs="Times New Roman"/>
                <w:sz w:val="24"/>
                <w:szCs w:val="24"/>
                <w:shd w:val="clear" w:color="auto" w:fill="FFFFFF"/>
              </w:rPr>
              <w:t>Pravda</w:t>
            </w:r>
            <w:r w:rsidRPr="00AD0C42">
              <w:rPr>
                <w:rFonts w:ascii="Times New Roman" w:hAnsi="Times New Roman" w:cs="Times New Roman"/>
                <w:sz w:val="24"/>
                <w:szCs w:val="24"/>
                <w:shd w:val="clear" w:color="auto" w:fill="FFFFFF"/>
              </w:rPr>
              <w:t>.</w:t>
            </w:r>
          </w:p>
          <w:p w14:paraId="0CC93119" w14:textId="77777777" w:rsidR="00AD0C42" w:rsidRDefault="00000000" w:rsidP="00F17BB6">
            <w:pPr>
              <w:spacing w:line="360" w:lineRule="auto"/>
              <w:jc w:val="both"/>
              <w:rPr>
                <w:rFonts w:ascii="Times New Roman" w:hAnsi="Times New Roman" w:cs="Times New Roman"/>
                <w:sz w:val="24"/>
                <w:szCs w:val="24"/>
                <w:lang w:val="lt-LT"/>
              </w:rPr>
            </w:pPr>
            <w:hyperlink r:id="rId10" w:history="1">
              <w:r w:rsidR="00AD0C42" w:rsidRPr="00605B13">
                <w:rPr>
                  <w:rStyle w:val="Hyperlink"/>
                  <w:rFonts w:ascii="Times New Roman" w:hAnsi="Times New Roman" w:cs="Times New Roman"/>
                  <w:sz w:val="24"/>
                  <w:szCs w:val="24"/>
                  <w:lang w:val="lt-LT"/>
                </w:rPr>
                <w:t>https://www.marxists.org/archive/lenin/works/1917/apr/10.htm</w:t>
              </w:r>
            </w:hyperlink>
            <w:r w:rsidR="00AD0C42">
              <w:rPr>
                <w:rFonts w:ascii="Times New Roman" w:hAnsi="Times New Roman" w:cs="Times New Roman"/>
                <w:sz w:val="24"/>
                <w:szCs w:val="24"/>
                <w:lang w:val="lt-LT"/>
              </w:rPr>
              <w:t xml:space="preserve"> </w:t>
            </w:r>
          </w:p>
          <w:p w14:paraId="73798004" w14:textId="77777777" w:rsidR="00B22A2B" w:rsidRDefault="00B22A2B" w:rsidP="00F17BB6">
            <w:pPr>
              <w:spacing w:line="360" w:lineRule="auto"/>
              <w:jc w:val="both"/>
              <w:rPr>
                <w:rFonts w:ascii="Times New Roman" w:hAnsi="Times New Roman" w:cs="Times New Roman"/>
                <w:sz w:val="24"/>
                <w:szCs w:val="24"/>
                <w:lang w:val="lt-LT"/>
              </w:rPr>
            </w:pPr>
          </w:p>
          <w:p w14:paraId="1D6D30CD" w14:textId="77777777" w:rsidR="00AD0C42" w:rsidRDefault="00AD0C42" w:rsidP="00F17BB6">
            <w:pPr>
              <w:spacing w:line="360" w:lineRule="auto"/>
              <w:jc w:val="both"/>
              <w:rPr>
                <w:rFonts w:ascii="Times New Roman" w:hAnsi="Times New Roman" w:cs="Times New Roman"/>
                <w:sz w:val="24"/>
                <w:szCs w:val="24"/>
                <w:lang w:val="lt-LT"/>
              </w:rPr>
            </w:pPr>
            <w:r w:rsidRPr="0016183A">
              <w:rPr>
                <w:rFonts w:ascii="Times New Roman" w:hAnsi="Times New Roman" w:cs="Times New Roman"/>
                <w:sz w:val="24"/>
                <w:szCs w:val="24"/>
                <w:lang w:val="lt-LT"/>
              </w:rPr>
              <w:t>Norime kitokios respublikos, labiau atitinkančios žmonių interesus, demokratiškesnės. Petrogrado revoliuciniai darbininkai ir kareiviai nuvertė carizmą, išvalė iš sostinės visą policiją. Viso pasaulio darbininkai su pasididžiavimu ir viltimi žiūri į revoliucinius Rusijos darbininkus ir kareivius kaip į pasaulį išlaisvinančios darbininkų klasės armijos avangardą. Prasidėjusi revoliucija turi būti sustiprinta ir tęsiama. Neleisime, kad policija būtų atkurta! Visa valdžia valstybėje nuo apačios į viršų, nuo atokiausio mažo kaimelio iki kiekvieno Petrogrado gatvių kvartalo, turi priklausyti darbininkų, kareivių, žemės ūkio darbininkų, valstiečių ir kitų deputatų taryboms.</w:t>
            </w:r>
          </w:p>
        </w:tc>
      </w:tr>
      <w:tr w:rsidR="00AD0C42" w14:paraId="652802B6" w14:textId="77777777" w:rsidTr="00A74C7B">
        <w:tc>
          <w:tcPr>
            <w:tcW w:w="9350" w:type="dxa"/>
          </w:tcPr>
          <w:p w14:paraId="10C53D34" w14:textId="03781630" w:rsidR="00E84713" w:rsidRDefault="00AD0C42" w:rsidP="00F17BB6">
            <w:pPr>
              <w:spacing w:line="360" w:lineRule="auto"/>
              <w:jc w:val="both"/>
              <w:rPr>
                <w:rFonts w:ascii="Times New Roman" w:hAnsi="Times New Roman" w:cs="Times New Roman"/>
                <w:sz w:val="24"/>
                <w:szCs w:val="24"/>
                <w:lang w:val="lt-LT"/>
              </w:rPr>
            </w:pPr>
            <w:r w:rsidRPr="00AD0C42">
              <w:rPr>
                <w:rFonts w:ascii="Times New Roman" w:hAnsi="Times New Roman" w:cs="Times New Roman"/>
                <w:b/>
                <w:bCs/>
                <w:sz w:val="24"/>
                <w:szCs w:val="24"/>
                <w:lang w:val="lt-LT"/>
              </w:rPr>
              <w:t>Šaltinis B</w:t>
            </w:r>
            <w:r w:rsidR="00EC4C54">
              <w:rPr>
                <w:rFonts w:ascii="Times New Roman" w:hAnsi="Times New Roman" w:cs="Times New Roman"/>
                <w:b/>
                <w:bCs/>
                <w:sz w:val="24"/>
                <w:szCs w:val="24"/>
                <w:lang w:val="lt-LT"/>
              </w:rPr>
              <w:t xml:space="preserve">. </w:t>
            </w:r>
            <w:r w:rsidR="00052DC7" w:rsidRPr="00052DC7">
              <w:rPr>
                <w:rFonts w:ascii="Times New Roman" w:hAnsi="Times New Roman" w:cs="Times New Roman"/>
                <w:bCs/>
                <w:sz w:val="24"/>
                <w:szCs w:val="24"/>
                <w:lang w:val="lt-LT"/>
              </w:rPr>
              <w:t>apie</w:t>
            </w:r>
            <w:r w:rsidR="00052DC7">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1917 m. Spalio perversmas</w:t>
            </w:r>
            <w:r w:rsidR="00E84713">
              <w:rPr>
                <w:rFonts w:ascii="Times New Roman" w:hAnsi="Times New Roman" w:cs="Times New Roman"/>
                <w:sz w:val="24"/>
                <w:szCs w:val="24"/>
                <w:lang w:val="lt-LT"/>
              </w:rPr>
              <w:t xml:space="preserve">  </w:t>
            </w:r>
          </w:p>
          <w:p w14:paraId="236ADFC7" w14:textId="5C729FD7" w:rsidR="00AD0C42" w:rsidRDefault="00000000" w:rsidP="00F17BB6">
            <w:pPr>
              <w:spacing w:line="360" w:lineRule="auto"/>
              <w:jc w:val="both"/>
              <w:rPr>
                <w:rFonts w:ascii="Times New Roman" w:hAnsi="Times New Roman" w:cs="Times New Roman"/>
                <w:sz w:val="24"/>
                <w:szCs w:val="24"/>
                <w:lang w:val="lt-LT"/>
              </w:rPr>
            </w:pPr>
            <w:hyperlink r:id="rId11" w:history="1">
              <w:r w:rsidR="00E84713" w:rsidRPr="000312F5">
                <w:rPr>
                  <w:rStyle w:val="Hyperlink"/>
                  <w:rFonts w:ascii="Times New Roman" w:hAnsi="Times New Roman" w:cs="Times New Roman"/>
                  <w:sz w:val="24"/>
                  <w:szCs w:val="24"/>
                  <w:lang w:val="lt-LT"/>
                </w:rPr>
                <w:t>https://www.britannica.com/place/Soviet-Union/Lenin-and-the-Bolsheviks</w:t>
              </w:r>
            </w:hyperlink>
            <w:r w:rsidR="00AD0C42">
              <w:rPr>
                <w:rFonts w:ascii="Times New Roman" w:hAnsi="Times New Roman" w:cs="Times New Roman"/>
                <w:sz w:val="24"/>
                <w:szCs w:val="24"/>
                <w:lang w:val="lt-LT"/>
              </w:rPr>
              <w:t xml:space="preserve"> </w:t>
            </w:r>
          </w:p>
          <w:p w14:paraId="14AFE574" w14:textId="77777777" w:rsidR="00B22A2B" w:rsidRPr="00E84713" w:rsidRDefault="00B22A2B" w:rsidP="00F17BB6">
            <w:pPr>
              <w:spacing w:line="360" w:lineRule="auto"/>
              <w:jc w:val="both"/>
              <w:rPr>
                <w:rFonts w:ascii="Times New Roman" w:hAnsi="Times New Roman" w:cs="Times New Roman"/>
                <w:b/>
                <w:bCs/>
                <w:sz w:val="24"/>
                <w:szCs w:val="24"/>
                <w:lang w:val="lt-LT"/>
              </w:rPr>
            </w:pPr>
          </w:p>
          <w:p w14:paraId="5617ABD6" w14:textId="77777777" w:rsidR="00AD0C42" w:rsidRDefault="00AD0C42" w:rsidP="00AD0C42">
            <w:pPr>
              <w:spacing w:line="360" w:lineRule="auto"/>
              <w:jc w:val="both"/>
              <w:rPr>
                <w:rFonts w:ascii="Times New Roman" w:hAnsi="Times New Roman" w:cs="Times New Roman"/>
                <w:sz w:val="24"/>
                <w:szCs w:val="24"/>
                <w:lang w:val="lt-LT"/>
              </w:rPr>
            </w:pPr>
            <w:r w:rsidRPr="00C6152C">
              <w:rPr>
                <w:rFonts w:ascii="Times New Roman" w:hAnsi="Times New Roman" w:cs="Times New Roman"/>
                <w:sz w:val="24"/>
                <w:szCs w:val="24"/>
                <w:lang w:val="lt-LT"/>
              </w:rPr>
              <w:t xml:space="preserve">Naktį iš spalio 24 į 25 d. bolševikų raudonoji gvardija taikiai užėmė strateginius taškus Petrograde. Spalio 25 d. rytą Leninas, vėl išlindęs iš slėptuvės, Karinio revoliucinio komiteto, neturinčio tam įgaliojimų, vardu paskelbė deklaraciją, kad laikinoji vyriausybė nuversta ir visą valdžią perėmė sovietai. Deklaracijoje nebuvo kalbama nei apie bolševikus, nei apie socializmą, todėl miesto gyventojai nė nenutuokė, koks esminis pokytis įvyko. Kerenskis bandė sutelkti ginkluotąsias pajėgas, kad išgelbėtų savo vyriausybę, tačiau karininkai, įsiutę dėl jo elgesio su Kornilovu, jokio atsako nerado. Spalio 26 d. užpakalinis sovietų kongresas patvirtino valdžios perdavimą ir priėmė kelis jam pateiktus Lenino dekretus, tarp jų ir tą, kuris socializavo </w:t>
            </w:r>
            <w:r w:rsidRPr="00C6152C">
              <w:rPr>
                <w:rFonts w:ascii="Times New Roman" w:hAnsi="Times New Roman" w:cs="Times New Roman"/>
                <w:sz w:val="24"/>
                <w:szCs w:val="24"/>
                <w:lang w:val="lt-LT"/>
              </w:rPr>
              <w:lastRenderedPageBreak/>
              <w:t>nevalstiečių privačią žemę. Ji taip pat sudarė naują laikinąją vyriausybę, kuriai pirmininkavo Leninas, kuri turėjo vadovauti iki Steigiamojo susirinkimo.</w:t>
            </w:r>
          </w:p>
        </w:tc>
      </w:tr>
      <w:tr w:rsidR="00AD0C42" w14:paraId="3C1BED7C" w14:textId="77777777" w:rsidTr="00A74C7B">
        <w:tc>
          <w:tcPr>
            <w:tcW w:w="9350" w:type="dxa"/>
          </w:tcPr>
          <w:p w14:paraId="61842B42" w14:textId="34C20456" w:rsidR="00B22A2B" w:rsidRDefault="00AD0C42" w:rsidP="00F17BB6">
            <w:pPr>
              <w:tabs>
                <w:tab w:val="left" w:pos="4065"/>
              </w:tabs>
              <w:spacing w:line="360" w:lineRule="auto"/>
              <w:jc w:val="both"/>
              <w:rPr>
                <w:rFonts w:ascii="Times New Roman" w:hAnsi="Times New Roman" w:cs="Times New Roman"/>
                <w:b/>
                <w:bCs/>
                <w:sz w:val="24"/>
                <w:szCs w:val="24"/>
                <w:lang w:val="lt-LT"/>
              </w:rPr>
            </w:pPr>
            <w:r w:rsidRPr="00AD0C42">
              <w:rPr>
                <w:rFonts w:ascii="Times New Roman" w:hAnsi="Times New Roman" w:cs="Times New Roman"/>
                <w:b/>
                <w:bCs/>
                <w:sz w:val="24"/>
                <w:szCs w:val="24"/>
                <w:lang w:val="lt-LT"/>
              </w:rPr>
              <w:t>Šaltinis C</w:t>
            </w:r>
            <w:r w:rsidR="00E84713">
              <w:rPr>
                <w:rFonts w:ascii="Times New Roman" w:hAnsi="Times New Roman" w:cs="Times New Roman"/>
                <w:b/>
                <w:bCs/>
                <w:sz w:val="24"/>
                <w:szCs w:val="24"/>
                <w:lang w:val="lt-LT"/>
              </w:rPr>
              <w:t>.</w:t>
            </w:r>
            <w:r w:rsidR="00B22A2B">
              <w:rPr>
                <w:rFonts w:ascii="Times New Roman" w:hAnsi="Times New Roman" w:cs="Times New Roman"/>
                <w:b/>
                <w:bCs/>
                <w:sz w:val="24"/>
                <w:szCs w:val="24"/>
                <w:lang w:val="lt-LT"/>
              </w:rPr>
              <w:t xml:space="preserve"> </w:t>
            </w:r>
            <w:proofErr w:type="spellStart"/>
            <w:r w:rsidR="00B22A2B" w:rsidRPr="00B22A2B">
              <w:rPr>
                <w:rFonts w:ascii="Times New Roman" w:hAnsi="Times New Roman" w:cs="Times New Roman"/>
                <w:sz w:val="24"/>
                <w:szCs w:val="24"/>
              </w:rPr>
              <w:t>Ištraukos</w:t>
            </w:r>
            <w:proofErr w:type="spellEnd"/>
            <w:r w:rsidR="00B22A2B" w:rsidRPr="00B22A2B">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iš</w:t>
            </w:r>
            <w:proofErr w:type="spellEnd"/>
            <w:r w:rsidR="00B22A2B" w:rsidRPr="00B22A2B">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bolševikų</w:t>
            </w:r>
            <w:proofErr w:type="spellEnd"/>
            <w:r w:rsidR="00B22A2B" w:rsidRPr="00B22A2B">
              <w:rPr>
                <w:rFonts w:ascii="Times New Roman" w:hAnsi="Times New Roman" w:cs="Times New Roman"/>
                <w:sz w:val="24"/>
                <w:szCs w:val="24"/>
              </w:rPr>
              <w:t xml:space="preserve"> </w:t>
            </w:r>
            <w:proofErr w:type="spellStart"/>
            <w:r w:rsidR="00B22A2B" w:rsidRPr="00B22A2B">
              <w:rPr>
                <w:rFonts w:ascii="Times New Roman" w:hAnsi="Times New Roman" w:cs="Times New Roman"/>
                <w:sz w:val="24"/>
                <w:szCs w:val="24"/>
              </w:rPr>
              <w:t>dekretų</w:t>
            </w:r>
            <w:proofErr w:type="spellEnd"/>
            <w:r w:rsidR="00B22A2B" w:rsidRPr="00B22A2B">
              <w:rPr>
                <w:rFonts w:ascii="Times New Roman" w:hAnsi="Times New Roman" w:cs="Times New Roman"/>
                <w:sz w:val="24"/>
                <w:szCs w:val="24"/>
              </w:rPr>
              <w:t xml:space="preserve"> 1917 m.</w:t>
            </w:r>
          </w:p>
          <w:p w14:paraId="4AFCF561" w14:textId="3B0247AA" w:rsidR="00AD0C42" w:rsidRPr="00AD0C42" w:rsidRDefault="00AD0C42" w:rsidP="00F17BB6">
            <w:pPr>
              <w:tabs>
                <w:tab w:val="left" w:pos="4065"/>
              </w:tabs>
              <w:spacing w:line="360" w:lineRule="auto"/>
              <w:jc w:val="both"/>
              <w:rPr>
                <w:rFonts w:ascii="Times New Roman" w:hAnsi="Times New Roman" w:cs="Times New Roman"/>
                <w:b/>
                <w:bCs/>
                <w:sz w:val="24"/>
                <w:szCs w:val="24"/>
                <w:lang w:val="lt-LT"/>
              </w:rPr>
            </w:pPr>
            <w:r w:rsidRPr="00AD0C42">
              <w:rPr>
                <w:rFonts w:ascii="Times New Roman" w:hAnsi="Times New Roman" w:cs="Times New Roman"/>
                <w:b/>
                <w:bCs/>
                <w:sz w:val="24"/>
                <w:szCs w:val="24"/>
                <w:lang w:val="lt-LT"/>
              </w:rPr>
              <w:tab/>
            </w:r>
          </w:p>
          <w:p w14:paraId="72BBF338" w14:textId="649F2533" w:rsidR="00AD0C42" w:rsidRPr="0016183A" w:rsidRDefault="00AD0C42" w:rsidP="00F17BB6">
            <w:pPr>
              <w:tabs>
                <w:tab w:val="left" w:pos="4065"/>
              </w:tabs>
              <w:spacing w:line="360" w:lineRule="auto"/>
              <w:jc w:val="both"/>
              <w:rPr>
                <w:rFonts w:ascii="Times New Roman" w:hAnsi="Times New Roman" w:cs="Times New Roman"/>
                <w:sz w:val="24"/>
                <w:szCs w:val="24"/>
                <w:lang w:val="lt-LT"/>
              </w:rPr>
            </w:pPr>
            <w:r w:rsidRPr="0016183A">
              <w:rPr>
                <w:rFonts w:ascii="Times New Roman" w:hAnsi="Times New Roman" w:cs="Times New Roman"/>
                <w:b/>
                <w:bCs/>
                <w:sz w:val="24"/>
                <w:szCs w:val="24"/>
                <w:lang w:val="lt-LT"/>
              </w:rPr>
              <w:t>Žemės dekretas, 1917 m. spalio mėn.:</w:t>
            </w:r>
            <w:r w:rsidRPr="0016183A">
              <w:rPr>
                <w:rFonts w:ascii="Times New Roman" w:hAnsi="Times New Roman" w:cs="Times New Roman"/>
                <w:sz w:val="24"/>
                <w:szCs w:val="24"/>
                <w:lang w:val="lt-LT"/>
              </w:rPr>
              <w:t xml:space="preserve"> Jis suteikė valstiečiams teisę perimti žemę iš bajorų ir padalyti ją tarpusavyje.</w:t>
            </w:r>
          </w:p>
          <w:p w14:paraId="3F87BBEC" w14:textId="4AEA483D" w:rsidR="00AD0C42" w:rsidRPr="0016183A" w:rsidRDefault="00AD0C42" w:rsidP="00F17BB6">
            <w:pPr>
              <w:tabs>
                <w:tab w:val="left" w:pos="4065"/>
              </w:tabs>
              <w:spacing w:line="360" w:lineRule="auto"/>
              <w:jc w:val="both"/>
              <w:rPr>
                <w:rFonts w:ascii="Times New Roman" w:hAnsi="Times New Roman" w:cs="Times New Roman"/>
                <w:sz w:val="24"/>
                <w:szCs w:val="24"/>
                <w:lang w:val="lt-LT"/>
              </w:rPr>
            </w:pPr>
            <w:r w:rsidRPr="0016183A">
              <w:rPr>
                <w:rFonts w:ascii="Times New Roman" w:hAnsi="Times New Roman" w:cs="Times New Roman"/>
                <w:b/>
                <w:bCs/>
                <w:sz w:val="24"/>
                <w:szCs w:val="24"/>
                <w:lang w:val="lt-LT"/>
              </w:rPr>
              <w:t>Darbuotojų kontrolės dekretas, 1917 m. lapkričio mėn.:</w:t>
            </w:r>
            <w:r w:rsidRPr="0016183A">
              <w:rPr>
                <w:rFonts w:ascii="Times New Roman" w:hAnsi="Times New Roman" w:cs="Times New Roman"/>
                <w:sz w:val="24"/>
                <w:szCs w:val="24"/>
                <w:lang w:val="lt-LT"/>
              </w:rPr>
              <w:t xml:space="preserve"> Dėl to gamyklų valdymas pateko į darbininkų rankas. gamyklų komitetai turėjo kontroliuoti gamybą ir finansus bei „prižiūrėti“ valdymą</w:t>
            </w:r>
          </w:p>
          <w:p w14:paraId="55411052" w14:textId="77777777" w:rsidR="00AD0C42" w:rsidRDefault="00AD0C42" w:rsidP="00F17BB6">
            <w:pPr>
              <w:rPr>
                <w:rFonts w:ascii="Times New Roman" w:hAnsi="Times New Roman" w:cs="Times New Roman"/>
                <w:sz w:val="24"/>
                <w:szCs w:val="24"/>
                <w:lang w:val="lt-LT"/>
              </w:rPr>
            </w:pPr>
            <w:r w:rsidRPr="0016183A">
              <w:rPr>
                <w:rFonts w:ascii="Times New Roman" w:hAnsi="Times New Roman" w:cs="Times New Roman"/>
                <w:b/>
                <w:bCs/>
                <w:sz w:val="24"/>
                <w:szCs w:val="24"/>
                <w:lang w:val="lt-LT"/>
              </w:rPr>
              <w:t>1917 m. lapkričio mėn. Rusijos žmonių teisių dekretas:</w:t>
            </w:r>
            <w:r w:rsidRPr="0016183A">
              <w:rPr>
                <w:rFonts w:ascii="Times New Roman" w:hAnsi="Times New Roman" w:cs="Times New Roman"/>
                <w:sz w:val="24"/>
                <w:szCs w:val="24"/>
                <w:lang w:val="lt-LT"/>
              </w:rPr>
              <w:t xml:space="preserve"> jis suteikė apsisprendimo teisę tautinėms mažumoms Rusijos imperijoje.</w:t>
            </w:r>
          </w:p>
        </w:tc>
      </w:tr>
      <w:tr w:rsidR="00AD0C42" w14:paraId="4235C840" w14:textId="77777777" w:rsidTr="00A74C7B">
        <w:tc>
          <w:tcPr>
            <w:tcW w:w="9350" w:type="dxa"/>
          </w:tcPr>
          <w:p w14:paraId="7D4636F8" w14:textId="465A0FFD" w:rsidR="00B22A2B" w:rsidRDefault="00EC4C54" w:rsidP="00EC4C54">
            <w:pPr>
              <w:spacing w:line="360" w:lineRule="auto"/>
              <w:jc w:val="both"/>
              <w:rPr>
                <w:rFonts w:ascii="Times New Roman" w:hAnsi="Times New Roman" w:cs="Times New Roman"/>
                <w:sz w:val="24"/>
                <w:szCs w:val="24"/>
                <w:shd w:val="clear" w:color="auto" w:fill="FFFFFF"/>
              </w:rPr>
            </w:pPr>
            <w:proofErr w:type="spellStart"/>
            <w:r w:rsidRPr="00EC4C54">
              <w:rPr>
                <w:rFonts w:ascii="Times New Roman" w:hAnsi="Times New Roman" w:cs="Times New Roman"/>
                <w:b/>
                <w:bCs/>
                <w:sz w:val="24"/>
                <w:szCs w:val="24"/>
                <w:shd w:val="clear" w:color="auto" w:fill="FFFFFF"/>
              </w:rPr>
              <w:t>Šaltinis</w:t>
            </w:r>
            <w:proofErr w:type="spellEnd"/>
            <w:r w:rsidRPr="00EC4C54">
              <w:rPr>
                <w:rFonts w:ascii="Times New Roman" w:hAnsi="Times New Roman" w:cs="Times New Roman"/>
                <w:b/>
                <w:bCs/>
                <w:sz w:val="24"/>
                <w:szCs w:val="24"/>
                <w:shd w:val="clear" w:color="auto" w:fill="FFFFFF"/>
              </w:rPr>
              <w:t xml:space="preserve"> D</w:t>
            </w:r>
            <w:r>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Šaltinis</w:t>
            </w:r>
            <w:proofErr w:type="spellEnd"/>
            <w:r w:rsidR="00B22A2B" w:rsidRPr="00B22A2B">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apie</w:t>
            </w:r>
            <w:proofErr w:type="spellEnd"/>
            <w:r w:rsidR="00B22A2B" w:rsidRPr="00B22A2B">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bolševikų</w:t>
            </w:r>
            <w:proofErr w:type="spellEnd"/>
            <w:r w:rsidR="00B22A2B" w:rsidRPr="00B22A2B">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valdžios</w:t>
            </w:r>
            <w:proofErr w:type="spellEnd"/>
            <w:r w:rsidR="00B22A2B" w:rsidRPr="00B22A2B">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metodus</w:t>
            </w:r>
            <w:proofErr w:type="spellEnd"/>
            <w:r w:rsidR="00B22A2B" w:rsidRPr="00B22A2B">
              <w:rPr>
                <w:rFonts w:ascii="Times New Roman" w:hAnsi="Times New Roman" w:cs="Times New Roman"/>
                <w:sz w:val="24"/>
                <w:szCs w:val="24"/>
                <w:shd w:val="clear" w:color="auto" w:fill="FFFFFF"/>
              </w:rPr>
              <w:t xml:space="preserve"> </w:t>
            </w:r>
            <w:proofErr w:type="spellStart"/>
            <w:r w:rsidR="00B22A2B" w:rsidRPr="00B22A2B">
              <w:rPr>
                <w:rFonts w:ascii="Times New Roman" w:hAnsi="Times New Roman" w:cs="Times New Roman"/>
                <w:sz w:val="24"/>
                <w:szCs w:val="24"/>
                <w:shd w:val="clear" w:color="auto" w:fill="FFFFFF"/>
              </w:rPr>
              <w:t>pilietinio</w:t>
            </w:r>
            <w:proofErr w:type="spellEnd"/>
            <w:r w:rsidR="00B22A2B" w:rsidRPr="00B22A2B">
              <w:rPr>
                <w:rFonts w:ascii="Times New Roman" w:hAnsi="Times New Roman" w:cs="Times New Roman"/>
                <w:sz w:val="24"/>
                <w:szCs w:val="24"/>
                <w:shd w:val="clear" w:color="auto" w:fill="FFFFFF"/>
              </w:rPr>
              <w:t xml:space="preserve"> karo </w:t>
            </w:r>
            <w:proofErr w:type="spellStart"/>
            <w:r w:rsidR="00B22A2B" w:rsidRPr="00B22A2B">
              <w:rPr>
                <w:rFonts w:ascii="Times New Roman" w:hAnsi="Times New Roman" w:cs="Times New Roman"/>
                <w:sz w:val="24"/>
                <w:szCs w:val="24"/>
                <w:shd w:val="clear" w:color="auto" w:fill="FFFFFF"/>
              </w:rPr>
              <w:t>metu</w:t>
            </w:r>
            <w:proofErr w:type="spellEnd"/>
            <w:r w:rsidR="00B22A2B" w:rsidRPr="00B22A2B">
              <w:rPr>
                <w:rFonts w:ascii="Times New Roman" w:hAnsi="Times New Roman" w:cs="Times New Roman"/>
                <w:sz w:val="24"/>
                <w:szCs w:val="24"/>
                <w:shd w:val="clear" w:color="auto" w:fill="FFFFFF"/>
              </w:rPr>
              <w:t>.</w:t>
            </w:r>
          </w:p>
          <w:p w14:paraId="4BB7A77E" w14:textId="61F065BF" w:rsidR="00EC4C54" w:rsidRDefault="00000000" w:rsidP="00EC4C54">
            <w:pPr>
              <w:spacing w:line="360" w:lineRule="auto"/>
              <w:jc w:val="both"/>
              <w:rPr>
                <w:rFonts w:ascii="Times New Roman" w:hAnsi="Times New Roman" w:cs="Times New Roman"/>
                <w:sz w:val="24"/>
                <w:szCs w:val="24"/>
                <w:shd w:val="clear" w:color="auto" w:fill="FFFFFF"/>
              </w:rPr>
            </w:pPr>
            <w:hyperlink r:id="rId12" w:history="1">
              <w:r w:rsidR="00B22A2B" w:rsidRPr="00D020AB">
                <w:rPr>
                  <w:rStyle w:val="Hyperlink"/>
                  <w:rFonts w:ascii="Times New Roman" w:hAnsi="Times New Roman" w:cs="Times New Roman"/>
                  <w:sz w:val="24"/>
                  <w:szCs w:val="24"/>
                  <w:shd w:val="clear" w:color="auto" w:fill="FFFFFF"/>
                </w:rPr>
                <w:t>https://istorijai.lt/bolseviku-isigalejimas-rusijoje/</w:t>
              </w:r>
            </w:hyperlink>
            <w:r w:rsidR="00EC4C54">
              <w:rPr>
                <w:rFonts w:ascii="Times New Roman" w:hAnsi="Times New Roman" w:cs="Times New Roman"/>
                <w:sz w:val="24"/>
                <w:szCs w:val="24"/>
                <w:shd w:val="clear" w:color="auto" w:fill="FFFFFF"/>
              </w:rPr>
              <w:t xml:space="preserve"> </w:t>
            </w:r>
          </w:p>
          <w:p w14:paraId="552E6255" w14:textId="77777777" w:rsidR="00B22A2B" w:rsidRPr="00EC4C54" w:rsidRDefault="00B22A2B" w:rsidP="00EC4C54">
            <w:pPr>
              <w:spacing w:line="360" w:lineRule="auto"/>
              <w:jc w:val="both"/>
              <w:rPr>
                <w:rFonts w:ascii="Times New Roman" w:hAnsi="Times New Roman" w:cs="Times New Roman"/>
                <w:sz w:val="24"/>
                <w:szCs w:val="24"/>
                <w:shd w:val="clear" w:color="auto" w:fill="FFFFFF"/>
              </w:rPr>
            </w:pPr>
          </w:p>
          <w:p w14:paraId="167283C5" w14:textId="2811BE20" w:rsidR="00AD0C42" w:rsidRPr="00EC4C54" w:rsidRDefault="00EC4C54" w:rsidP="00EC4C54">
            <w:pPr>
              <w:spacing w:line="360" w:lineRule="auto"/>
              <w:jc w:val="both"/>
              <w:rPr>
                <w:rFonts w:ascii="Times New Roman" w:hAnsi="Times New Roman" w:cs="Times New Roman"/>
                <w:sz w:val="24"/>
                <w:szCs w:val="24"/>
                <w:lang w:val="lt-LT"/>
              </w:rPr>
            </w:pPr>
            <w:proofErr w:type="spellStart"/>
            <w:r w:rsidRPr="00EC4C54">
              <w:rPr>
                <w:rFonts w:ascii="Times New Roman" w:hAnsi="Times New Roman" w:cs="Times New Roman"/>
                <w:sz w:val="24"/>
                <w:szCs w:val="24"/>
                <w:shd w:val="clear" w:color="auto" w:fill="FFFFFF"/>
              </w:rPr>
              <w:t>Bolševikai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ir</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jų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vadovas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Leninas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rengdami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Rusijoje</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perversmą</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svajojo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sukurti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komunizmą</w:t>
            </w:r>
            <w:proofErr w:type="spellEnd"/>
            <w:r w:rsidRPr="00EC4C54">
              <w:rPr>
                <w:rFonts w:ascii="Times New Roman" w:hAnsi="Times New Roman" w:cs="Times New Roman"/>
                <w:sz w:val="24"/>
                <w:szCs w:val="24"/>
                <w:shd w:val="clear" w:color="auto" w:fill="FFFFFF"/>
              </w:rPr>
              <w:t xml:space="preserve"> – </w:t>
            </w:r>
            <w:proofErr w:type="spellStart"/>
            <w:r w:rsidRPr="00EC4C54">
              <w:rPr>
                <w:rFonts w:ascii="Times New Roman" w:hAnsi="Times New Roman" w:cs="Times New Roman"/>
                <w:sz w:val="24"/>
                <w:szCs w:val="24"/>
                <w:shd w:val="clear" w:color="auto" w:fill="FFFFFF"/>
              </w:rPr>
              <w:t>santvarką</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kurioje</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neišnaudojami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žmonės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Žmonių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išnaudojimo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priežastis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esanti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privati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fabrikų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transporto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prekybos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įmonių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žemės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nuosavybė</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todėl</w:t>
            </w:r>
            <w:proofErr w:type="spellEnd"/>
            <w:r w:rsidRPr="00EC4C54">
              <w:rPr>
                <w:rFonts w:ascii="Times New Roman" w:hAnsi="Times New Roman" w:cs="Times New Roman"/>
                <w:sz w:val="24"/>
                <w:szCs w:val="24"/>
                <w:shd w:val="clear" w:color="auto" w:fill="FFFFFF"/>
              </w:rPr>
              <w:t xml:space="preserve"> visa tai </w:t>
            </w:r>
            <w:proofErr w:type="spellStart"/>
            <w:r w:rsidRPr="00EC4C54">
              <w:rPr>
                <w:rFonts w:ascii="Times New Roman" w:hAnsi="Times New Roman" w:cs="Times New Roman"/>
                <w:sz w:val="24"/>
                <w:szCs w:val="24"/>
                <w:shd w:val="clear" w:color="auto" w:fill="FFFFFF"/>
              </w:rPr>
              <w:t>turi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būti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nacionalizuota</w:t>
            </w:r>
            <w:proofErr w:type="spellEnd"/>
            <w:r w:rsidRPr="00EC4C54">
              <w:rPr>
                <w:rFonts w:ascii="Times New Roman" w:hAnsi="Times New Roman" w:cs="Times New Roman"/>
                <w:sz w:val="24"/>
                <w:szCs w:val="24"/>
                <w:shd w:val="clear" w:color="auto" w:fill="FFFFFF"/>
              </w:rPr>
              <w:t xml:space="preserve">, t. y. </w:t>
            </w:r>
            <w:proofErr w:type="spellStart"/>
            <w:r w:rsidRPr="00EC4C54">
              <w:rPr>
                <w:rFonts w:ascii="Times New Roman" w:hAnsi="Times New Roman" w:cs="Times New Roman"/>
                <w:sz w:val="24"/>
                <w:szCs w:val="24"/>
                <w:shd w:val="clear" w:color="auto" w:fill="FFFFFF"/>
              </w:rPr>
              <w:t>atitekti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valstybei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Paėmus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valdžią</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šios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teorijos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buvo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pradėtos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įgyvendinti</w:t>
            </w:r>
            <w:proofErr w:type="spellEnd"/>
            <w:r w:rsidRPr="00EC4C54">
              <w:rPr>
                <w:rFonts w:ascii="Times New Roman" w:hAnsi="Times New Roman" w:cs="Times New Roman"/>
                <w:sz w:val="24"/>
                <w:szCs w:val="24"/>
                <w:shd w:val="clear" w:color="auto" w:fill="FFFFFF"/>
              </w:rPr>
              <w:t xml:space="preserve">. 1917 m. </w:t>
            </w:r>
            <w:proofErr w:type="spellStart"/>
            <w:r w:rsidRPr="00EC4C54">
              <w:rPr>
                <w:rFonts w:ascii="Times New Roman" w:hAnsi="Times New Roman" w:cs="Times New Roman"/>
                <w:sz w:val="24"/>
                <w:szCs w:val="24"/>
                <w:shd w:val="clear" w:color="auto" w:fill="FFFFFF"/>
              </w:rPr>
              <w:t>pabaigoje</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pradėta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nacionalizacija</w:t>
            </w:r>
            <w:proofErr w:type="spellEnd"/>
            <w:r w:rsidRPr="00EC4C54">
              <w:rPr>
                <w:rFonts w:ascii="Times New Roman" w:hAnsi="Times New Roman" w:cs="Times New Roman"/>
                <w:sz w:val="24"/>
                <w:szCs w:val="24"/>
                <w:shd w:val="clear" w:color="auto" w:fill="FFFFFF"/>
              </w:rPr>
              <w:t xml:space="preserve">, t. y. </w:t>
            </w:r>
            <w:proofErr w:type="spellStart"/>
            <w:r w:rsidRPr="00EC4C54">
              <w:rPr>
                <w:rFonts w:ascii="Times New Roman" w:hAnsi="Times New Roman" w:cs="Times New Roman"/>
                <w:sz w:val="24"/>
                <w:szCs w:val="24"/>
                <w:shd w:val="clear" w:color="auto" w:fill="FFFFFF"/>
              </w:rPr>
              <w:t>turto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atėmimas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iš</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savininkų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ir</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perdavimas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valstybei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Bolševikai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nacionalizavo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visus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bankus</w:t>
            </w:r>
            <w:proofErr w:type="spellEnd"/>
            <w:r w:rsidRPr="00EC4C54">
              <w:rPr>
                <w:rFonts w:ascii="Times New Roman" w:hAnsi="Times New Roman" w:cs="Times New Roman"/>
                <w:sz w:val="24"/>
                <w:szCs w:val="24"/>
                <w:shd w:val="clear" w:color="auto" w:fill="FFFFFF"/>
              </w:rPr>
              <w:t xml:space="preserve">, o 1918 m. – </w:t>
            </w:r>
            <w:proofErr w:type="spellStart"/>
            <w:r w:rsidRPr="00EC4C54">
              <w:rPr>
                <w:rFonts w:ascii="Times New Roman" w:hAnsi="Times New Roman" w:cs="Times New Roman"/>
                <w:sz w:val="24"/>
                <w:szCs w:val="24"/>
                <w:shd w:val="clear" w:color="auto" w:fill="FFFFFF"/>
              </w:rPr>
              <w:t>geležinkelius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vandens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transportą</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fabrikus</w:t>
            </w:r>
            <w:proofErr w:type="spellEnd"/>
            <w:r w:rsidRPr="00EC4C54">
              <w:rPr>
                <w:rFonts w:ascii="Times New Roman" w:hAnsi="Times New Roman" w:cs="Times New Roman"/>
                <w:sz w:val="24"/>
                <w:szCs w:val="24"/>
                <w:shd w:val="clear" w:color="auto" w:fill="FFFFFF"/>
              </w:rPr>
              <w:t xml:space="preserve">. 1918 m. </w:t>
            </w:r>
            <w:proofErr w:type="spellStart"/>
            <w:r w:rsidRPr="00EC4C54">
              <w:rPr>
                <w:rFonts w:ascii="Times New Roman" w:hAnsi="Times New Roman" w:cs="Times New Roman"/>
                <w:sz w:val="24"/>
                <w:szCs w:val="24"/>
                <w:shd w:val="clear" w:color="auto" w:fill="FFFFFF"/>
              </w:rPr>
              <w:t>viduryje</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buvo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įvesta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maisto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produktų</w:t>
            </w:r>
            <w:proofErr w:type="spellEnd"/>
            <w:r w:rsidRPr="00EC4C54">
              <w:rPr>
                <w:rFonts w:ascii="Times New Roman" w:hAnsi="Times New Roman" w:cs="Times New Roman"/>
                <w:sz w:val="24"/>
                <w:szCs w:val="24"/>
                <w:shd w:val="clear" w:color="auto" w:fill="FFFFFF"/>
              </w:rPr>
              <w:t xml:space="preserve"> </w:t>
            </w:r>
            <w:proofErr w:type="spellStart"/>
            <w:proofErr w:type="gramStart"/>
            <w:r w:rsidRPr="00EC4C54">
              <w:rPr>
                <w:rFonts w:ascii="Times New Roman" w:hAnsi="Times New Roman" w:cs="Times New Roman"/>
                <w:sz w:val="24"/>
                <w:szCs w:val="24"/>
                <w:shd w:val="clear" w:color="auto" w:fill="FFFFFF"/>
              </w:rPr>
              <w:t>diktatūra</w:t>
            </w:r>
            <w:proofErr w:type="spellEnd"/>
            <w:r w:rsidRPr="00EC4C54">
              <w:rPr>
                <w:rFonts w:ascii="Times New Roman" w:hAnsi="Times New Roman" w:cs="Times New Roman"/>
                <w:sz w:val="24"/>
                <w:szCs w:val="24"/>
                <w:shd w:val="clear" w:color="auto" w:fill="FFFFFF"/>
              </w:rPr>
              <w:t>“</w:t>
            </w:r>
            <w:proofErr w:type="gram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Valstiečiams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buvo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uždrausta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prekiauti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užauginta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produkcija</w:t>
            </w:r>
            <w:proofErr w:type="spellEnd"/>
            <w:r w:rsidRPr="00EC4C54">
              <w:rPr>
                <w:rFonts w:ascii="Times New Roman" w:hAnsi="Times New Roman" w:cs="Times New Roman"/>
                <w:sz w:val="24"/>
                <w:szCs w:val="24"/>
                <w:shd w:val="clear" w:color="auto" w:fill="FFFFFF"/>
              </w:rPr>
              <w:t>.  </w:t>
            </w:r>
            <w:proofErr w:type="spellStart"/>
            <w:r w:rsidRPr="00EC4C54">
              <w:rPr>
                <w:rFonts w:ascii="Times New Roman" w:hAnsi="Times New Roman" w:cs="Times New Roman"/>
                <w:sz w:val="24"/>
                <w:szCs w:val="24"/>
              </w:rPr>
              <w:t>Valstietis</w:t>
            </w:r>
            <w:proofErr w:type="spellEnd"/>
            <w:r w:rsidRPr="00EC4C54">
              <w:rPr>
                <w:rFonts w:ascii="Times New Roman" w:hAnsi="Times New Roman" w:cs="Times New Roman"/>
                <w:sz w:val="24"/>
                <w:szCs w:val="24"/>
                <w:shd w:val="clear" w:color="auto" w:fill="FFFFFF"/>
              </w:rPr>
              <w:t> </w:t>
            </w:r>
            <w:proofErr w:type="spellStart"/>
            <w:r w:rsidRPr="00EC4C54">
              <w:rPr>
                <w:rFonts w:ascii="Times New Roman" w:hAnsi="Times New Roman" w:cs="Times New Roman"/>
                <w:sz w:val="24"/>
                <w:szCs w:val="24"/>
                <w:shd w:val="clear" w:color="auto" w:fill="FFFFFF"/>
              </w:rPr>
              <w:t>už</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produktus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nebegaudavo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nieko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Juos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rinkdavo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ginkluoti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būriai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už</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pasipriešinimą</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valstiečiai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buvo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šaudomi</w:t>
            </w:r>
            <w:proofErr w:type="spellEnd"/>
            <w:r w:rsidRPr="00EC4C54">
              <w:rPr>
                <w:rFonts w:ascii="Times New Roman" w:hAnsi="Times New Roman" w:cs="Times New Roman"/>
                <w:sz w:val="24"/>
                <w:szCs w:val="24"/>
                <w:shd w:val="clear" w:color="auto" w:fill="FFFFFF"/>
              </w:rPr>
              <w:t xml:space="preserve">. 1918 m. </w:t>
            </w:r>
            <w:proofErr w:type="spellStart"/>
            <w:r w:rsidRPr="00EC4C54">
              <w:rPr>
                <w:rFonts w:ascii="Times New Roman" w:hAnsi="Times New Roman" w:cs="Times New Roman"/>
                <w:sz w:val="24"/>
                <w:szCs w:val="24"/>
                <w:shd w:val="clear" w:color="auto" w:fill="FFFFFF"/>
              </w:rPr>
              <w:t>sausio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mėn</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priimtas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Bažnyčios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atskyrimo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nuo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valstybės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dekretas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Paskelbta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kad</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Bažnyčia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netenka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turto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Dvasininkus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imta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persekioti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už</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religinę</w:t>
            </w:r>
            <w:proofErr w:type="spellEnd"/>
            <w:r w:rsidRPr="00EC4C54">
              <w:rPr>
                <w:rFonts w:ascii="Times New Roman" w:hAnsi="Times New Roman" w:cs="Times New Roman"/>
                <w:sz w:val="24"/>
                <w:szCs w:val="24"/>
                <w:shd w:val="clear" w:color="auto" w:fill="FFFFFF"/>
              </w:rPr>
              <w:t xml:space="preserve"> </w:t>
            </w:r>
            <w:proofErr w:type="spellStart"/>
            <w:proofErr w:type="gramStart"/>
            <w:r w:rsidRPr="00EC4C54">
              <w:rPr>
                <w:rFonts w:ascii="Times New Roman" w:hAnsi="Times New Roman" w:cs="Times New Roman"/>
                <w:sz w:val="24"/>
                <w:szCs w:val="24"/>
                <w:shd w:val="clear" w:color="auto" w:fill="FFFFFF"/>
              </w:rPr>
              <w:t>propagandą</w:t>
            </w:r>
            <w:proofErr w:type="spellEnd"/>
            <w:r w:rsidRPr="00EC4C54">
              <w:rPr>
                <w:rFonts w:ascii="Times New Roman" w:hAnsi="Times New Roman" w:cs="Times New Roman"/>
                <w:sz w:val="24"/>
                <w:szCs w:val="24"/>
                <w:shd w:val="clear" w:color="auto" w:fill="FFFFFF"/>
              </w:rPr>
              <w:t>“</w:t>
            </w:r>
            <w:proofErr w:type="gramEnd"/>
            <w:r w:rsidRPr="00EC4C54">
              <w:rPr>
                <w:rFonts w:ascii="Times New Roman" w:hAnsi="Times New Roman" w:cs="Times New Roman"/>
                <w:sz w:val="24"/>
                <w:szCs w:val="24"/>
                <w:shd w:val="clear" w:color="auto" w:fill="FFFFFF"/>
              </w:rPr>
              <w:t xml:space="preserve">. Daug </w:t>
            </w:r>
            <w:proofErr w:type="spellStart"/>
            <w:r w:rsidRPr="00EC4C54">
              <w:rPr>
                <w:rFonts w:ascii="Times New Roman" w:hAnsi="Times New Roman" w:cs="Times New Roman"/>
                <w:sz w:val="24"/>
                <w:szCs w:val="24"/>
                <w:shd w:val="clear" w:color="auto" w:fill="FFFFFF"/>
              </w:rPr>
              <w:t>cerkvių</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buvo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išniekinta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apiplėšta</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jose</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esančios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relikvijos</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meno</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kūriniai</w:t>
            </w:r>
            <w:proofErr w:type="spellEnd"/>
            <w:r w:rsidRPr="00EC4C54">
              <w:rPr>
                <w:rFonts w:ascii="Times New Roman" w:hAnsi="Times New Roman" w:cs="Times New Roman"/>
                <w:sz w:val="24"/>
                <w:szCs w:val="24"/>
                <w:shd w:val="clear" w:color="auto" w:fill="FFFFFF"/>
              </w:rPr>
              <w:t xml:space="preserve"> </w:t>
            </w:r>
            <w:proofErr w:type="spellStart"/>
            <w:r w:rsidRPr="00EC4C54">
              <w:rPr>
                <w:rFonts w:ascii="Times New Roman" w:hAnsi="Times New Roman" w:cs="Times New Roman"/>
                <w:sz w:val="24"/>
                <w:szCs w:val="24"/>
                <w:shd w:val="clear" w:color="auto" w:fill="FFFFFF"/>
              </w:rPr>
              <w:t>sunaikinti</w:t>
            </w:r>
            <w:proofErr w:type="spellEnd"/>
            <w:r w:rsidRPr="00EC4C54">
              <w:rPr>
                <w:rFonts w:ascii="Times New Roman" w:hAnsi="Times New Roman" w:cs="Times New Roman"/>
                <w:sz w:val="24"/>
                <w:szCs w:val="24"/>
                <w:shd w:val="clear" w:color="auto" w:fill="FFFFFF"/>
              </w:rPr>
              <w:t>.</w:t>
            </w:r>
          </w:p>
        </w:tc>
      </w:tr>
      <w:tr w:rsidR="00AD0C42" w14:paraId="35663942" w14:textId="77777777" w:rsidTr="00A74C7B">
        <w:tc>
          <w:tcPr>
            <w:tcW w:w="9350" w:type="dxa"/>
          </w:tcPr>
          <w:p w14:paraId="2450151F" w14:textId="77777777" w:rsidR="00AD0C42" w:rsidRDefault="00AD0C42" w:rsidP="00F17BB6">
            <w:pPr>
              <w:rPr>
                <w:rFonts w:ascii="Times New Roman" w:hAnsi="Times New Roman" w:cs="Times New Roman"/>
                <w:sz w:val="24"/>
                <w:szCs w:val="24"/>
                <w:lang w:val="lt-LT"/>
              </w:rPr>
            </w:pPr>
            <w:r w:rsidRPr="00D63BCD">
              <w:rPr>
                <w:rFonts w:ascii="Times New Roman" w:hAnsi="Times New Roman" w:cs="Times New Roman"/>
                <w:b/>
                <w:bCs/>
                <w:sz w:val="24"/>
                <w:szCs w:val="24"/>
                <w:lang w:val="lt-LT"/>
              </w:rPr>
              <w:t>Klausimai</w:t>
            </w:r>
            <w:r>
              <w:rPr>
                <w:rFonts w:ascii="Times New Roman" w:hAnsi="Times New Roman" w:cs="Times New Roman"/>
                <w:sz w:val="24"/>
                <w:szCs w:val="24"/>
                <w:lang w:val="lt-LT"/>
              </w:rPr>
              <w:t>:</w:t>
            </w:r>
          </w:p>
          <w:p w14:paraId="2F46FFE2" w14:textId="2BB1A703" w:rsidR="00AD0C42" w:rsidRPr="009B2FA5" w:rsidRDefault="00937539" w:rsidP="00F17BB6">
            <w:pPr>
              <w:pStyle w:val="ListParagraph"/>
              <w:numPr>
                <w:ilvl w:val="0"/>
                <w:numId w:val="10"/>
              </w:numPr>
              <w:rPr>
                <w:rFonts w:ascii="Times New Roman" w:hAnsi="Times New Roman" w:cs="Times New Roman"/>
                <w:sz w:val="24"/>
                <w:szCs w:val="24"/>
                <w:lang w:val="lt-LT"/>
              </w:rPr>
            </w:pPr>
            <w:r>
              <w:rPr>
                <w:rFonts w:ascii="Times New Roman" w:hAnsi="Times New Roman" w:cs="Times New Roman"/>
                <w:sz w:val="24"/>
                <w:szCs w:val="24"/>
                <w:lang w:val="lt-LT"/>
              </w:rPr>
              <w:t>Remdamiesi A šaltiniu</w:t>
            </w:r>
            <w:r w:rsidR="00EC4C54">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nurodykite vieną įvykusį Rusijos centrinės valdžios pokytį ir vieną planuojamą vietinės valdžios pokytį.  </w:t>
            </w:r>
          </w:p>
          <w:p w14:paraId="51D34EBA" w14:textId="66F70A78" w:rsidR="00AD0C42" w:rsidRPr="009B2FA5" w:rsidRDefault="005D30E2" w:rsidP="00F17BB6">
            <w:pPr>
              <w:pStyle w:val="ListParagraph"/>
              <w:numPr>
                <w:ilvl w:val="0"/>
                <w:numId w:val="10"/>
              </w:numPr>
              <w:rPr>
                <w:rFonts w:ascii="Times New Roman" w:hAnsi="Times New Roman" w:cs="Times New Roman"/>
                <w:sz w:val="24"/>
                <w:szCs w:val="24"/>
                <w:lang w:val="lt-LT"/>
              </w:rPr>
            </w:pPr>
            <w:r>
              <w:rPr>
                <w:rFonts w:ascii="Times New Roman" w:hAnsi="Times New Roman" w:cs="Times New Roman"/>
                <w:sz w:val="24"/>
                <w:szCs w:val="24"/>
                <w:lang w:val="lt-LT"/>
              </w:rPr>
              <w:t>Remdamiesi B šaltiniu įvardinkite aptariamą įvykį ir pagrįskite savo atsakymą dviem teiginiais.</w:t>
            </w:r>
          </w:p>
          <w:p w14:paraId="3280164E" w14:textId="2737A123" w:rsidR="00AD0C42" w:rsidRDefault="005D30E2" w:rsidP="00F17BB6">
            <w:pPr>
              <w:pStyle w:val="ListParagraph"/>
              <w:numPr>
                <w:ilvl w:val="0"/>
                <w:numId w:val="10"/>
              </w:numPr>
              <w:rPr>
                <w:rFonts w:ascii="Times New Roman" w:hAnsi="Times New Roman" w:cs="Times New Roman"/>
                <w:sz w:val="24"/>
                <w:szCs w:val="24"/>
                <w:lang w:val="lt-LT"/>
              </w:rPr>
            </w:pPr>
            <w:r>
              <w:rPr>
                <w:rFonts w:ascii="Times New Roman" w:hAnsi="Times New Roman" w:cs="Times New Roman"/>
                <w:sz w:val="24"/>
                <w:szCs w:val="24"/>
                <w:lang w:val="lt-LT"/>
              </w:rPr>
              <w:t>Remdamiesi D šaltiniu, padarykite išvadą, kad užėmę valdžią bolševikai ją</w:t>
            </w:r>
            <w:r w:rsidR="00A74C7B">
              <w:rPr>
                <w:rFonts w:ascii="Times New Roman" w:hAnsi="Times New Roman" w:cs="Times New Roman"/>
                <w:sz w:val="24"/>
                <w:szCs w:val="24"/>
                <w:lang w:val="lt-LT"/>
              </w:rPr>
              <w:t xml:space="preserve"> stiprino naudodami prievartą,</w:t>
            </w:r>
            <w:r>
              <w:rPr>
                <w:rFonts w:ascii="Times New Roman" w:hAnsi="Times New Roman" w:cs="Times New Roman"/>
                <w:sz w:val="24"/>
                <w:szCs w:val="24"/>
                <w:lang w:val="lt-LT"/>
              </w:rPr>
              <w:t xml:space="preserve"> terorą</w:t>
            </w:r>
            <w:r w:rsidR="00A74C7B">
              <w:rPr>
                <w:rFonts w:ascii="Times New Roman" w:hAnsi="Times New Roman" w:cs="Times New Roman"/>
                <w:sz w:val="24"/>
                <w:szCs w:val="24"/>
                <w:lang w:val="lt-LT"/>
              </w:rPr>
              <w:t xml:space="preserve"> bei ateistinę politiką.</w:t>
            </w:r>
          </w:p>
          <w:p w14:paraId="76E474EA" w14:textId="42C61F1D" w:rsidR="00AD0C42" w:rsidRPr="00A74C7B" w:rsidRDefault="00A74C7B" w:rsidP="00A74C7B">
            <w:pPr>
              <w:pStyle w:val="ListParagraph"/>
              <w:numPr>
                <w:ilvl w:val="0"/>
                <w:numId w:val="10"/>
              </w:numPr>
              <w:jc w:val="both"/>
              <w:rPr>
                <w:rFonts w:ascii="Times New Roman" w:hAnsi="Times New Roman" w:cs="Times New Roman"/>
                <w:sz w:val="24"/>
                <w:szCs w:val="24"/>
              </w:rPr>
            </w:pPr>
            <w:r w:rsidRPr="00A74C7B">
              <w:rPr>
                <w:rFonts w:ascii="Times New Roman" w:hAnsi="Times New Roman" w:cs="Times New Roman"/>
                <w:sz w:val="24"/>
                <w:szCs w:val="24"/>
                <w:lang w:val="lt-LT"/>
              </w:rPr>
              <w:t xml:space="preserve">Remdamiesi šaltiniais ir žiniomis, paaiškinkite </w:t>
            </w:r>
            <w:r w:rsidRPr="00A74C7B">
              <w:rPr>
                <w:rFonts w:ascii="Times New Roman" w:hAnsi="Times New Roman" w:cs="Times New Roman"/>
                <w:b/>
                <w:bCs/>
                <w:sz w:val="24"/>
                <w:szCs w:val="24"/>
                <w:lang w:val="lt-LT"/>
              </w:rPr>
              <w:t>kodėl</w:t>
            </w:r>
            <w:r w:rsidRPr="00A74C7B">
              <w:rPr>
                <w:rFonts w:ascii="Times New Roman" w:hAnsi="Times New Roman" w:cs="Times New Roman"/>
                <w:sz w:val="24"/>
                <w:szCs w:val="24"/>
                <w:lang w:val="lt-LT"/>
              </w:rPr>
              <w:t xml:space="preserve"> Lenino pažadai liaudžiai plėtoti demokratiją nebuvo ištesėti?</w:t>
            </w:r>
          </w:p>
        </w:tc>
      </w:tr>
      <w:tr w:rsidR="00AD0C42" w14:paraId="59DEE5C4" w14:textId="77777777" w:rsidTr="00A74C7B">
        <w:tc>
          <w:tcPr>
            <w:tcW w:w="9350" w:type="dxa"/>
          </w:tcPr>
          <w:p w14:paraId="2DAF6362" w14:textId="77777777" w:rsidR="00AD0C42" w:rsidRDefault="00AD0C42" w:rsidP="00F17BB6">
            <w:pPr>
              <w:rPr>
                <w:rFonts w:ascii="Times New Roman" w:hAnsi="Times New Roman" w:cs="Times New Roman"/>
                <w:sz w:val="24"/>
                <w:szCs w:val="24"/>
                <w:lang w:val="lt-LT"/>
              </w:rPr>
            </w:pPr>
            <w:r w:rsidRPr="00D63BCD">
              <w:rPr>
                <w:rFonts w:ascii="Times New Roman" w:hAnsi="Times New Roman" w:cs="Times New Roman"/>
                <w:b/>
                <w:bCs/>
                <w:sz w:val="24"/>
                <w:szCs w:val="24"/>
                <w:lang w:val="lt-LT"/>
              </w:rPr>
              <w:t>Galimi atsakymai</w:t>
            </w:r>
            <w:r>
              <w:rPr>
                <w:rFonts w:ascii="Times New Roman" w:hAnsi="Times New Roman" w:cs="Times New Roman"/>
                <w:sz w:val="24"/>
                <w:szCs w:val="24"/>
                <w:lang w:val="lt-LT"/>
              </w:rPr>
              <w:t xml:space="preserve">: </w:t>
            </w:r>
          </w:p>
          <w:p w14:paraId="55F7EFD1" w14:textId="4E606E28" w:rsidR="00937539" w:rsidRDefault="00937539" w:rsidP="00937539">
            <w:pPr>
              <w:pStyle w:val="ListParagraph"/>
              <w:numPr>
                <w:ilvl w:val="0"/>
                <w:numId w:val="11"/>
              </w:numPr>
              <w:rPr>
                <w:rFonts w:ascii="Times New Roman" w:hAnsi="Times New Roman" w:cs="Times New Roman"/>
                <w:sz w:val="24"/>
                <w:szCs w:val="24"/>
                <w:lang w:val="lt-LT"/>
              </w:rPr>
            </w:pPr>
            <w:r>
              <w:rPr>
                <w:rFonts w:ascii="Times New Roman" w:hAnsi="Times New Roman" w:cs="Times New Roman"/>
                <w:sz w:val="24"/>
                <w:szCs w:val="24"/>
                <w:lang w:val="lt-LT"/>
              </w:rPr>
              <w:lastRenderedPageBreak/>
              <w:t>Centrinės valdžios pokytis: nuversta caro valdžia. Planuojamas vietinės valdžios pokytis: visa valdžia valstybėje nuo apačios į viršų turi priklausyti deputatų taryboms.</w:t>
            </w:r>
          </w:p>
          <w:p w14:paraId="3E9FCA7F" w14:textId="71D2683E" w:rsidR="00AD0C42" w:rsidRDefault="005D30E2" w:rsidP="00F17BB6">
            <w:pPr>
              <w:pStyle w:val="ListParagraph"/>
              <w:numPr>
                <w:ilvl w:val="0"/>
                <w:numId w:val="11"/>
              </w:numPr>
              <w:rPr>
                <w:rFonts w:ascii="Times New Roman" w:hAnsi="Times New Roman" w:cs="Times New Roman"/>
                <w:sz w:val="24"/>
                <w:szCs w:val="24"/>
                <w:lang w:val="lt-LT"/>
              </w:rPr>
            </w:pPr>
            <w:r>
              <w:rPr>
                <w:rFonts w:ascii="Times New Roman" w:hAnsi="Times New Roman" w:cs="Times New Roman"/>
                <w:sz w:val="24"/>
                <w:szCs w:val="24"/>
                <w:lang w:val="lt-LT"/>
              </w:rPr>
              <w:t>teiginys: šaltinyje teigiama, kad spalio 25 bolševkų raudonoji gvardija užėmė strateginius Petrogrado taškus. Antras teiginys: šaltinyje teigiama, kad Le</w:t>
            </w:r>
            <w:r w:rsidR="009E4886">
              <w:rPr>
                <w:rFonts w:ascii="Times New Roman" w:hAnsi="Times New Roman" w:cs="Times New Roman"/>
                <w:sz w:val="24"/>
                <w:szCs w:val="24"/>
                <w:lang w:val="lt-LT"/>
              </w:rPr>
              <w:t>ninas tapo naujosios Laikinosios</w:t>
            </w:r>
            <w:r>
              <w:rPr>
                <w:rFonts w:ascii="Times New Roman" w:hAnsi="Times New Roman" w:cs="Times New Roman"/>
                <w:sz w:val="24"/>
                <w:szCs w:val="24"/>
                <w:lang w:val="lt-LT"/>
              </w:rPr>
              <w:t xml:space="preserve"> Vyriausybės pirmininku.</w:t>
            </w:r>
          </w:p>
          <w:p w14:paraId="132837EA" w14:textId="4A68B58A" w:rsidR="00AD0C42" w:rsidRDefault="005D30E2" w:rsidP="00F17BB6">
            <w:pPr>
              <w:pStyle w:val="ListParagraph"/>
              <w:numPr>
                <w:ilvl w:val="0"/>
                <w:numId w:val="11"/>
              </w:numPr>
              <w:rPr>
                <w:rFonts w:ascii="Times New Roman" w:hAnsi="Times New Roman" w:cs="Times New Roman"/>
                <w:sz w:val="24"/>
                <w:szCs w:val="24"/>
                <w:lang w:val="lt-LT"/>
              </w:rPr>
            </w:pPr>
            <w:r>
              <w:rPr>
                <w:rFonts w:ascii="Times New Roman" w:hAnsi="Times New Roman" w:cs="Times New Roman"/>
                <w:sz w:val="24"/>
                <w:szCs w:val="24"/>
                <w:lang w:val="lt-LT"/>
              </w:rPr>
              <w:t>Bolševikai savo valdžią stiprino naudodami ir prievartą, nes D šaltinyje teigi</w:t>
            </w:r>
            <w:r w:rsidR="00A74C7B">
              <w:rPr>
                <w:rFonts w:ascii="Times New Roman" w:hAnsi="Times New Roman" w:cs="Times New Roman"/>
                <w:sz w:val="24"/>
                <w:szCs w:val="24"/>
                <w:lang w:val="lt-LT"/>
              </w:rPr>
              <w:t>a</w:t>
            </w:r>
            <w:r>
              <w:rPr>
                <w:rFonts w:ascii="Times New Roman" w:hAnsi="Times New Roman" w:cs="Times New Roman"/>
                <w:sz w:val="24"/>
                <w:szCs w:val="24"/>
                <w:lang w:val="lt-LT"/>
              </w:rPr>
              <w:t xml:space="preserve">ma, kad didelės įmonės buvo nacionalizuojamos, o maisto produktai nusavinami iš valstiečių,  ir terorą, nes šaltinyje kalbama apie </w:t>
            </w:r>
            <w:r w:rsidR="00E84713">
              <w:rPr>
                <w:rFonts w:ascii="Times New Roman" w:hAnsi="Times New Roman" w:cs="Times New Roman"/>
                <w:sz w:val="24"/>
                <w:szCs w:val="24"/>
                <w:lang w:val="lt-LT"/>
              </w:rPr>
              <w:t>valstiečių šaudymus bei ateistinę politiką, kuri paremta bažnyčios niekinimu ir persekiojimu.</w:t>
            </w:r>
          </w:p>
          <w:p w14:paraId="08F5D451" w14:textId="275692A4" w:rsidR="00E84713" w:rsidRPr="009B2FA5" w:rsidRDefault="00853C97" w:rsidP="00853C97">
            <w:pPr>
              <w:pStyle w:val="ListParagraph"/>
              <w:numPr>
                <w:ilvl w:val="0"/>
                <w:numId w:val="11"/>
              </w:numPr>
              <w:rPr>
                <w:rFonts w:ascii="Times New Roman" w:hAnsi="Times New Roman" w:cs="Times New Roman"/>
                <w:sz w:val="24"/>
                <w:szCs w:val="24"/>
                <w:lang w:val="lt-LT"/>
              </w:rPr>
            </w:pPr>
            <w:r>
              <w:rPr>
                <w:rFonts w:ascii="Times New Roman" w:hAnsi="Times New Roman" w:cs="Times New Roman"/>
                <w:sz w:val="24"/>
                <w:szCs w:val="24"/>
                <w:lang w:val="lt-LT"/>
              </w:rPr>
              <w:t>Lenino pažadai li</w:t>
            </w:r>
            <w:r w:rsidR="009E4886">
              <w:rPr>
                <w:rFonts w:ascii="Times New Roman" w:hAnsi="Times New Roman" w:cs="Times New Roman"/>
                <w:sz w:val="24"/>
                <w:szCs w:val="24"/>
                <w:lang w:val="lt-LT"/>
              </w:rPr>
              <w:t>audžiai nebuvo ištęsėti, nes</w:t>
            </w:r>
            <w:r w:rsidR="00A74C7B">
              <w:rPr>
                <w:rFonts w:ascii="Times New Roman" w:hAnsi="Times New Roman" w:cs="Times New Roman"/>
                <w:sz w:val="24"/>
                <w:szCs w:val="24"/>
                <w:lang w:val="lt-LT"/>
              </w:rPr>
              <w:t xml:space="preserve"> Pilietinio karo metu pradėjo</w:t>
            </w:r>
            <w:r>
              <w:rPr>
                <w:rFonts w:ascii="Times New Roman" w:hAnsi="Times New Roman" w:cs="Times New Roman"/>
                <w:sz w:val="24"/>
                <w:szCs w:val="24"/>
                <w:lang w:val="lt-LT"/>
              </w:rPr>
              <w:t xml:space="preserve"> Karinio Komunizmo po</w:t>
            </w:r>
            <w:r w:rsidR="00A74C7B">
              <w:rPr>
                <w:rFonts w:ascii="Times New Roman" w:hAnsi="Times New Roman" w:cs="Times New Roman"/>
                <w:sz w:val="24"/>
                <w:szCs w:val="24"/>
                <w:lang w:val="lt-LT"/>
              </w:rPr>
              <w:t>litiką, kuri rė</w:t>
            </w:r>
            <w:r>
              <w:rPr>
                <w:rFonts w:ascii="Times New Roman" w:hAnsi="Times New Roman" w:cs="Times New Roman"/>
                <w:sz w:val="24"/>
                <w:szCs w:val="24"/>
                <w:lang w:val="lt-LT"/>
              </w:rPr>
              <w:t>m</w:t>
            </w:r>
            <w:r w:rsidR="00A74C7B">
              <w:rPr>
                <w:rFonts w:ascii="Times New Roman" w:hAnsi="Times New Roman" w:cs="Times New Roman"/>
                <w:sz w:val="24"/>
                <w:szCs w:val="24"/>
                <w:lang w:val="lt-LT"/>
              </w:rPr>
              <w:t>ėsi</w:t>
            </w:r>
            <w:r>
              <w:rPr>
                <w:rFonts w:ascii="Times New Roman" w:hAnsi="Times New Roman" w:cs="Times New Roman"/>
                <w:sz w:val="24"/>
                <w:szCs w:val="24"/>
                <w:lang w:val="lt-LT"/>
              </w:rPr>
              <w:t xml:space="preserve"> teroru, žudymais, nacionalizavimu, persekiojimai</w:t>
            </w:r>
            <w:r w:rsidR="00A74C7B">
              <w:rPr>
                <w:rFonts w:ascii="Times New Roman" w:hAnsi="Times New Roman" w:cs="Times New Roman"/>
                <w:sz w:val="24"/>
                <w:szCs w:val="24"/>
                <w:lang w:val="lt-LT"/>
              </w:rPr>
              <w:t>s, ateistine politika prieš savo</w:t>
            </w:r>
            <w:r>
              <w:rPr>
                <w:rFonts w:ascii="Times New Roman" w:hAnsi="Times New Roman" w:cs="Times New Roman"/>
                <w:sz w:val="24"/>
                <w:szCs w:val="24"/>
                <w:lang w:val="lt-LT"/>
              </w:rPr>
              <w:t xml:space="preserve"> liaudį.</w:t>
            </w:r>
          </w:p>
        </w:tc>
      </w:tr>
    </w:tbl>
    <w:p w14:paraId="4DE58B54" w14:textId="77777777" w:rsidR="009B2FA5" w:rsidRDefault="009B2FA5" w:rsidP="009B2FA5">
      <w:pPr>
        <w:rPr>
          <w:rFonts w:ascii="Times New Roman" w:hAnsi="Times New Roman" w:cs="Times New Roman"/>
          <w:sz w:val="24"/>
          <w:szCs w:val="24"/>
          <w:lang w:val="lt-LT"/>
        </w:rPr>
      </w:pPr>
    </w:p>
    <w:p w14:paraId="5B2E1331" w14:textId="77777777" w:rsidR="00913F6A" w:rsidRDefault="00913F6A" w:rsidP="009B2FA5">
      <w:pPr>
        <w:rPr>
          <w:rFonts w:ascii="Times New Roman" w:hAnsi="Times New Roman" w:cs="Times New Roman"/>
          <w:sz w:val="24"/>
          <w:szCs w:val="24"/>
          <w:lang w:val="lt-LT"/>
        </w:rPr>
      </w:pPr>
    </w:p>
    <w:p w14:paraId="6439F286" w14:textId="74129DAE" w:rsidR="00C41769" w:rsidRPr="00AD0C42" w:rsidRDefault="00C41769" w:rsidP="00AD0C42">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62DE9D9B" w14:textId="218ACDF9" w:rsidR="00C41769" w:rsidRPr="00C41769" w:rsidRDefault="00C41769" w:rsidP="00881E30">
      <w:pPr>
        <w:spacing w:line="360" w:lineRule="auto"/>
        <w:jc w:val="both"/>
        <w:rPr>
          <w:rFonts w:ascii="Times New Roman" w:hAnsi="Times New Roman" w:cs="Times New Roman"/>
          <w:b/>
          <w:bCs/>
          <w:sz w:val="24"/>
          <w:szCs w:val="24"/>
          <w:lang w:val="lt-LT"/>
        </w:rPr>
      </w:pPr>
      <w:r w:rsidRPr="00C41769">
        <w:rPr>
          <w:rFonts w:ascii="Times New Roman" w:hAnsi="Times New Roman" w:cs="Times New Roman"/>
          <w:b/>
          <w:bCs/>
          <w:sz w:val="24"/>
          <w:szCs w:val="24"/>
          <w:highlight w:val="lightGray"/>
          <w:lang w:val="lt-LT"/>
        </w:rPr>
        <w:lastRenderedPageBreak/>
        <w:t>3 LYGMUO</w:t>
      </w:r>
    </w:p>
    <w:p w14:paraId="173E3EA0" w14:textId="2BFDF6BF" w:rsidR="00913F6A" w:rsidRPr="00913F6A" w:rsidRDefault="00C6796E" w:rsidP="00913F6A">
      <w:pPr>
        <w:jc w:val="both"/>
        <w:rPr>
          <w:rFonts w:ascii="Times New Roman" w:eastAsia="Times New Roman" w:hAnsi="Times New Roman" w:cs="Times New Roman"/>
          <w:kern w:val="0"/>
          <w:sz w:val="24"/>
          <w:szCs w:val="24"/>
          <w14:ligatures w14:val="none"/>
        </w:rPr>
      </w:pPr>
      <w:proofErr w:type="spellStart"/>
      <w:r>
        <w:rPr>
          <w:rFonts w:ascii="Times New Roman" w:hAnsi="Times New Roman" w:cs="Times New Roman"/>
          <w:b/>
          <w:sz w:val="24"/>
          <w:szCs w:val="24"/>
        </w:rPr>
        <w:t>Pirma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II</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913F6A" w:rsidRPr="00913F6A">
        <w:rPr>
          <w:rFonts w:ascii="Times New Roman" w:eastAsia="Times New Roman" w:hAnsi="Times New Roman" w:cs="Times New Roman"/>
          <w:b/>
          <w:bCs/>
          <w:color w:val="000000"/>
          <w:kern w:val="0"/>
          <w:sz w:val="24"/>
          <w:szCs w:val="24"/>
          <w14:ligatures w14:val="none"/>
        </w:rPr>
        <w:t xml:space="preserve">P2. </w:t>
      </w:r>
      <w:proofErr w:type="spellStart"/>
      <w:r w:rsidR="00913F6A" w:rsidRPr="00913F6A">
        <w:rPr>
          <w:rFonts w:ascii="Times New Roman" w:eastAsia="Times New Roman" w:hAnsi="Times New Roman" w:cs="Times New Roman"/>
          <w:color w:val="000000"/>
          <w:kern w:val="0"/>
          <w:sz w:val="24"/>
          <w:szCs w:val="24"/>
          <w14:ligatures w14:val="none"/>
        </w:rPr>
        <w:t>Identifikuoja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įvykių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reiškinių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aktualumą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reikšmingumą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svarbą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praeityje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tai, </w:t>
      </w:r>
      <w:proofErr w:type="spellStart"/>
      <w:r w:rsidR="00913F6A" w:rsidRPr="00913F6A">
        <w:rPr>
          <w:rFonts w:ascii="Times New Roman" w:eastAsia="Times New Roman" w:hAnsi="Times New Roman" w:cs="Times New Roman"/>
          <w:color w:val="000000"/>
          <w:kern w:val="0"/>
          <w:sz w:val="24"/>
          <w:szCs w:val="24"/>
          <w14:ligatures w14:val="none"/>
        </w:rPr>
        <w:t>kaip</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jie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siejasi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su</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proofErr w:type="gramStart"/>
      <w:r w:rsidR="00913F6A" w:rsidRPr="00913F6A">
        <w:rPr>
          <w:rFonts w:ascii="Times New Roman" w:eastAsia="Times New Roman" w:hAnsi="Times New Roman" w:cs="Times New Roman"/>
          <w:color w:val="000000"/>
          <w:kern w:val="0"/>
          <w:sz w:val="24"/>
          <w:szCs w:val="24"/>
          <w14:ligatures w14:val="none"/>
        </w:rPr>
        <w:t>šiandieniniais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procesais</w:t>
      </w:r>
      <w:proofErr w:type="spellEnd"/>
      <w:proofErr w:type="gram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problemomis</w:t>
      </w:r>
      <w:proofErr w:type="spellEnd"/>
      <w:r w:rsidR="00913F6A">
        <w:rPr>
          <w:rFonts w:ascii="Times New Roman" w:eastAsia="Times New Roman" w:hAnsi="Times New Roman" w:cs="Times New Roman"/>
          <w:color w:val="000000"/>
          <w:kern w:val="0"/>
          <w:sz w:val="24"/>
          <w:szCs w:val="24"/>
          <w14:ligatures w14:val="none"/>
        </w:rPr>
        <w:t>.</w:t>
      </w:r>
      <w:r w:rsidR="00913F6A">
        <w:rPr>
          <w:rFonts w:ascii="Times New Roman" w:eastAsia="Times New Roman" w:hAnsi="Times New Roman" w:cs="Times New Roman"/>
          <w:kern w:val="0"/>
          <w:sz w:val="24"/>
          <w:szCs w:val="24"/>
          <w14:ligatures w14:val="none"/>
        </w:rPr>
        <w:t xml:space="preserve"> </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C1.3.</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šaltinių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teikiamą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informaciją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juos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analizuoja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interpretuoja</w:t>
      </w:r>
      <w:proofErr w:type="spellEnd"/>
      <w:r w:rsidR="00913F6A">
        <w:rPr>
          <w:rFonts w:ascii="Times New Roman" w:eastAsia="Times New Roman" w:hAnsi="Times New Roman" w:cs="Times New Roman"/>
          <w:color w:val="000000"/>
          <w:kern w:val="0"/>
          <w:sz w:val="24"/>
          <w:szCs w:val="24"/>
          <w14:ligatures w14:val="none"/>
        </w:rPr>
        <w:t>.</w:t>
      </w:r>
      <w:r w:rsidR="00913F6A">
        <w:rPr>
          <w:rFonts w:ascii="Times New Roman" w:eastAsia="Times New Roman" w:hAnsi="Times New Roman" w:cs="Times New Roman"/>
          <w:kern w:val="0"/>
          <w:sz w:val="24"/>
          <w:szCs w:val="24"/>
          <w14:ligatures w14:val="none"/>
        </w:rPr>
        <w:t xml:space="preserve"> </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A2.3.</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Identifikuoja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įvykių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reiškinių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aktualumą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reikšmingumą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svarbą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praeityje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tai, </w:t>
      </w:r>
      <w:proofErr w:type="spellStart"/>
      <w:r w:rsidR="00913F6A" w:rsidRPr="00913F6A">
        <w:rPr>
          <w:rFonts w:ascii="Times New Roman" w:eastAsia="Times New Roman" w:hAnsi="Times New Roman" w:cs="Times New Roman"/>
          <w:color w:val="000000"/>
          <w:kern w:val="0"/>
          <w:sz w:val="24"/>
          <w:szCs w:val="24"/>
          <w14:ligatures w14:val="none"/>
        </w:rPr>
        <w:t>kaip</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jie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siejasi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su</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šiandieniniais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procesais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problemomis</w:t>
      </w:r>
      <w:proofErr w:type="spellEnd"/>
      <w:r w:rsidR="00913F6A" w:rsidRPr="00913F6A">
        <w:rPr>
          <w:rFonts w:ascii="Times New Roman" w:eastAsia="Times New Roman" w:hAnsi="Times New Roman" w:cs="Times New Roman"/>
          <w:color w:val="000000"/>
          <w:kern w:val="0"/>
          <w:sz w:val="24"/>
          <w:szCs w:val="24"/>
          <w14:ligatures w14:val="none"/>
        </w:rPr>
        <w:t>.</w:t>
      </w:r>
    </w:p>
    <w:p w14:paraId="71A2B3E2" w14:textId="0FE437B7" w:rsidR="00C6796E" w:rsidRDefault="00B84471" w:rsidP="00913F6A">
      <w:pPr>
        <w:jc w:val="both"/>
        <w:rPr>
          <w:rFonts w:ascii="Times New Roman" w:hAnsi="Times New Roman" w:cs="Times New Roman"/>
          <w:sz w:val="24"/>
          <w:szCs w:val="24"/>
        </w:rPr>
      </w:pPr>
      <w:proofErr w:type="spellStart"/>
      <w:r>
        <w:rPr>
          <w:rFonts w:ascii="Times New Roman" w:hAnsi="Times New Roman" w:cs="Times New Roman"/>
          <w:sz w:val="24"/>
          <w:szCs w:val="24"/>
        </w:rPr>
        <w:t>Remdamiesi</w:t>
      </w:r>
      <w:proofErr w:type="spellEnd"/>
      <w:r>
        <w:rPr>
          <w:rFonts w:ascii="Times New Roman" w:hAnsi="Times New Roman" w:cs="Times New Roman"/>
          <w:sz w:val="24"/>
          <w:szCs w:val="24"/>
        </w:rPr>
        <w:t xml:space="preserve"> A, B, C, D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žiniomis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argumentuotai</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įrodykite</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kad</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s</w:t>
      </w:r>
      <w:r w:rsidR="005327DB">
        <w:rPr>
          <w:rFonts w:ascii="Times New Roman" w:hAnsi="Times New Roman" w:cs="Times New Roman"/>
          <w:sz w:val="24"/>
          <w:szCs w:val="24"/>
        </w:rPr>
        <w:t>talinistinis</w:t>
      </w:r>
      <w:proofErr w:type="spellEnd"/>
      <w:r w:rsidR="005327DB">
        <w:rPr>
          <w:rFonts w:ascii="Times New Roman" w:hAnsi="Times New Roman" w:cs="Times New Roman"/>
          <w:sz w:val="24"/>
          <w:szCs w:val="24"/>
        </w:rPr>
        <w:t xml:space="preserve"> </w:t>
      </w:r>
      <w:proofErr w:type="spellStart"/>
      <w:r w:rsidR="005327DB">
        <w:rPr>
          <w:rFonts w:ascii="Times New Roman" w:hAnsi="Times New Roman" w:cs="Times New Roman"/>
          <w:sz w:val="24"/>
          <w:szCs w:val="24"/>
        </w:rPr>
        <w:t>re</w:t>
      </w:r>
      <w:r>
        <w:rPr>
          <w:rFonts w:ascii="Times New Roman" w:hAnsi="Times New Roman" w:cs="Times New Roman"/>
          <w:sz w:val="24"/>
          <w:szCs w:val="24"/>
        </w:rPr>
        <w:t>žimas</w:t>
      </w:r>
      <w:proofErr w:type="spellEnd"/>
      <w:r w:rsidR="006B6273">
        <w:rPr>
          <w:rFonts w:ascii="Times New Roman" w:hAnsi="Times New Roman" w:cs="Times New Roman"/>
          <w:sz w:val="24"/>
          <w:szCs w:val="24"/>
        </w:rPr>
        <w:t xml:space="preserve"> </w:t>
      </w:r>
      <w:proofErr w:type="spellStart"/>
      <w:r w:rsidR="006B6273">
        <w:rPr>
          <w:rFonts w:ascii="Times New Roman" w:hAnsi="Times New Roman" w:cs="Times New Roman"/>
          <w:sz w:val="24"/>
          <w:szCs w:val="24"/>
        </w:rPr>
        <w:t>rėmėsi</w:t>
      </w:r>
      <w:proofErr w:type="spellEnd"/>
      <w:r w:rsidR="006B6273">
        <w:rPr>
          <w:rFonts w:ascii="Times New Roman" w:hAnsi="Times New Roman" w:cs="Times New Roman"/>
          <w:sz w:val="24"/>
          <w:szCs w:val="24"/>
        </w:rPr>
        <w:t xml:space="preserve"> </w:t>
      </w:r>
      <w:proofErr w:type="spellStart"/>
      <w:r w:rsidR="006B6273">
        <w:rPr>
          <w:rFonts w:ascii="Times New Roman" w:hAnsi="Times New Roman" w:cs="Times New Roman"/>
          <w:sz w:val="24"/>
          <w:szCs w:val="24"/>
        </w:rPr>
        <w:t>klasių</w:t>
      </w:r>
      <w:proofErr w:type="spellEnd"/>
      <w:r w:rsidR="006B6273">
        <w:rPr>
          <w:rFonts w:ascii="Times New Roman" w:hAnsi="Times New Roman" w:cs="Times New Roman"/>
          <w:sz w:val="24"/>
          <w:szCs w:val="24"/>
        </w:rPr>
        <w:t xml:space="preserve"> </w:t>
      </w:r>
      <w:proofErr w:type="spellStart"/>
      <w:r w:rsidR="006B6273">
        <w:rPr>
          <w:rFonts w:ascii="Times New Roman" w:hAnsi="Times New Roman" w:cs="Times New Roman"/>
          <w:sz w:val="24"/>
          <w:szCs w:val="24"/>
        </w:rPr>
        <w:t>persekiojimu</w:t>
      </w:r>
      <w:proofErr w:type="spellEnd"/>
      <w:r w:rsidR="003E277B">
        <w:rPr>
          <w:rFonts w:ascii="Times New Roman" w:hAnsi="Times New Roman" w:cs="Times New Roman"/>
          <w:sz w:val="24"/>
          <w:szCs w:val="24"/>
        </w:rPr>
        <w:t>,</w:t>
      </w:r>
      <w:r w:rsidR="006B6273">
        <w:rPr>
          <w:rFonts w:ascii="Times New Roman" w:hAnsi="Times New Roman" w:cs="Times New Roman"/>
          <w:sz w:val="24"/>
          <w:szCs w:val="24"/>
        </w:rPr>
        <w:t xml:space="preserve"> </w:t>
      </w:r>
      <w:proofErr w:type="spellStart"/>
      <w:r w:rsidR="006B6273">
        <w:rPr>
          <w:rFonts w:ascii="Times New Roman" w:hAnsi="Times New Roman" w:cs="Times New Roman"/>
          <w:sz w:val="24"/>
          <w:szCs w:val="24"/>
        </w:rPr>
        <w:t>naikinimu</w:t>
      </w:r>
      <w:proofErr w:type="spellEnd"/>
      <w:r w:rsidR="00C36F16">
        <w:rPr>
          <w:rFonts w:ascii="Times New Roman" w:hAnsi="Times New Roman" w:cs="Times New Roman"/>
          <w:sz w:val="24"/>
          <w:szCs w:val="24"/>
        </w:rPr>
        <w:t xml:space="preserve"> </w:t>
      </w:r>
      <w:proofErr w:type="spellStart"/>
      <w:r w:rsidR="00C36F16">
        <w:rPr>
          <w:rFonts w:ascii="Times New Roman" w:hAnsi="Times New Roman" w:cs="Times New Roman"/>
          <w:sz w:val="24"/>
          <w:szCs w:val="24"/>
        </w:rPr>
        <w:t>bei</w:t>
      </w:r>
      <w:proofErr w:type="spellEnd"/>
      <w:r w:rsidR="00C36F16">
        <w:rPr>
          <w:rFonts w:ascii="Times New Roman" w:hAnsi="Times New Roman" w:cs="Times New Roman"/>
          <w:sz w:val="24"/>
          <w:szCs w:val="24"/>
        </w:rPr>
        <w:t xml:space="preserve"> </w:t>
      </w:r>
      <w:proofErr w:type="spellStart"/>
      <w:r w:rsidR="00C36F16">
        <w:rPr>
          <w:rFonts w:ascii="Times New Roman" w:hAnsi="Times New Roman" w:cs="Times New Roman"/>
          <w:sz w:val="24"/>
          <w:szCs w:val="24"/>
        </w:rPr>
        <w:t>žmonių</w:t>
      </w:r>
      <w:proofErr w:type="spellEnd"/>
      <w:r w:rsidR="00C36F16">
        <w:rPr>
          <w:rFonts w:ascii="Times New Roman" w:hAnsi="Times New Roman" w:cs="Times New Roman"/>
          <w:sz w:val="24"/>
          <w:szCs w:val="24"/>
        </w:rPr>
        <w:t xml:space="preserve"> </w:t>
      </w:r>
      <w:proofErr w:type="spellStart"/>
      <w:r w:rsidR="00C36F16">
        <w:rPr>
          <w:rFonts w:ascii="Times New Roman" w:hAnsi="Times New Roman" w:cs="Times New Roman"/>
          <w:sz w:val="24"/>
          <w:szCs w:val="24"/>
        </w:rPr>
        <w:t>išnaudojimu</w:t>
      </w:r>
      <w:proofErr w:type="spellEnd"/>
      <w:r w:rsidR="00C36F1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C6796E" w14:paraId="36A45186" w14:textId="77777777" w:rsidTr="00D12C57">
        <w:tc>
          <w:tcPr>
            <w:tcW w:w="9350" w:type="dxa"/>
          </w:tcPr>
          <w:p w14:paraId="399F744E" w14:textId="085ECA75" w:rsidR="00C6796E" w:rsidRDefault="003B5D2A" w:rsidP="00F17BB6">
            <w:pPr>
              <w:rPr>
                <w:rFonts w:ascii="Times New Roman" w:hAnsi="Times New Roman" w:cs="Times New Roman"/>
                <w:sz w:val="24"/>
                <w:szCs w:val="24"/>
                <w:lang w:val="lt-LT"/>
              </w:rPr>
            </w:pPr>
            <w:r w:rsidRPr="003B5D2A">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3E277B">
              <w:rPr>
                <w:rFonts w:ascii="Times New Roman" w:hAnsi="Times New Roman" w:cs="Times New Roman"/>
                <w:sz w:val="24"/>
                <w:szCs w:val="24"/>
                <w:lang w:val="lt-LT"/>
              </w:rPr>
              <w:t>Ištrauka apie s</w:t>
            </w:r>
            <w:r w:rsidR="00430EDC">
              <w:rPr>
                <w:rFonts w:ascii="Times New Roman" w:hAnsi="Times New Roman" w:cs="Times New Roman"/>
                <w:sz w:val="24"/>
                <w:szCs w:val="24"/>
                <w:lang w:val="lt-LT"/>
              </w:rPr>
              <w:t xml:space="preserve">talinistinę ideologiją ir valdymą. </w:t>
            </w:r>
            <w:r w:rsidR="00B84471">
              <w:rPr>
                <w:rFonts w:ascii="Times New Roman" w:hAnsi="Times New Roman" w:cs="Times New Roman"/>
                <w:sz w:val="24"/>
                <w:szCs w:val="24"/>
                <w:lang w:val="lt-LT"/>
              </w:rPr>
              <w:t>(versta google translate 2023-08-16).</w:t>
            </w:r>
          </w:p>
          <w:p w14:paraId="188DAA29" w14:textId="4AB0BC56" w:rsidR="00B84471" w:rsidRDefault="00000000" w:rsidP="00F17BB6">
            <w:pPr>
              <w:rPr>
                <w:rFonts w:ascii="Times New Roman" w:hAnsi="Times New Roman" w:cs="Times New Roman"/>
                <w:sz w:val="24"/>
                <w:szCs w:val="24"/>
                <w:lang w:val="lt-LT"/>
              </w:rPr>
            </w:pPr>
            <w:hyperlink r:id="rId13" w:history="1">
              <w:r w:rsidR="00B84471" w:rsidRPr="000312F5">
                <w:rPr>
                  <w:rStyle w:val="Hyperlink"/>
                  <w:rFonts w:ascii="Times New Roman" w:hAnsi="Times New Roman" w:cs="Times New Roman"/>
                  <w:sz w:val="24"/>
                  <w:szCs w:val="24"/>
                  <w:lang w:val="lt-LT"/>
                </w:rPr>
                <w:t>https://www.britannica.com/topic/Stalinism</w:t>
              </w:r>
            </w:hyperlink>
            <w:r w:rsidR="00B84471">
              <w:rPr>
                <w:rFonts w:ascii="Times New Roman" w:hAnsi="Times New Roman" w:cs="Times New Roman"/>
                <w:sz w:val="24"/>
                <w:szCs w:val="24"/>
                <w:lang w:val="lt-LT"/>
              </w:rPr>
              <w:t xml:space="preserve"> </w:t>
            </w:r>
          </w:p>
          <w:p w14:paraId="318A1967" w14:textId="77777777" w:rsidR="00430EDC" w:rsidRDefault="00430EDC" w:rsidP="00F17BB6">
            <w:pPr>
              <w:rPr>
                <w:rFonts w:ascii="Times New Roman" w:hAnsi="Times New Roman" w:cs="Times New Roman"/>
                <w:sz w:val="24"/>
                <w:szCs w:val="24"/>
                <w:lang w:val="lt-LT"/>
              </w:rPr>
            </w:pPr>
          </w:p>
          <w:p w14:paraId="1CB95CDD" w14:textId="268A2AA8" w:rsidR="003B5D2A" w:rsidRDefault="00B84471" w:rsidP="00B84471">
            <w:pPr>
              <w:spacing w:line="360" w:lineRule="auto"/>
              <w:jc w:val="both"/>
              <w:rPr>
                <w:rFonts w:ascii="Times New Roman" w:hAnsi="Times New Roman" w:cs="Times New Roman"/>
                <w:sz w:val="24"/>
                <w:szCs w:val="24"/>
                <w:lang w:val="lt-LT"/>
              </w:rPr>
            </w:pPr>
            <w:r w:rsidRPr="00B84471">
              <w:rPr>
                <w:rFonts w:ascii="Times New Roman" w:hAnsi="Times New Roman" w:cs="Times New Roman"/>
                <w:sz w:val="24"/>
                <w:szCs w:val="24"/>
                <w:lang w:val="lt-LT"/>
              </w:rPr>
              <w:t>Stalinizmo pagrindas buvo „socializm</w:t>
            </w:r>
            <w:r>
              <w:rPr>
                <w:rFonts w:ascii="Times New Roman" w:hAnsi="Times New Roman" w:cs="Times New Roman"/>
                <w:sz w:val="24"/>
                <w:szCs w:val="24"/>
                <w:lang w:val="lt-LT"/>
              </w:rPr>
              <w:t>o</w:t>
            </w:r>
            <w:r w:rsidRPr="00B84471">
              <w:rPr>
                <w:rFonts w:ascii="Times New Roman" w:hAnsi="Times New Roman" w:cs="Times New Roman"/>
                <w:sz w:val="24"/>
                <w:szCs w:val="24"/>
                <w:lang w:val="lt-LT"/>
              </w:rPr>
              <w:t xml:space="preserve"> vienoje šalyje“ doktrina, kuri teigė, kad nors socialistinio pasaulinės proletarinės revoliucijos tikslo nebuvo atsisakyta, gyvybinga beklasė visuomenė gali būti sukurta sovietų ribose ir nepaisant to, kad ją supa daugiausia kapitalistinis pasaulis. Stalinas, apeliuodamas ir į socialistinį revoliucinį įkarštį, ir į rusų nacionalizmą, XX a. 20-ųjų pabaigoje pradėjo precedento</w:t>
            </w:r>
            <w:r w:rsidR="00E21404">
              <w:rPr>
                <w:rFonts w:ascii="Times New Roman" w:hAnsi="Times New Roman" w:cs="Times New Roman"/>
                <w:sz w:val="24"/>
                <w:szCs w:val="24"/>
                <w:lang w:val="lt-LT"/>
              </w:rPr>
              <w:t xml:space="preserve"> neturinčio mą</w:t>
            </w:r>
            <w:r w:rsidRPr="00B84471">
              <w:rPr>
                <w:rFonts w:ascii="Times New Roman" w:hAnsi="Times New Roman" w:cs="Times New Roman"/>
                <w:sz w:val="24"/>
                <w:szCs w:val="24"/>
                <w:lang w:val="lt-LT"/>
              </w:rPr>
              <w:t>sto sparčios pramonės plėtros programą. Turtingiems ūkininkams buvo paskelbtas „klasinis karas“ vargšų vardu, o Rusijos žemės ūkis, prieš didelį kaimo pasipriešinimą, buvo greitai kolektyvizuotas, kad būtų patenkinti miesto pramonės poreikiai. Pramonės kompetencijos ir efektyvumo poreikis atidėjo egalitarinius bolševikų revoliucijos tikslus; Stalinas pasmerkė „niveliuotojus“ ir įvedė atlygio sistemas, kurios sukūrė socialinę ir ekonominę stratifikaciją, palankią techninei inteligentijai. Sunkioji pramonė buvo akcentuojama siekiant užtikrinti būsimą Rusijos ekonominę nepriklausomybę nuo kapitalistinių kaimynų.</w:t>
            </w:r>
          </w:p>
          <w:p w14:paraId="7362F6D5" w14:textId="1D934580" w:rsidR="00B84471" w:rsidRDefault="00B84471" w:rsidP="00B84471">
            <w:pPr>
              <w:spacing w:line="360" w:lineRule="auto"/>
              <w:jc w:val="both"/>
              <w:rPr>
                <w:rFonts w:ascii="Times New Roman" w:hAnsi="Times New Roman" w:cs="Times New Roman"/>
                <w:sz w:val="24"/>
                <w:szCs w:val="24"/>
                <w:lang w:val="lt-LT"/>
              </w:rPr>
            </w:pPr>
            <w:r w:rsidRPr="00B84471">
              <w:rPr>
                <w:rFonts w:ascii="Times New Roman" w:hAnsi="Times New Roman" w:cs="Times New Roman"/>
                <w:sz w:val="24"/>
                <w:szCs w:val="24"/>
                <w:lang w:val="lt-LT"/>
              </w:rPr>
              <w:t>Nors socialistinė ideologija numatė valstybės „išnykimą“, kai beklasė visuomenė tapo realybe, Stalinas tvirtino, kad valstybė turi sustiprėti, kad ją būtų galima panaikinti. Stalinizmas manė, kad socializmo priešai Rusijoje ir už jos ribų stengsis išvengti galutinės revoliucijos pergalės. Buvo teigiama, kad norint susidoroti su šiomis pastangomis ir apsaugoti reikalą, valstybė turi būti stipri. Valdžia vis labiau buvo centralizuota</w:t>
            </w:r>
            <w:r w:rsidR="00E21404">
              <w:rPr>
                <w:rFonts w:ascii="Times New Roman" w:hAnsi="Times New Roman" w:cs="Times New Roman"/>
                <w:sz w:val="24"/>
                <w:szCs w:val="24"/>
                <w:lang w:val="lt-LT"/>
              </w:rPr>
              <w:t>,</w:t>
            </w:r>
            <w:r w:rsidRPr="00B84471">
              <w:rPr>
                <w:rFonts w:ascii="Times New Roman" w:hAnsi="Times New Roman" w:cs="Times New Roman"/>
                <w:sz w:val="24"/>
                <w:szCs w:val="24"/>
                <w:lang w:val="lt-LT"/>
              </w:rPr>
              <w:t xml:space="preserve"> Stalinui, kuris 1930-ųjų pabaigoje pradėjo kruviną visų tų, kuriuos laikė net potencialiai pavojingais sovietų valstybei, valymą.</w:t>
            </w:r>
          </w:p>
        </w:tc>
      </w:tr>
      <w:tr w:rsidR="00C6796E" w14:paraId="7F7B0C24" w14:textId="77777777" w:rsidTr="00D12C57">
        <w:tc>
          <w:tcPr>
            <w:tcW w:w="9350" w:type="dxa"/>
          </w:tcPr>
          <w:p w14:paraId="67AB438D" w14:textId="7E64511A" w:rsidR="00430EDC" w:rsidRDefault="003B5D2A" w:rsidP="00F17BB6">
            <w:pPr>
              <w:rPr>
                <w:rFonts w:ascii="Times New Roman" w:hAnsi="Times New Roman" w:cs="Times New Roman"/>
                <w:sz w:val="24"/>
                <w:szCs w:val="24"/>
                <w:lang w:val="lt-LT"/>
              </w:rPr>
            </w:pPr>
            <w:r w:rsidRPr="003B5D2A">
              <w:rPr>
                <w:rFonts w:ascii="Times New Roman" w:hAnsi="Times New Roman" w:cs="Times New Roman"/>
                <w:b/>
                <w:bCs/>
                <w:sz w:val="24"/>
                <w:szCs w:val="24"/>
                <w:lang w:val="lt-LT"/>
              </w:rPr>
              <w:t>Šaltinis B</w:t>
            </w:r>
            <w:r>
              <w:rPr>
                <w:rFonts w:ascii="Times New Roman" w:hAnsi="Times New Roman" w:cs="Times New Roman"/>
                <w:sz w:val="24"/>
                <w:szCs w:val="24"/>
                <w:lang w:val="lt-LT"/>
              </w:rPr>
              <w:t xml:space="preserve">. </w:t>
            </w:r>
            <w:r w:rsidR="00430EDC">
              <w:rPr>
                <w:rFonts w:ascii="Times New Roman" w:hAnsi="Times New Roman" w:cs="Times New Roman"/>
                <w:sz w:val="24"/>
                <w:szCs w:val="24"/>
                <w:lang w:val="lt-LT"/>
              </w:rPr>
              <w:t>Ištrauka apie GULAG</w:t>
            </w:r>
            <w:r w:rsidR="00E21404">
              <w:rPr>
                <w:rFonts w:ascii="Times New Roman" w:hAnsi="Times New Roman" w:cs="Times New Roman"/>
                <w:sz w:val="24"/>
                <w:szCs w:val="24"/>
                <w:lang w:val="lt-LT"/>
              </w:rPr>
              <w:t>O</w:t>
            </w:r>
            <w:r w:rsidR="00430EDC">
              <w:rPr>
                <w:rFonts w:ascii="Times New Roman" w:hAnsi="Times New Roman" w:cs="Times New Roman"/>
                <w:sz w:val="24"/>
                <w:szCs w:val="24"/>
                <w:lang w:val="lt-LT"/>
              </w:rPr>
              <w:t xml:space="preserve"> sistemą.</w:t>
            </w:r>
          </w:p>
          <w:p w14:paraId="31F1346A" w14:textId="2DB2CD8B" w:rsidR="00C6796E" w:rsidRDefault="00000000" w:rsidP="00F17BB6">
            <w:pPr>
              <w:rPr>
                <w:rFonts w:ascii="Times New Roman" w:hAnsi="Times New Roman" w:cs="Times New Roman"/>
                <w:sz w:val="24"/>
                <w:szCs w:val="24"/>
                <w:lang w:val="lt-LT"/>
              </w:rPr>
            </w:pPr>
            <w:hyperlink r:id="rId14" w:history="1">
              <w:r w:rsidR="00430EDC" w:rsidRPr="00D020AB">
                <w:rPr>
                  <w:rStyle w:val="Hyperlink"/>
                  <w:rFonts w:ascii="Times New Roman" w:hAnsi="Times New Roman" w:cs="Times New Roman"/>
                  <w:sz w:val="24"/>
                  <w:szCs w:val="24"/>
                  <w:lang w:val="lt-LT"/>
                </w:rPr>
                <w:t>https://www.vle.lt/straipsnis/gulag/</w:t>
              </w:r>
            </w:hyperlink>
            <w:r w:rsidR="003B5D2A">
              <w:rPr>
                <w:rFonts w:ascii="Times New Roman" w:hAnsi="Times New Roman" w:cs="Times New Roman"/>
                <w:sz w:val="24"/>
                <w:szCs w:val="24"/>
                <w:lang w:val="lt-LT"/>
              </w:rPr>
              <w:t xml:space="preserve"> </w:t>
            </w:r>
          </w:p>
          <w:p w14:paraId="13C57CBD" w14:textId="77777777" w:rsidR="00430EDC" w:rsidRDefault="00430EDC" w:rsidP="00F17BB6">
            <w:pPr>
              <w:rPr>
                <w:rFonts w:ascii="Times New Roman" w:hAnsi="Times New Roman" w:cs="Times New Roman"/>
                <w:sz w:val="24"/>
                <w:szCs w:val="24"/>
                <w:lang w:val="lt-LT"/>
              </w:rPr>
            </w:pPr>
          </w:p>
          <w:p w14:paraId="0DEF2699" w14:textId="2FDCE4C6" w:rsidR="003B5D2A" w:rsidRDefault="003B5D2A" w:rsidP="003B5D2A">
            <w:pPr>
              <w:spacing w:line="360" w:lineRule="auto"/>
              <w:jc w:val="both"/>
              <w:rPr>
                <w:rFonts w:ascii="Times New Roman" w:hAnsi="Times New Roman" w:cs="Times New Roman"/>
                <w:sz w:val="24"/>
                <w:szCs w:val="24"/>
                <w:shd w:val="clear" w:color="auto" w:fill="FBFBFB"/>
              </w:rPr>
            </w:pPr>
            <w:proofErr w:type="spellStart"/>
            <w:r w:rsidRPr="003B5D2A">
              <w:rPr>
                <w:rFonts w:ascii="Times New Roman" w:hAnsi="Times New Roman" w:cs="Times New Roman"/>
                <w:sz w:val="24"/>
                <w:szCs w:val="24"/>
                <w:shd w:val="clear" w:color="auto" w:fill="FBFBFB"/>
              </w:rPr>
              <w:t>Iš</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pradžių</w:t>
            </w:r>
            <w:proofErr w:type="spellEnd"/>
            <w:r w:rsidRPr="003B5D2A">
              <w:rPr>
                <w:rFonts w:ascii="Times New Roman" w:hAnsi="Times New Roman" w:cs="Times New Roman"/>
                <w:sz w:val="24"/>
                <w:szCs w:val="24"/>
                <w:shd w:val="clear" w:color="auto" w:fill="FBFBFB"/>
              </w:rPr>
              <w:t xml:space="preserve"> į GULAG</w:t>
            </w:r>
            <w:r w:rsidR="00E21404">
              <w:rPr>
                <w:rFonts w:ascii="Times New Roman" w:hAnsi="Times New Roman" w:cs="Times New Roman"/>
                <w:sz w:val="24"/>
                <w:szCs w:val="24"/>
                <w:shd w:val="clear" w:color="auto" w:fill="FBFBFB"/>
              </w:rPr>
              <w:t xml:space="preserve">O </w:t>
            </w:r>
            <w:proofErr w:type="spellStart"/>
            <w:r w:rsidR="00E21404">
              <w:rPr>
                <w:rFonts w:ascii="Times New Roman" w:hAnsi="Times New Roman" w:cs="Times New Roman"/>
                <w:sz w:val="24"/>
                <w:szCs w:val="24"/>
                <w:shd w:val="clear" w:color="auto" w:fill="FBFBFB"/>
              </w:rPr>
              <w:t>taškus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daugiausia</w:t>
            </w:r>
            <w:r w:rsidR="00E21404">
              <w:rPr>
                <w:rFonts w:ascii="Times New Roman" w:hAnsi="Times New Roman" w:cs="Times New Roman"/>
                <w:sz w:val="24"/>
                <w:szCs w:val="24"/>
                <w:shd w:val="clear" w:color="auto" w:fill="FBFBFB"/>
              </w:rPr>
              <w:t>i</w:t>
            </w:r>
            <w:proofErr w:type="spellEnd"/>
            <w:r w:rsidRPr="003B5D2A">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buvo</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vežama</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buvusių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Rusijos</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baltagvardiečių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Rusijos</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imperijos</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dvarininkų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valdininkų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politinių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partijų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veikėjų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eserų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menševikų</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ir</w:t>
            </w:r>
            <w:proofErr w:type="spellEnd"/>
            <w:r w:rsidR="00E21404">
              <w:rPr>
                <w:rFonts w:ascii="Times New Roman" w:hAnsi="Times New Roman" w:cs="Times New Roman"/>
                <w:sz w:val="24"/>
                <w:szCs w:val="24"/>
                <w:shd w:val="clear" w:color="auto" w:fill="FBFBFB"/>
              </w:rPr>
              <w:t xml:space="preserve"> </w:t>
            </w:r>
            <w:proofErr w:type="spellStart"/>
            <w:r w:rsidR="00E21404">
              <w:rPr>
                <w:rFonts w:ascii="Times New Roman" w:hAnsi="Times New Roman" w:cs="Times New Roman"/>
                <w:sz w:val="24"/>
                <w:szCs w:val="24"/>
                <w:shd w:val="clear" w:color="auto" w:fill="FBFBFB"/>
              </w:rPr>
              <w:t>ktų</w:t>
            </w:r>
            <w:proofErr w:type="spellEnd"/>
            <w:r w:rsidR="00E21404">
              <w:rPr>
                <w:rFonts w:ascii="Times New Roman" w:hAnsi="Times New Roman" w:cs="Times New Roman"/>
                <w:sz w:val="24"/>
                <w:szCs w:val="24"/>
                <w:shd w:val="clear" w:color="auto" w:fill="FBFBFB"/>
              </w:rPr>
              <w:t>.</w:t>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Prasidėjus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lastRenderedPageBreak/>
              <w:t>žemės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ūkio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kolektyvizacijai</w:t>
            </w:r>
            <w:proofErr w:type="spellEnd"/>
            <w:r w:rsidRPr="003B5D2A">
              <w:rPr>
                <w:rFonts w:ascii="Times New Roman" w:hAnsi="Times New Roman" w:cs="Times New Roman"/>
                <w:sz w:val="24"/>
                <w:szCs w:val="24"/>
                <w:shd w:val="clear" w:color="auto" w:fill="FBFBFB"/>
              </w:rPr>
              <w:t xml:space="preserve"> į GULAG</w:t>
            </w:r>
            <w:r w:rsidR="00E21404">
              <w:rPr>
                <w:rFonts w:ascii="Times New Roman" w:hAnsi="Times New Roman" w:cs="Times New Roman"/>
                <w:sz w:val="24"/>
                <w:szCs w:val="24"/>
                <w:shd w:val="clear" w:color="auto" w:fill="FBFBFB"/>
              </w:rPr>
              <w:t>O</w:t>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lagerius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išvežta</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daug</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valstiečių</w:t>
            </w:r>
            <w:proofErr w:type="spellEnd"/>
            <w:r w:rsidRPr="003B5D2A">
              <w:rPr>
                <w:rFonts w:ascii="Times New Roman" w:hAnsi="Times New Roman" w:cs="Times New Roman"/>
                <w:sz w:val="24"/>
                <w:szCs w:val="24"/>
                <w:shd w:val="clear" w:color="auto" w:fill="FBFBFB"/>
              </w:rPr>
              <w:t>. GULAG</w:t>
            </w:r>
            <w:r w:rsidR="00E21404">
              <w:rPr>
                <w:rFonts w:ascii="Times New Roman" w:hAnsi="Times New Roman" w:cs="Times New Roman"/>
                <w:sz w:val="24"/>
                <w:szCs w:val="24"/>
                <w:shd w:val="clear" w:color="auto" w:fill="FBFBFB"/>
              </w:rPr>
              <w:t>O</w:t>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sistema</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ypač</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išsiplėtė</w:t>
            </w:r>
            <w:proofErr w:type="spellEnd"/>
            <w:r w:rsidRPr="003B5D2A">
              <w:rPr>
                <w:rFonts w:ascii="Times New Roman" w:hAnsi="Times New Roman" w:cs="Times New Roman"/>
                <w:sz w:val="24"/>
                <w:szCs w:val="24"/>
                <w:shd w:val="clear" w:color="auto" w:fill="FBFBFB"/>
              </w:rPr>
              <w:t xml:space="preserve"> 1935–39 per </w:t>
            </w:r>
            <w:proofErr w:type="spellStart"/>
            <w:r w:rsidRPr="003B5D2A">
              <w:rPr>
                <w:rFonts w:ascii="Times New Roman" w:hAnsi="Times New Roman" w:cs="Times New Roman"/>
                <w:sz w:val="24"/>
                <w:szCs w:val="24"/>
                <w:shd w:val="clear" w:color="auto" w:fill="FBFBFB"/>
              </w:rPr>
              <w:t>didžiausių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stalininių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represijų</w:t>
            </w:r>
            <w:proofErr w:type="spellEnd"/>
            <w:r w:rsidRPr="003B5D2A">
              <w:rPr>
                <w:rFonts w:ascii="Times New Roman" w:hAnsi="Times New Roman" w:cs="Times New Roman"/>
                <w:sz w:val="24"/>
                <w:szCs w:val="24"/>
                <w:shd w:val="clear" w:color="auto" w:fill="FBFBFB"/>
              </w:rPr>
              <w:t xml:space="preserve"> SSRS </w:t>
            </w:r>
            <w:proofErr w:type="spellStart"/>
            <w:r w:rsidRPr="003B5D2A">
              <w:rPr>
                <w:rFonts w:ascii="Times New Roman" w:hAnsi="Times New Roman" w:cs="Times New Roman"/>
                <w:sz w:val="24"/>
                <w:szCs w:val="24"/>
                <w:shd w:val="clear" w:color="auto" w:fill="FBFBFB"/>
              </w:rPr>
              <w:t>laikotarpį</w:t>
            </w:r>
            <w:proofErr w:type="spellEnd"/>
            <w:r w:rsidRPr="003B5D2A">
              <w:rPr>
                <w:rFonts w:ascii="Times New Roman" w:hAnsi="Times New Roman" w:cs="Times New Roman"/>
                <w:sz w:val="24"/>
                <w:szCs w:val="24"/>
                <w:shd w:val="clear" w:color="auto" w:fill="FBFBFB"/>
              </w:rPr>
              <w:t xml:space="preserve"> (</w:t>
            </w:r>
            <w:proofErr w:type="spellStart"/>
            <w:r w:rsidR="00000000">
              <w:fldChar w:fldCharType="begin"/>
            </w:r>
            <w:r w:rsidR="00000000">
              <w:instrText>HYPERLINK "https://www.vle.lt/straipsnis/didysis-valymas/"</w:instrText>
            </w:r>
            <w:r w:rsidR="00000000">
              <w:fldChar w:fldCharType="separate"/>
            </w:r>
            <w:r w:rsidRPr="003B5D2A">
              <w:rPr>
                <w:rStyle w:val="Hyperlink"/>
                <w:rFonts w:ascii="Times New Roman" w:hAnsi="Times New Roman" w:cs="Times New Roman"/>
                <w:color w:val="auto"/>
                <w:sz w:val="24"/>
                <w:szCs w:val="24"/>
                <w:u w:val="none"/>
                <w:shd w:val="clear" w:color="auto" w:fill="FBFBFB"/>
              </w:rPr>
              <w:t>Didysis</w:t>
            </w:r>
            <w:proofErr w:type="spellEnd"/>
            <w:r w:rsidRPr="003B5D2A">
              <w:rPr>
                <w:rStyle w:val="Hyperlink"/>
                <w:rFonts w:ascii="Times New Roman" w:hAnsi="Times New Roman" w:cs="Times New Roman"/>
                <w:color w:val="auto"/>
                <w:sz w:val="24"/>
                <w:szCs w:val="24"/>
                <w:u w:val="none"/>
                <w:shd w:val="clear" w:color="auto" w:fill="FBFBFB"/>
              </w:rPr>
              <w:t xml:space="preserve"> </w:t>
            </w:r>
            <w:proofErr w:type="spellStart"/>
            <w:r w:rsidRPr="003B5D2A">
              <w:rPr>
                <w:rStyle w:val="Hyperlink"/>
                <w:rFonts w:ascii="Times New Roman" w:hAnsi="Times New Roman" w:cs="Times New Roman"/>
                <w:color w:val="auto"/>
                <w:sz w:val="24"/>
                <w:szCs w:val="24"/>
                <w:u w:val="none"/>
                <w:shd w:val="clear" w:color="auto" w:fill="FBFBFB"/>
              </w:rPr>
              <w:t>valymas</w:t>
            </w:r>
            <w:proofErr w:type="spellEnd"/>
            <w:r w:rsidR="00000000">
              <w:rPr>
                <w:rStyle w:val="Hyperlink"/>
                <w:rFonts w:ascii="Times New Roman" w:hAnsi="Times New Roman" w:cs="Times New Roman"/>
                <w:color w:val="auto"/>
                <w:sz w:val="24"/>
                <w:szCs w:val="24"/>
                <w:u w:val="none"/>
                <w:shd w:val="clear" w:color="auto" w:fill="FBFBFB"/>
              </w:rPr>
              <w:fldChar w:fldCharType="end"/>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labiau</w:t>
            </w:r>
            <w:proofErr w:type="spellEnd"/>
            <w:r w:rsidRPr="003B5D2A">
              <w:rPr>
                <w:rFonts w:ascii="Times New Roman" w:hAnsi="Times New Roman" w:cs="Times New Roman"/>
                <w:sz w:val="24"/>
                <w:szCs w:val="24"/>
                <w:shd w:val="clear" w:color="auto" w:fill="FBFBFB"/>
              </w:rPr>
              <w:t> – po II </w:t>
            </w:r>
            <w:proofErr w:type="spellStart"/>
            <w:r w:rsidRPr="003B5D2A">
              <w:rPr>
                <w:rFonts w:ascii="Times New Roman" w:hAnsi="Times New Roman" w:cs="Times New Roman"/>
                <w:sz w:val="24"/>
                <w:szCs w:val="24"/>
                <w:shd w:val="clear" w:color="auto" w:fill="FBFBFB"/>
              </w:rPr>
              <w:t>pasaulinio</w:t>
            </w:r>
            <w:proofErr w:type="spellEnd"/>
            <w:r w:rsidRPr="003B5D2A">
              <w:rPr>
                <w:rFonts w:ascii="Times New Roman" w:hAnsi="Times New Roman" w:cs="Times New Roman"/>
                <w:sz w:val="24"/>
                <w:szCs w:val="24"/>
                <w:shd w:val="clear" w:color="auto" w:fill="FBFBFB"/>
              </w:rPr>
              <w:t xml:space="preserve"> karo. 1940–41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1944–53 į </w:t>
            </w:r>
            <w:proofErr w:type="spellStart"/>
            <w:r w:rsidRPr="003B5D2A">
              <w:rPr>
                <w:rFonts w:ascii="Times New Roman" w:hAnsi="Times New Roman" w:cs="Times New Roman"/>
                <w:sz w:val="24"/>
                <w:szCs w:val="24"/>
                <w:shd w:val="clear" w:color="auto" w:fill="FBFBFB"/>
              </w:rPr>
              <w:t>juos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pakliuvo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daug</w:t>
            </w:r>
            <w:proofErr w:type="spellEnd"/>
            <w:r w:rsidRPr="003B5D2A">
              <w:rPr>
                <w:rFonts w:ascii="Times New Roman" w:hAnsi="Times New Roman" w:cs="Times New Roman"/>
                <w:sz w:val="24"/>
                <w:szCs w:val="24"/>
                <w:shd w:val="clear" w:color="auto" w:fill="FBFBFB"/>
              </w:rPr>
              <w:t xml:space="preserve"> SSRS </w:t>
            </w:r>
            <w:proofErr w:type="spellStart"/>
            <w:r w:rsidRPr="003B5D2A">
              <w:rPr>
                <w:rFonts w:ascii="Times New Roman" w:hAnsi="Times New Roman" w:cs="Times New Roman"/>
                <w:sz w:val="24"/>
                <w:szCs w:val="24"/>
                <w:shd w:val="clear" w:color="auto" w:fill="FBFBFB"/>
              </w:rPr>
              <w:t>okupuotų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Baltijos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šalių</w:t>
            </w:r>
            <w:proofErr w:type="spellEnd"/>
            <w:r w:rsidRPr="003B5D2A">
              <w:rPr>
                <w:rFonts w:ascii="Times New Roman" w:hAnsi="Times New Roman" w:cs="Times New Roman"/>
                <w:sz w:val="24"/>
                <w:szCs w:val="24"/>
                <w:shd w:val="clear" w:color="auto" w:fill="FBFBFB"/>
              </w:rPr>
              <w:t xml:space="preserve">, t. p. </w:t>
            </w:r>
            <w:proofErr w:type="spellStart"/>
            <w:r w:rsidRPr="003B5D2A">
              <w:rPr>
                <w:rFonts w:ascii="Times New Roman" w:hAnsi="Times New Roman" w:cs="Times New Roman"/>
                <w:sz w:val="24"/>
                <w:szCs w:val="24"/>
                <w:shd w:val="clear" w:color="auto" w:fill="FBFBFB"/>
              </w:rPr>
              <w:t>Vakarų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Baltarusijos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Vakarų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Ukrainos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Moldavijos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gyventojų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pasipriešinimo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sovietų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valdžiai</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judėjimo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dalyvių</w:t>
            </w:r>
            <w:proofErr w:type="spellEnd"/>
            <w:r w:rsidRPr="003B5D2A">
              <w:rPr>
                <w:rFonts w:ascii="Times New Roman" w:hAnsi="Times New Roman" w:cs="Times New Roman"/>
                <w:sz w:val="24"/>
                <w:szCs w:val="24"/>
                <w:shd w:val="clear" w:color="auto" w:fill="FBFBFB"/>
              </w:rPr>
              <w:t xml:space="preserve">, SSRS </w:t>
            </w:r>
            <w:proofErr w:type="spellStart"/>
            <w:r w:rsidRPr="003B5D2A">
              <w:rPr>
                <w:rFonts w:ascii="Times New Roman" w:hAnsi="Times New Roman" w:cs="Times New Roman"/>
                <w:sz w:val="24"/>
                <w:szCs w:val="24"/>
                <w:shd w:val="clear" w:color="auto" w:fill="FBFBFB"/>
              </w:rPr>
              <w:t>buvusių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karių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Vokietijos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jos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sąjungininkių</w:t>
            </w:r>
            <w:proofErr w:type="spellEnd"/>
            <w:r w:rsidRPr="003B5D2A">
              <w:rPr>
                <w:rFonts w:ascii="Times New Roman" w:hAnsi="Times New Roman" w:cs="Times New Roman"/>
                <w:sz w:val="24"/>
                <w:szCs w:val="24"/>
                <w:shd w:val="clear" w:color="auto" w:fill="FBFBFB"/>
              </w:rPr>
              <w:t xml:space="preserve"> karo </w:t>
            </w:r>
            <w:proofErr w:type="spellStart"/>
            <w:r w:rsidRPr="003B5D2A">
              <w:rPr>
                <w:rFonts w:ascii="Times New Roman" w:hAnsi="Times New Roman" w:cs="Times New Roman"/>
                <w:sz w:val="24"/>
                <w:szCs w:val="24"/>
                <w:shd w:val="clear" w:color="auto" w:fill="FBFBFB"/>
              </w:rPr>
              <w:t>belaisvių</w:t>
            </w:r>
            <w:proofErr w:type="spellEnd"/>
            <w:r w:rsidRPr="003B5D2A">
              <w:rPr>
                <w:rFonts w:ascii="Times New Roman" w:hAnsi="Times New Roman" w:cs="Times New Roman"/>
                <w:sz w:val="24"/>
                <w:szCs w:val="24"/>
                <w:shd w:val="clear" w:color="auto" w:fill="FBFBFB"/>
              </w:rPr>
              <w:t>. GULAG</w:t>
            </w:r>
            <w:r w:rsidR="00E21404">
              <w:rPr>
                <w:rFonts w:ascii="Times New Roman" w:hAnsi="Times New Roman" w:cs="Times New Roman"/>
                <w:sz w:val="24"/>
                <w:szCs w:val="24"/>
                <w:shd w:val="clear" w:color="auto" w:fill="FBFBFB"/>
              </w:rPr>
              <w:t>O</w:t>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lageriuose</w:t>
            </w:r>
            <w:proofErr w:type="spellEnd"/>
            <w:r w:rsidRPr="003B5D2A">
              <w:rPr>
                <w:rFonts w:ascii="Times New Roman" w:hAnsi="Times New Roman" w:cs="Times New Roman"/>
                <w:sz w:val="24"/>
                <w:szCs w:val="24"/>
                <w:shd w:val="clear" w:color="auto" w:fill="FBFBFB"/>
              </w:rPr>
              <w:t xml:space="preserve"> 1930 </w:t>
            </w:r>
            <w:proofErr w:type="spellStart"/>
            <w:r w:rsidRPr="003B5D2A">
              <w:rPr>
                <w:rFonts w:ascii="Times New Roman" w:hAnsi="Times New Roman" w:cs="Times New Roman"/>
                <w:sz w:val="24"/>
                <w:szCs w:val="24"/>
                <w:shd w:val="clear" w:color="auto" w:fill="FBFBFB"/>
              </w:rPr>
              <w:t>kalinta</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apie</w:t>
            </w:r>
            <w:proofErr w:type="spellEnd"/>
            <w:r w:rsidRPr="003B5D2A">
              <w:rPr>
                <w:rFonts w:ascii="Times New Roman" w:hAnsi="Times New Roman" w:cs="Times New Roman"/>
                <w:sz w:val="24"/>
                <w:szCs w:val="24"/>
                <w:shd w:val="clear" w:color="auto" w:fill="FBFBFB"/>
              </w:rPr>
              <w:t xml:space="preserve"> 272 000, 1939 – 1 672 438 (tarp </w:t>
            </w:r>
            <w:proofErr w:type="spellStart"/>
            <w:r w:rsidRPr="003B5D2A">
              <w:rPr>
                <w:rFonts w:ascii="Times New Roman" w:hAnsi="Times New Roman" w:cs="Times New Roman"/>
                <w:sz w:val="24"/>
                <w:szCs w:val="24"/>
                <w:shd w:val="clear" w:color="auto" w:fill="FBFBFB"/>
              </w:rPr>
              <w:t>jų</w:t>
            </w:r>
            <w:proofErr w:type="spellEnd"/>
            <w:r w:rsidRPr="003B5D2A">
              <w:rPr>
                <w:rFonts w:ascii="Times New Roman" w:hAnsi="Times New Roman" w:cs="Times New Roman"/>
                <w:sz w:val="24"/>
                <w:szCs w:val="24"/>
                <w:shd w:val="clear" w:color="auto" w:fill="FBFBFB"/>
              </w:rPr>
              <w:t xml:space="preserve"> 1050 </w:t>
            </w:r>
            <w:proofErr w:type="spellStart"/>
            <w:r w:rsidRPr="003B5D2A">
              <w:rPr>
                <w:rFonts w:ascii="Times New Roman" w:hAnsi="Times New Roman" w:cs="Times New Roman"/>
                <w:sz w:val="24"/>
                <w:szCs w:val="24"/>
                <w:shd w:val="clear" w:color="auto" w:fill="FBFBFB"/>
              </w:rPr>
              <w:t>lietuvių</w:t>
            </w:r>
            <w:proofErr w:type="spellEnd"/>
            <w:r w:rsidRPr="003B5D2A">
              <w:rPr>
                <w:rFonts w:ascii="Times New Roman" w:hAnsi="Times New Roman" w:cs="Times New Roman"/>
                <w:sz w:val="24"/>
                <w:szCs w:val="24"/>
                <w:shd w:val="clear" w:color="auto" w:fill="FBFBFB"/>
              </w:rPr>
              <w:t xml:space="preserve">), 1941 – 1 929 729 (1245 </w:t>
            </w:r>
            <w:proofErr w:type="spellStart"/>
            <w:r w:rsidRPr="003B5D2A">
              <w:rPr>
                <w:rFonts w:ascii="Times New Roman" w:hAnsi="Times New Roman" w:cs="Times New Roman"/>
                <w:sz w:val="24"/>
                <w:szCs w:val="24"/>
                <w:shd w:val="clear" w:color="auto" w:fill="FBFBFB"/>
              </w:rPr>
              <w:t>lietuviai</w:t>
            </w:r>
            <w:proofErr w:type="spellEnd"/>
            <w:r w:rsidRPr="003B5D2A">
              <w:rPr>
                <w:rFonts w:ascii="Times New Roman" w:hAnsi="Times New Roman" w:cs="Times New Roman"/>
                <w:sz w:val="24"/>
                <w:szCs w:val="24"/>
                <w:shd w:val="clear" w:color="auto" w:fill="FBFBFB"/>
              </w:rPr>
              <w:t xml:space="preserve">), 1943 – 1 484 182 (3125 </w:t>
            </w:r>
            <w:proofErr w:type="spellStart"/>
            <w:r w:rsidRPr="003B5D2A">
              <w:rPr>
                <w:rFonts w:ascii="Times New Roman" w:hAnsi="Times New Roman" w:cs="Times New Roman"/>
                <w:sz w:val="24"/>
                <w:szCs w:val="24"/>
                <w:shd w:val="clear" w:color="auto" w:fill="FBFBFB"/>
              </w:rPr>
              <w:t>lietuviai</w:t>
            </w:r>
            <w:proofErr w:type="spellEnd"/>
            <w:r w:rsidRPr="003B5D2A">
              <w:rPr>
                <w:rFonts w:ascii="Times New Roman" w:hAnsi="Times New Roman" w:cs="Times New Roman"/>
                <w:sz w:val="24"/>
                <w:szCs w:val="24"/>
                <w:shd w:val="clear" w:color="auto" w:fill="FBFBFB"/>
              </w:rPr>
              <w:t xml:space="preserve">), 1946 – 1 703 95 (12 779 </w:t>
            </w:r>
            <w:proofErr w:type="spellStart"/>
            <w:r w:rsidRPr="003B5D2A">
              <w:rPr>
                <w:rFonts w:ascii="Times New Roman" w:hAnsi="Times New Roman" w:cs="Times New Roman"/>
                <w:sz w:val="24"/>
                <w:szCs w:val="24"/>
                <w:shd w:val="clear" w:color="auto" w:fill="FBFBFB"/>
              </w:rPr>
              <w:t>lietuviai</w:t>
            </w:r>
            <w:proofErr w:type="spellEnd"/>
            <w:r w:rsidRPr="003B5D2A">
              <w:rPr>
                <w:rFonts w:ascii="Times New Roman" w:hAnsi="Times New Roman" w:cs="Times New Roman"/>
                <w:sz w:val="24"/>
                <w:szCs w:val="24"/>
                <w:shd w:val="clear" w:color="auto" w:fill="FBFBFB"/>
              </w:rPr>
              <w:t xml:space="preserve">), 1952 – 2 504 514 (47 124 </w:t>
            </w:r>
            <w:proofErr w:type="spellStart"/>
            <w:r w:rsidRPr="003B5D2A">
              <w:rPr>
                <w:rFonts w:ascii="Times New Roman" w:hAnsi="Times New Roman" w:cs="Times New Roman"/>
                <w:sz w:val="24"/>
                <w:szCs w:val="24"/>
                <w:shd w:val="clear" w:color="auto" w:fill="FBFBFB"/>
              </w:rPr>
              <w:t>lietuviai</w:t>
            </w:r>
            <w:proofErr w:type="spellEnd"/>
            <w:r w:rsidRPr="003B5D2A">
              <w:rPr>
                <w:rFonts w:ascii="Times New Roman" w:hAnsi="Times New Roman" w:cs="Times New Roman"/>
                <w:sz w:val="24"/>
                <w:szCs w:val="24"/>
                <w:shd w:val="clear" w:color="auto" w:fill="FBFBFB"/>
              </w:rPr>
              <w:t xml:space="preserve">), 1954 04 01 – 1 360 333, 1959 – 948 447 </w:t>
            </w:r>
            <w:proofErr w:type="spellStart"/>
            <w:r w:rsidRPr="003B5D2A">
              <w:rPr>
                <w:rFonts w:ascii="Times New Roman" w:hAnsi="Times New Roman" w:cs="Times New Roman"/>
                <w:sz w:val="24"/>
                <w:szCs w:val="24"/>
                <w:shd w:val="clear" w:color="auto" w:fill="FBFBFB"/>
              </w:rPr>
              <w:t>žmonės</w:t>
            </w:r>
            <w:proofErr w:type="spellEnd"/>
            <w:r w:rsidRPr="003B5D2A">
              <w:rPr>
                <w:rFonts w:ascii="Times New Roman" w:hAnsi="Times New Roman" w:cs="Times New Roman"/>
                <w:sz w:val="24"/>
                <w:szCs w:val="24"/>
                <w:shd w:val="clear" w:color="auto" w:fill="FBFBFB"/>
              </w:rPr>
              <w:t xml:space="preserve">. </w:t>
            </w:r>
          </w:p>
          <w:p w14:paraId="58D85D2A" w14:textId="48415366" w:rsidR="003B5D2A" w:rsidRPr="003B5D2A" w:rsidRDefault="003B5D2A" w:rsidP="003B5D2A">
            <w:pPr>
              <w:spacing w:line="360" w:lineRule="auto"/>
              <w:jc w:val="both"/>
              <w:rPr>
                <w:rFonts w:ascii="Times New Roman" w:hAnsi="Times New Roman" w:cs="Times New Roman"/>
                <w:sz w:val="24"/>
                <w:szCs w:val="24"/>
                <w:lang w:val="lt-LT"/>
              </w:rPr>
            </w:pPr>
            <w:proofErr w:type="spellStart"/>
            <w:r w:rsidRPr="003B5D2A">
              <w:rPr>
                <w:rFonts w:ascii="Times New Roman" w:hAnsi="Times New Roman" w:cs="Times New Roman"/>
                <w:sz w:val="24"/>
                <w:szCs w:val="24"/>
                <w:shd w:val="clear" w:color="auto" w:fill="FBFBFB"/>
              </w:rPr>
              <w:t>Kaliniai</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daugiausia</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tiesė</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kelius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geležinkelius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kasė</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kanalus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dirbo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miškų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ūkyje</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kasyklose</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statė</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elektrines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pramonės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įmones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daug</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kalinių</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dirbo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įgyvendinant</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sovietinį</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atominį</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projektą</w:t>
            </w:r>
            <w:proofErr w:type="spellEnd"/>
            <w:r w:rsidRPr="003B5D2A">
              <w:rPr>
                <w:rFonts w:ascii="Times New Roman" w:hAnsi="Times New Roman" w:cs="Times New Roman"/>
                <w:sz w:val="24"/>
                <w:szCs w:val="24"/>
                <w:shd w:val="clear" w:color="auto" w:fill="FBFBFB"/>
              </w:rPr>
              <w:t xml:space="preserve">). Darbo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gyvenimo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sąlygos</w:t>
            </w:r>
            <w:proofErr w:type="spellEnd"/>
            <w:r w:rsidRPr="003B5D2A">
              <w:rPr>
                <w:rFonts w:ascii="Times New Roman" w:hAnsi="Times New Roman" w:cs="Times New Roman"/>
                <w:sz w:val="24"/>
                <w:szCs w:val="24"/>
                <w:shd w:val="clear" w:color="auto" w:fill="FBFBFB"/>
              </w:rPr>
              <w:t xml:space="preserve"> GULAG</w:t>
            </w:r>
            <w:r w:rsidR="00E21404">
              <w:rPr>
                <w:rFonts w:ascii="Times New Roman" w:hAnsi="Times New Roman" w:cs="Times New Roman"/>
                <w:sz w:val="24"/>
                <w:szCs w:val="24"/>
                <w:shd w:val="clear" w:color="auto" w:fill="FBFBFB"/>
              </w:rPr>
              <w:t>O</w:t>
            </w:r>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lageriuose</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buvo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itin</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sunkios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atšiaurus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klimatas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griežtas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režimas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ribotas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maisto</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racionas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ir</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kita</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didelis</w:t>
            </w:r>
            <w:proofErr w:type="spellEnd"/>
            <w:r w:rsidRPr="003B5D2A">
              <w:rPr>
                <w:rFonts w:ascii="Times New Roman" w:hAnsi="Times New Roman" w:cs="Times New Roman"/>
                <w:sz w:val="24"/>
                <w:szCs w:val="24"/>
                <w:shd w:val="clear" w:color="auto" w:fill="FBFBFB"/>
              </w:rPr>
              <w:t xml:space="preserve"> </w:t>
            </w:r>
            <w:proofErr w:type="spellStart"/>
            <w:r w:rsidRPr="003B5D2A">
              <w:rPr>
                <w:rFonts w:ascii="Times New Roman" w:hAnsi="Times New Roman" w:cs="Times New Roman"/>
                <w:sz w:val="24"/>
                <w:szCs w:val="24"/>
                <w:shd w:val="clear" w:color="auto" w:fill="FBFBFB"/>
              </w:rPr>
              <w:t>mirtingumas</w:t>
            </w:r>
            <w:proofErr w:type="spellEnd"/>
            <w:r w:rsidRPr="003B5D2A">
              <w:rPr>
                <w:rFonts w:ascii="Times New Roman" w:hAnsi="Times New Roman" w:cs="Times New Roman"/>
                <w:sz w:val="24"/>
                <w:szCs w:val="24"/>
                <w:shd w:val="clear" w:color="auto" w:fill="FBFBFB"/>
              </w:rPr>
              <w:t>.</w:t>
            </w:r>
          </w:p>
        </w:tc>
      </w:tr>
      <w:tr w:rsidR="00C6796E" w14:paraId="0D14D1BD" w14:textId="77777777" w:rsidTr="00D12C57">
        <w:tc>
          <w:tcPr>
            <w:tcW w:w="9350" w:type="dxa"/>
          </w:tcPr>
          <w:p w14:paraId="55E77DBD" w14:textId="77777777" w:rsidR="005E3E8B" w:rsidRDefault="003B5D2A" w:rsidP="00F17BB6">
            <w:pPr>
              <w:rPr>
                <w:rFonts w:ascii="Times New Roman" w:hAnsi="Times New Roman" w:cs="Times New Roman"/>
                <w:sz w:val="24"/>
                <w:szCs w:val="24"/>
                <w:lang w:val="lt-LT"/>
              </w:rPr>
            </w:pPr>
            <w:r w:rsidRPr="00B84471">
              <w:rPr>
                <w:rFonts w:ascii="Times New Roman" w:hAnsi="Times New Roman" w:cs="Times New Roman"/>
                <w:b/>
                <w:bCs/>
                <w:sz w:val="24"/>
                <w:szCs w:val="24"/>
                <w:lang w:val="lt-LT"/>
              </w:rPr>
              <w:lastRenderedPageBreak/>
              <w:t>Šaltinis C</w:t>
            </w:r>
            <w:r>
              <w:rPr>
                <w:rFonts w:ascii="Times New Roman" w:hAnsi="Times New Roman" w:cs="Times New Roman"/>
                <w:sz w:val="24"/>
                <w:szCs w:val="24"/>
                <w:lang w:val="lt-LT"/>
              </w:rPr>
              <w:t xml:space="preserve">. </w:t>
            </w:r>
            <w:r w:rsidR="00430EDC" w:rsidRPr="003B5D2A">
              <w:rPr>
                <w:rFonts w:ascii="Times New Roman" w:hAnsi="Times New Roman" w:cs="Times New Roman"/>
                <w:sz w:val="24"/>
                <w:szCs w:val="24"/>
                <w:lang w:val="lt-LT"/>
              </w:rPr>
              <w:t xml:space="preserve">1936 m. animacinis filmas apie Josifo Stalino partijos valymą. </w:t>
            </w:r>
          </w:p>
          <w:p w14:paraId="418540CF" w14:textId="2D2DECF0" w:rsidR="00C6796E" w:rsidRDefault="00430EDC" w:rsidP="00F17BB6">
            <w:pPr>
              <w:rPr>
                <w:rFonts w:ascii="Times New Roman" w:hAnsi="Times New Roman" w:cs="Times New Roman"/>
                <w:sz w:val="24"/>
                <w:szCs w:val="24"/>
                <w:lang w:val="lt-LT"/>
              </w:rPr>
            </w:pPr>
            <w:r w:rsidRPr="003B5D2A">
              <w:rPr>
                <w:rFonts w:ascii="Times New Roman" w:hAnsi="Times New Roman" w:cs="Times New Roman"/>
                <w:sz w:val="24"/>
                <w:szCs w:val="24"/>
                <w:lang w:val="lt-LT"/>
              </w:rPr>
              <w:t>Stalinas sėdi prie židinio, pilno kaulų. Ant sienos kabo žmogaus kaukolės su viena skylute kaktoje. Jo kėdė</w:t>
            </w:r>
            <w:r>
              <w:rPr>
                <w:rFonts w:ascii="Times New Roman" w:hAnsi="Times New Roman" w:cs="Times New Roman"/>
                <w:sz w:val="24"/>
                <w:szCs w:val="24"/>
                <w:lang w:val="lt-LT"/>
              </w:rPr>
              <w:t>s apmušaluose</w:t>
            </w:r>
            <w:r w:rsidRPr="003B5D2A">
              <w:rPr>
                <w:rFonts w:ascii="Times New Roman" w:hAnsi="Times New Roman" w:cs="Times New Roman"/>
                <w:sz w:val="24"/>
                <w:szCs w:val="24"/>
                <w:lang w:val="lt-LT"/>
              </w:rPr>
              <w:t xml:space="preserve"> yra kūjis, pjautuvas ir žvaigždės</w:t>
            </w:r>
            <w:r>
              <w:rPr>
                <w:rFonts w:ascii="Times New Roman" w:hAnsi="Times New Roman" w:cs="Times New Roman"/>
                <w:sz w:val="24"/>
                <w:szCs w:val="24"/>
                <w:lang w:val="lt-LT"/>
              </w:rPr>
              <w:t>.</w:t>
            </w:r>
          </w:p>
          <w:p w14:paraId="2E8DB2E5" w14:textId="010B7B73" w:rsidR="003B5D2A" w:rsidRDefault="003B5D2A" w:rsidP="003B5D2A">
            <w:pPr>
              <w:rPr>
                <w:rFonts w:ascii="Times New Roman" w:hAnsi="Times New Roman" w:cs="Times New Roman"/>
                <w:sz w:val="24"/>
                <w:szCs w:val="24"/>
                <w:lang w:val="lt-LT"/>
              </w:rPr>
            </w:pPr>
            <w:r>
              <w:rPr>
                <w:noProof/>
                <w:lang w:val="lt-LT" w:eastAsia="lt-LT"/>
              </w:rPr>
              <w:drawing>
                <wp:inline distT="0" distB="0" distL="0" distR="0" wp14:anchorId="30ED75CA" wp14:editId="270CB101">
                  <wp:extent cx="3925824" cy="4089400"/>
                  <wp:effectExtent l="0" t="0" r="0" b="6350"/>
                  <wp:docPr id="477338851" name="Picture 477338851" descr="1936 Cartoon on Joseph Stalin's party purges. Stalin sits in front of a fireplace filled with bones. Human 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6 Cartoon on Joseph Stalin's party purges. Stalin sits in front of a fireplace filled with bones. Human sk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9264" cy="4092984"/>
                          </a:xfrm>
                          <a:prstGeom prst="rect">
                            <a:avLst/>
                          </a:prstGeom>
                          <a:noFill/>
                          <a:ln>
                            <a:noFill/>
                          </a:ln>
                        </pic:spPr>
                      </pic:pic>
                    </a:graphicData>
                  </a:graphic>
                </wp:inline>
              </w:drawing>
            </w:r>
          </w:p>
        </w:tc>
      </w:tr>
      <w:tr w:rsidR="00C6796E" w14:paraId="215484F8" w14:textId="77777777" w:rsidTr="00D12C57">
        <w:tc>
          <w:tcPr>
            <w:tcW w:w="9350" w:type="dxa"/>
          </w:tcPr>
          <w:p w14:paraId="78EA4C2B" w14:textId="5FCDBDAE" w:rsidR="00C6796E" w:rsidRDefault="003B5D2A" w:rsidP="00F17BB6">
            <w:pPr>
              <w:rPr>
                <w:rFonts w:ascii="Times New Roman" w:hAnsi="Times New Roman" w:cs="Times New Roman"/>
                <w:sz w:val="24"/>
                <w:szCs w:val="24"/>
                <w:lang w:val="lt-LT"/>
              </w:rPr>
            </w:pPr>
            <w:r w:rsidRPr="00B84471">
              <w:rPr>
                <w:rFonts w:ascii="Times New Roman" w:hAnsi="Times New Roman" w:cs="Times New Roman"/>
                <w:b/>
                <w:bCs/>
                <w:sz w:val="24"/>
                <w:szCs w:val="24"/>
                <w:lang w:val="lt-LT"/>
              </w:rPr>
              <w:t>Šaltinis D</w:t>
            </w:r>
            <w:r>
              <w:rPr>
                <w:rFonts w:ascii="Times New Roman" w:hAnsi="Times New Roman" w:cs="Times New Roman"/>
                <w:sz w:val="24"/>
                <w:szCs w:val="24"/>
                <w:lang w:val="lt-LT"/>
              </w:rPr>
              <w:t xml:space="preserve">. </w:t>
            </w:r>
            <w:r w:rsidR="00430EDC">
              <w:rPr>
                <w:rFonts w:ascii="Times New Roman" w:hAnsi="Times New Roman" w:cs="Times New Roman"/>
                <w:sz w:val="24"/>
                <w:szCs w:val="24"/>
                <w:lang w:val="lt-LT"/>
              </w:rPr>
              <w:t xml:space="preserve">Ištrauka apie kolektyvizaciją, trėmimus ir Holodomorą. </w:t>
            </w:r>
            <w:r w:rsidR="00B84471">
              <w:rPr>
                <w:rFonts w:ascii="Times New Roman" w:hAnsi="Times New Roman" w:cs="Times New Roman"/>
                <w:sz w:val="24"/>
                <w:szCs w:val="24"/>
                <w:lang w:val="lt-LT"/>
              </w:rPr>
              <w:t>(versta google translate 2023-08-16)</w:t>
            </w:r>
          </w:p>
          <w:p w14:paraId="2926157E" w14:textId="02A19795" w:rsidR="00B84471" w:rsidRDefault="00000000" w:rsidP="00F17BB6">
            <w:pPr>
              <w:rPr>
                <w:rFonts w:ascii="Times New Roman" w:hAnsi="Times New Roman" w:cs="Times New Roman"/>
                <w:sz w:val="24"/>
                <w:szCs w:val="24"/>
                <w:lang w:val="lt-LT"/>
              </w:rPr>
            </w:pPr>
            <w:hyperlink r:id="rId16" w:history="1">
              <w:r w:rsidR="00B84471" w:rsidRPr="000312F5">
                <w:rPr>
                  <w:rStyle w:val="Hyperlink"/>
                  <w:rFonts w:ascii="Times New Roman" w:hAnsi="Times New Roman" w:cs="Times New Roman"/>
                  <w:sz w:val="24"/>
                  <w:szCs w:val="24"/>
                  <w:lang w:val="lt-LT"/>
                </w:rPr>
                <w:t>https://jsis.washington.edu/wordpress/wp-content/uploads/2018/02/USSR_COLLECTIVIZATION_HOLODOMOR.pdf</w:t>
              </w:r>
            </w:hyperlink>
            <w:r w:rsidR="00B84471">
              <w:rPr>
                <w:rFonts w:ascii="Times New Roman" w:hAnsi="Times New Roman" w:cs="Times New Roman"/>
                <w:sz w:val="24"/>
                <w:szCs w:val="24"/>
                <w:lang w:val="lt-LT"/>
              </w:rPr>
              <w:t xml:space="preserve"> </w:t>
            </w:r>
          </w:p>
          <w:p w14:paraId="6ED14AD8" w14:textId="77777777" w:rsidR="00430EDC" w:rsidRDefault="00430EDC" w:rsidP="00F17BB6">
            <w:pPr>
              <w:rPr>
                <w:rFonts w:ascii="Times New Roman" w:hAnsi="Times New Roman" w:cs="Times New Roman"/>
                <w:sz w:val="24"/>
                <w:szCs w:val="24"/>
                <w:lang w:val="lt-LT"/>
              </w:rPr>
            </w:pPr>
          </w:p>
          <w:p w14:paraId="4594C28B" w14:textId="15DFAE05" w:rsidR="003B5D2A" w:rsidRPr="003B5D2A" w:rsidRDefault="003B5D2A" w:rsidP="00B84471">
            <w:pPr>
              <w:spacing w:line="360" w:lineRule="auto"/>
              <w:jc w:val="both"/>
              <w:rPr>
                <w:rFonts w:ascii="Times New Roman" w:hAnsi="Times New Roman" w:cs="Times New Roman"/>
                <w:sz w:val="24"/>
                <w:szCs w:val="24"/>
                <w:lang w:val="lt-LT"/>
              </w:rPr>
            </w:pPr>
            <w:r w:rsidRPr="003B5D2A">
              <w:rPr>
                <w:rFonts w:ascii="Times New Roman" w:hAnsi="Times New Roman" w:cs="Times New Roman"/>
                <w:sz w:val="24"/>
                <w:szCs w:val="24"/>
                <w:lang w:val="lt-LT"/>
              </w:rPr>
              <w:t>Iki XX amžiaus trečiojo dešimtmečio pabaigos Josifas Stalinas įtvirtino valdžią kaip</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neginčijamas Sovietų Sąjungos vadovas. 1928 m. jis pristatė ūkių kolektyvizavimo ir privačios žemės nuosavybės p</w:t>
            </w:r>
            <w:r w:rsidR="005E3E8B">
              <w:rPr>
                <w:rFonts w:ascii="Times New Roman" w:hAnsi="Times New Roman" w:cs="Times New Roman"/>
                <w:sz w:val="24"/>
                <w:szCs w:val="24"/>
                <w:lang w:val="lt-LT"/>
              </w:rPr>
              <w:t xml:space="preserve">anaikinimo programą. Ukrainoje, kuri dėl savo derlingo dirvožemio, </w:t>
            </w:r>
            <w:r w:rsidRPr="003B5D2A">
              <w:rPr>
                <w:rFonts w:ascii="Times New Roman" w:hAnsi="Times New Roman" w:cs="Times New Roman"/>
                <w:sz w:val="24"/>
                <w:szCs w:val="24"/>
                <w:lang w:val="lt-LT"/>
              </w:rPr>
              <w:t xml:space="preserve"> žinoma kaip Sovietų Sąjungos „duonos krepšelis“</w:t>
            </w:r>
            <w:r w:rsidR="005E3E8B">
              <w:rPr>
                <w:rFonts w:ascii="Times New Roman" w:hAnsi="Times New Roman" w:cs="Times New Roman"/>
                <w:sz w:val="24"/>
                <w:szCs w:val="24"/>
                <w:lang w:val="lt-LT"/>
              </w:rPr>
              <w:t xml:space="preserve">, valstiečiai </w:t>
            </w:r>
            <w:r w:rsidRPr="003B5D2A">
              <w:rPr>
                <w:rFonts w:ascii="Times New Roman" w:hAnsi="Times New Roman" w:cs="Times New Roman"/>
                <w:sz w:val="24"/>
                <w:szCs w:val="24"/>
                <w:lang w:val="lt-LT"/>
              </w:rPr>
              <w:t>priešinosi atiduoti savo žemę valstybei ir stoti į kolūkius.</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Stalino valdoma sovietų valstybė į tai atsakė programa „dekulakizacija“, kuri iškeldino ūkininkus ir jų šeimas. Žodis "kulak"</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rusiškai reiškia „kumštį“ ir buvo naudojamas demonizuoti privačius ūkininkus, kurie</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atsisakė atverti savo „suspaustus kumščius“ ir dalyvauti kuriant socializmą.</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Daugiau nei milijonas Ukrainos ūkininkų buvo ištremti į tolimus regionus</w:t>
            </w:r>
          </w:p>
          <w:p w14:paraId="72BEEB44" w14:textId="4630A672" w:rsidR="003B5D2A" w:rsidRDefault="005E3E8B" w:rsidP="00D12C57">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1932 metais sovietų valstybė</w:t>
            </w:r>
            <w:r w:rsidR="003B5D2A" w:rsidRPr="003B5D2A">
              <w:rPr>
                <w:rFonts w:ascii="Times New Roman" w:hAnsi="Times New Roman" w:cs="Times New Roman"/>
                <w:sz w:val="24"/>
                <w:szCs w:val="24"/>
                <w:lang w:val="lt-LT"/>
              </w:rPr>
              <w:t xml:space="preserve"> padidino Ukrainos grūdų derliaus kvotas</w:t>
            </w:r>
            <w:r w:rsidR="003B5D2A">
              <w:rPr>
                <w:rFonts w:ascii="Times New Roman" w:hAnsi="Times New Roman" w:cs="Times New Roman"/>
                <w:sz w:val="24"/>
                <w:szCs w:val="24"/>
                <w:lang w:val="lt-LT"/>
              </w:rPr>
              <w:t xml:space="preserve"> </w:t>
            </w:r>
            <w:r w:rsidR="003B5D2A" w:rsidRPr="003B5D2A">
              <w:rPr>
                <w:rFonts w:ascii="Times New Roman" w:hAnsi="Times New Roman" w:cs="Times New Roman"/>
                <w:sz w:val="24"/>
                <w:szCs w:val="24"/>
                <w:lang w:val="lt-LT"/>
              </w:rPr>
              <w:t>nes kolektyvizacijos politika lėmė daug žemesnį gamybos lygį. N</w:t>
            </w:r>
            <w:r w:rsidR="00D12C57">
              <w:rPr>
                <w:rFonts w:ascii="Times New Roman" w:hAnsi="Times New Roman" w:cs="Times New Roman"/>
                <w:sz w:val="24"/>
                <w:szCs w:val="24"/>
                <w:lang w:val="lt-LT"/>
              </w:rPr>
              <w:t xml:space="preserve">eįmanomai didelės kvotos reiškė, kad grūdai kurie paprastai būtų valgomi ūkininkų, buvo konfiskuojami ir išsiųsti į kitas Sovietų Sąjungos dalis arba parduoti į užsienį. </w:t>
            </w:r>
            <w:r w:rsidR="003B5D2A" w:rsidRPr="003B5D2A">
              <w:rPr>
                <w:rFonts w:ascii="Times New Roman" w:hAnsi="Times New Roman" w:cs="Times New Roman"/>
                <w:sz w:val="24"/>
                <w:szCs w:val="24"/>
                <w:lang w:val="lt-LT"/>
              </w:rPr>
              <w:t xml:space="preserve">Dėl to </w:t>
            </w:r>
            <w:r w:rsidR="00D12C57">
              <w:rPr>
                <w:rFonts w:ascii="Times New Roman" w:hAnsi="Times New Roman" w:cs="Times New Roman"/>
                <w:sz w:val="24"/>
                <w:szCs w:val="24"/>
                <w:lang w:val="lt-LT"/>
              </w:rPr>
              <w:t xml:space="preserve">Ukrainoje </w:t>
            </w:r>
            <w:r w:rsidR="003B5D2A" w:rsidRPr="003B5D2A">
              <w:rPr>
                <w:rFonts w:ascii="Times New Roman" w:hAnsi="Times New Roman" w:cs="Times New Roman"/>
                <w:sz w:val="24"/>
                <w:szCs w:val="24"/>
                <w:lang w:val="lt-LT"/>
              </w:rPr>
              <w:t>milijon</w:t>
            </w:r>
            <w:r w:rsidR="00D12C57">
              <w:rPr>
                <w:rFonts w:ascii="Times New Roman" w:hAnsi="Times New Roman" w:cs="Times New Roman"/>
                <w:sz w:val="24"/>
                <w:szCs w:val="24"/>
                <w:lang w:val="lt-LT"/>
              </w:rPr>
              <w:t>ai, daugiausia kaimo gyventojai</w:t>
            </w:r>
            <w:r w:rsidR="003B5D2A" w:rsidRPr="003B5D2A">
              <w:rPr>
                <w:rFonts w:ascii="Times New Roman" w:hAnsi="Times New Roman" w:cs="Times New Roman"/>
                <w:sz w:val="24"/>
                <w:szCs w:val="24"/>
                <w:lang w:val="lt-LT"/>
              </w:rPr>
              <w:t>, badavo.</w:t>
            </w:r>
            <w:r w:rsidR="003B5D2A">
              <w:rPr>
                <w:rFonts w:ascii="Times New Roman" w:hAnsi="Times New Roman" w:cs="Times New Roman"/>
                <w:sz w:val="24"/>
                <w:szCs w:val="24"/>
                <w:lang w:val="lt-LT"/>
              </w:rPr>
              <w:t xml:space="preserve"> </w:t>
            </w:r>
            <w:r w:rsidR="003B5D2A" w:rsidRPr="003B5D2A">
              <w:rPr>
                <w:rFonts w:ascii="Times New Roman" w:hAnsi="Times New Roman" w:cs="Times New Roman"/>
                <w:sz w:val="24"/>
                <w:szCs w:val="24"/>
                <w:lang w:val="lt-LT"/>
              </w:rPr>
              <w:t>Valstybė davė įsakymus vidaus policijai, NKVD, suimti arba įvykdyti mirties bausmę ūkininkams, kurie bandė vogti g</w:t>
            </w:r>
            <w:r w:rsidR="00D12C57">
              <w:rPr>
                <w:rFonts w:ascii="Times New Roman" w:hAnsi="Times New Roman" w:cs="Times New Roman"/>
                <w:sz w:val="24"/>
                <w:szCs w:val="24"/>
                <w:lang w:val="lt-LT"/>
              </w:rPr>
              <w:t>rūdus iš laukų ar saugyklų. V</w:t>
            </w:r>
            <w:r w:rsidR="003B5D2A" w:rsidRPr="003B5D2A">
              <w:rPr>
                <w:rFonts w:ascii="Times New Roman" w:hAnsi="Times New Roman" w:cs="Times New Roman"/>
                <w:sz w:val="24"/>
                <w:szCs w:val="24"/>
                <w:lang w:val="lt-LT"/>
              </w:rPr>
              <w:t xml:space="preserve">adinamiesiems </w:t>
            </w:r>
            <w:r w:rsidR="003B5D2A" w:rsidRPr="00D12C57">
              <w:rPr>
                <w:rFonts w:ascii="Times New Roman" w:hAnsi="Times New Roman" w:cs="Times New Roman"/>
                <w:i/>
                <w:sz w:val="24"/>
                <w:szCs w:val="24"/>
                <w:lang w:val="lt-LT"/>
              </w:rPr>
              <w:t>kulakams</w:t>
            </w:r>
            <w:r w:rsidR="003B5D2A" w:rsidRPr="003B5D2A">
              <w:rPr>
                <w:rFonts w:ascii="Times New Roman" w:hAnsi="Times New Roman" w:cs="Times New Roman"/>
                <w:sz w:val="24"/>
                <w:szCs w:val="24"/>
                <w:lang w:val="lt-LT"/>
              </w:rPr>
              <w:t xml:space="preserve"> </w:t>
            </w:r>
            <w:r w:rsidR="00D12C57">
              <w:rPr>
                <w:rFonts w:ascii="Times New Roman" w:hAnsi="Times New Roman" w:cs="Times New Roman"/>
                <w:sz w:val="24"/>
                <w:szCs w:val="24"/>
                <w:lang w:val="lt-LT"/>
              </w:rPr>
              <w:t xml:space="preserve">(buožėms) </w:t>
            </w:r>
            <w:r w:rsidR="003B5D2A" w:rsidRPr="003B5D2A">
              <w:rPr>
                <w:rFonts w:ascii="Times New Roman" w:hAnsi="Times New Roman" w:cs="Times New Roman"/>
                <w:sz w:val="24"/>
                <w:szCs w:val="24"/>
                <w:lang w:val="lt-LT"/>
              </w:rPr>
              <w:t>taip pat nebuvo išduoti leidimai gyventi</w:t>
            </w:r>
            <w:r w:rsidR="003B5D2A">
              <w:rPr>
                <w:rFonts w:ascii="Times New Roman" w:hAnsi="Times New Roman" w:cs="Times New Roman"/>
                <w:sz w:val="24"/>
                <w:szCs w:val="24"/>
                <w:lang w:val="lt-LT"/>
              </w:rPr>
              <w:t xml:space="preserve"> </w:t>
            </w:r>
            <w:r w:rsidR="00D12C57">
              <w:rPr>
                <w:rFonts w:ascii="Times New Roman" w:hAnsi="Times New Roman" w:cs="Times New Roman"/>
                <w:sz w:val="24"/>
                <w:szCs w:val="24"/>
                <w:lang w:val="lt-LT"/>
              </w:rPr>
              <w:t xml:space="preserve">miestuose. Agonijos ženklai </w:t>
            </w:r>
            <w:r w:rsidR="003B5D2A" w:rsidRPr="003B5D2A">
              <w:rPr>
                <w:rFonts w:ascii="Times New Roman" w:hAnsi="Times New Roman" w:cs="Times New Roman"/>
                <w:sz w:val="24"/>
                <w:szCs w:val="24"/>
                <w:lang w:val="lt-LT"/>
              </w:rPr>
              <w:t>plito</w:t>
            </w:r>
            <w:r w:rsidR="00D12C57">
              <w:rPr>
                <w:rFonts w:ascii="Times New Roman" w:hAnsi="Times New Roman" w:cs="Times New Roman"/>
                <w:sz w:val="24"/>
                <w:szCs w:val="24"/>
                <w:lang w:val="lt-LT"/>
              </w:rPr>
              <w:t>:</w:t>
            </w:r>
            <w:r w:rsidR="003B5D2A" w:rsidRPr="003B5D2A">
              <w:rPr>
                <w:rFonts w:ascii="Times New Roman" w:hAnsi="Times New Roman" w:cs="Times New Roman"/>
                <w:sz w:val="24"/>
                <w:szCs w:val="24"/>
                <w:lang w:val="lt-LT"/>
              </w:rPr>
              <w:t xml:space="preserve"> badaujančios šeimos</w:t>
            </w:r>
            <w:r w:rsidR="003B5D2A">
              <w:rPr>
                <w:rFonts w:ascii="Times New Roman" w:hAnsi="Times New Roman" w:cs="Times New Roman"/>
                <w:sz w:val="24"/>
                <w:szCs w:val="24"/>
                <w:lang w:val="lt-LT"/>
              </w:rPr>
              <w:t xml:space="preserve"> </w:t>
            </w:r>
            <w:r w:rsidR="00D12C57">
              <w:rPr>
                <w:rFonts w:ascii="Times New Roman" w:hAnsi="Times New Roman" w:cs="Times New Roman"/>
                <w:sz w:val="24"/>
                <w:szCs w:val="24"/>
                <w:lang w:val="lt-LT"/>
              </w:rPr>
              <w:t>kėlėsi į miestus tokius</w:t>
            </w:r>
            <w:r w:rsidR="003B5D2A" w:rsidRPr="003B5D2A">
              <w:rPr>
                <w:rFonts w:ascii="Times New Roman" w:hAnsi="Times New Roman" w:cs="Times New Roman"/>
                <w:sz w:val="24"/>
                <w:szCs w:val="24"/>
                <w:lang w:val="lt-LT"/>
              </w:rPr>
              <w:t>, kaip Charkova</w:t>
            </w:r>
            <w:r w:rsidR="00D12C57">
              <w:rPr>
                <w:rFonts w:ascii="Times New Roman" w:hAnsi="Times New Roman" w:cs="Times New Roman"/>
                <w:sz w:val="24"/>
                <w:szCs w:val="24"/>
                <w:lang w:val="lt-LT"/>
              </w:rPr>
              <w:t>s, gatves, beviltiškai ieškoti maisto;</w:t>
            </w:r>
            <w:r w:rsidR="003B5D2A">
              <w:rPr>
                <w:rFonts w:ascii="Times New Roman" w:hAnsi="Times New Roman" w:cs="Times New Roman"/>
                <w:sz w:val="24"/>
                <w:szCs w:val="24"/>
                <w:lang w:val="lt-LT"/>
              </w:rPr>
              <w:t xml:space="preserve"> </w:t>
            </w:r>
            <w:r w:rsidR="003B5D2A" w:rsidRPr="003B5D2A">
              <w:rPr>
                <w:rFonts w:ascii="Times New Roman" w:hAnsi="Times New Roman" w:cs="Times New Roman"/>
                <w:sz w:val="24"/>
                <w:szCs w:val="24"/>
                <w:lang w:val="lt-LT"/>
              </w:rPr>
              <w:t xml:space="preserve">1930 m. per dieną iš </w:t>
            </w:r>
            <w:r w:rsidR="00D12C57">
              <w:rPr>
                <w:rFonts w:ascii="Times New Roman" w:hAnsi="Times New Roman" w:cs="Times New Roman"/>
                <w:sz w:val="24"/>
                <w:szCs w:val="24"/>
                <w:lang w:val="lt-LT"/>
              </w:rPr>
              <w:t>bado mirdavo apie 30 000 žmonių,</w:t>
            </w:r>
            <w:r w:rsidR="003B5D2A">
              <w:rPr>
                <w:rFonts w:ascii="Times New Roman" w:hAnsi="Times New Roman" w:cs="Times New Roman"/>
                <w:sz w:val="24"/>
                <w:szCs w:val="24"/>
                <w:lang w:val="lt-LT"/>
              </w:rPr>
              <w:t xml:space="preserve"> </w:t>
            </w:r>
            <w:r w:rsidR="003B5D2A" w:rsidRPr="003B5D2A">
              <w:rPr>
                <w:rFonts w:ascii="Times New Roman" w:hAnsi="Times New Roman" w:cs="Times New Roman"/>
                <w:sz w:val="24"/>
                <w:szCs w:val="24"/>
                <w:lang w:val="lt-LT"/>
              </w:rPr>
              <w:t xml:space="preserve">daugelis iš jų vaikai. </w:t>
            </w:r>
          </w:p>
        </w:tc>
      </w:tr>
      <w:tr w:rsidR="00C6796E" w14:paraId="716A4DDC" w14:textId="77777777" w:rsidTr="00D12C57">
        <w:tc>
          <w:tcPr>
            <w:tcW w:w="9350" w:type="dxa"/>
          </w:tcPr>
          <w:p w14:paraId="37BC92E5" w14:textId="77777777" w:rsidR="00C6796E" w:rsidRDefault="006B6273" w:rsidP="00F17BB6">
            <w:pPr>
              <w:rPr>
                <w:rFonts w:ascii="Times New Roman" w:hAnsi="Times New Roman" w:cs="Times New Roman"/>
                <w:sz w:val="24"/>
                <w:szCs w:val="24"/>
                <w:lang w:val="lt-LT"/>
              </w:rPr>
            </w:pPr>
            <w:r w:rsidRPr="00C36F16">
              <w:rPr>
                <w:rFonts w:ascii="Times New Roman" w:hAnsi="Times New Roman" w:cs="Times New Roman"/>
                <w:b/>
                <w:bCs/>
                <w:sz w:val="24"/>
                <w:szCs w:val="24"/>
                <w:lang w:val="lt-LT"/>
              </w:rPr>
              <w:lastRenderedPageBreak/>
              <w:t>Atsakymas</w:t>
            </w:r>
            <w:r>
              <w:rPr>
                <w:rFonts w:ascii="Times New Roman" w:hAnsi="Times New Roman" w:cs="Times New Roman"/>
                <w:sz w:val="24"/>
                <w:szCs w:val="24"/>
                <w:lang w:val="lt-LT"/>
              </w:rPr>
              <w:t>:</w:t>
            </w:r>
          </w:p>
          <w:p w14:paraId="1B9F33CF" w14:textId="77777777" w:rsidR="006B6273" w:rsidRPr="006B6273" w:rsidRDefault="006B6273" w:rsidP="006B6273">
            <w:pPr>
              <w:rPr>
                <w:rFonts w:ascii="Times New Roman" w:hAnsi="Times New Roman" w:cs="Times New Roman"/>
                <w:sz w:val="24"/>
                <w:szCs w:val="24"/>
                <w:lang w:val="lt-LT"/>
              </w:rPr>
            </w:pPr>
            <w:r w:rsidRPr="006B6273">
              <w:rPr>
                <w:rFonts w:ascii="Times New Roman" w:hAnsi="Times New Roman" w:cs="Times New Roman"/>
                <w:sz w:val="24"/>
                <w:szCs w:val="24"/>
                <w:lang w:val="lt-LT"/>
              </w:rPr>
              <w:t>Tam kad būtų atsakyta į šį klausimą:</w:t>
            </w:r>
          </w:p>
          <w:p w14:paraId="46FF2E17" w14:textId="5FC00BC2" w:rsidR="006B6273" w:rsidRDefault="006B6273" w:rsidP="006B6273">
            <w:pPr>
              <w:pStyle w:val="ListParagraph"/>
              <w:numPr>
                <w:ilvl w:val="0"/>
                <w:numId w:val="16"/>
              </w:numPr>
              <w:rPr>
                <w:rFonts w:ascii="Times New Roman" w:hAnsi="Times New Roman" w:cs="Times New Roman"/>
                <w:sz w:val="24"/>
                <w:szCs w:val="24"/>
                <w:lang w:val="lt-LT"/>
              </w:rPr>
            </w:pPr>
            <w:r>
              <w:rPr>
                <w:rFonts w:ascii="Times New Roman" w:hAnsi="Times New Roman" w:cs="Times New Roman"/>
                <w:sz w:val="24"/>
                <w:szCs w:val="24"/>
                <w:lang w:val="lt-LT"/>
              </w:rPr>
              <w:t xml:space="preserve"> Turi būti atsakyta į klau</w:t>
            </w:r>
            <w:r w:rsidR="00913F6A">
              <w:rPr>
                <w:rFonts w:ascii="Times New Roman" w:hAnsi="Times New Roman" w:cs="Times New Roman"/>
                <w:sz w:val="24"/>
                <w:szCs w:val="24"/>
                <w:lang w:val="lt-LT"/>
              </w:rPr>
              <w:t>s</w:t>
            </w:r>
            <w:r>
              <w:rPr>
                <w:rFonts w:ascii="Times New Roman" w:hAnsi="Times New Roman" w:cs="Times New Roman"/>
                <w:sz w:val="24"/>
                <w:szCs w:val="24"/>
                <w:lang w:val="lt-LT"/>
              </w:rPr>
              <w:t>imą</w:t>
            </w:r>
            <w:r w:rsidR="005327DB">
              <w:rPr>
                <w:rFonts w:ascii="Times New Roman" w:hAnsi="Times New Roman" w:cs="Times New Roman"/>
                <w:sz w:val="24"/>
                <w:szCs w:val="24"/>
                <w:lang w:val="lt-LT"/>
              </w:rPr>
              <w:t xml:space="preserve"> (</w:t>
            </w:r>
            <w:r w:rsidR="003E277B">
              <w:rPr>
                <w:rFonts w:ascii="Times New Roman" w:hAnsi="Times New Roman" w:cs="Times New Roman"/>
                <w:sz w:val="24"/>
                <w:szCs w:val="24"/>
                <w:lang w:val="lt-LT"/>
              </w:rPr>
              <w:t xml:space="preserve">įrodant, kad </w:t>
            </w:r>
            <w:r w:rsidR="005327DB">
              <w:rPr>
                <w:rFonts w:ascii="Times New Roman" w:hAnsi="Times New Roman" w:cs="Times New Roman"/>
                <w:sz w:val="24"/>
                <w:szCs w:val="24"/>
                <w:lang w:val="lt-LT"/>
              </w:rPr>
              <w:t>talinistinis režimas išnaudojo ir žudė)</w:t>
            </w:r>
          </w:p>
          <w:p w14:paraId="4DE728E0" w14:textId="4497BEC6" w:rsidR="006B6273" w:rsidRDefault="006B6273" w:rsidP="006B6273">
            <w:pPr>
              <w:pStyle w:val="ListParagraph"/>
              <w:numPr>
                <w:ilvl w:val="0"/>
                <w:numId w:val="16"/>
              </w:numPr>
              <w:rPr>
                <w:rFonts w:ascii="Times New Roman" w:hAnsi="Times New Roman" w:cs="Times New Roman"/>
                <w:sz w:val="24"/>
                <w:szCs w:val="24"/>
                <w:lang w:val="lt-LT"/>
              </w:rPr>
            </w:pPr>
            <w:r>
              <w:rPr>
                <w:rFonts w:ascii="Times New Roman" w:hAnsi="Times New Roman" w:cs="Times New Roman"/>
                <w:sz w:val="24"/>
                <w:szCs w:val="24"/>
                <w:lang w:val="lt-LT"/>
              </w:rPr>
              <w:t xml:space="preserve"> Turi būti panaudota info</w:t>
            </w:r>
            <w:r w:rsidR="003E277B">
              <w:rPr>
                <w:rFonts w:ascii="Times New Roman" w:hAnsi="Times New Roman" w:cs="Times New Roman"/>
                <w:sz w:val="24"/>
                <w:szCs w:val="24"/>
                <w:lang w:val="lt-LT"/>
              </w:rPr>
              <w:t>rmacija</w:t>
            </w:r>
            <w:r>
              <w:rPr>
                <w:rFonts w:ascii="Times New Roman" w:hAnsi="Times New Roman" w:cs="Times New Roman"/>
                <w:sz w:val="24"/>
                <w:szCs w:val="24"/>
                <w:lang w:val="lt-LT"/>
              </w:rPr>
              <w:t xml:space="preserve"> iš kiekvieno šaltinio, kaip argumentas.</w:t>
            </w:r>
          </w:p>
          <w:p w14:paraId="2C561771" w14:textId="6C34DF25" w:rsidR="00C36F16" w:rsidRDefault="00C36F16" w:rsidP="006B6273">
            <w:pPr>
              <w:pStyle w:val="ListParagraph"/>
              <w:numPr>
                <w:ilvl w:val="0"/>
                <w:numId w:val="16"/>
              </w:numPr>
              <w:rPr>
                <w:rFonts w:ascii="Times New Roman" w:hAnsi="Times New Roman" w:cs="Times New Roman"/>
                <w:sz w:val="24"/>
                <w:szCs w:val="24"/>
                <w:lang w:val="lt-LT"/>
              </w:rPr>
            </w:pPr>
            <w:r>
              <w:rPr>
                <w:rFonts w:ascii="Times New Roman" w:hAnsi="Times New Roman" w:cs="Times New Roman"/>
                <w:sz w:val="24"/>
                <w:szCs w:val="24"/>
                <w:lang w:val="lt-LT"/>
              </w:rPr>
              <w:t xml:space="preserve">Turi būti paliesti visi klausiami kriterijai: </w:t>
            </w:r>
            <w:proofErr w:type="spellStart"/>
            <w:r w:rsidR="003E277B">
              <w:rPr>
                <w:rFonts w:ascii="Times New Roman" w:hAnsi="Times New Roman" w:cs="Times New Roman"/>
                <w:sz w:val="24"/>
                <w:szCs w:val="24"/>
              </w:rPr>
              <w:t>klasių</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persekiojimas</w:t>
            </w:r>
            <w:proofErr w:type="spellEnd"/>
            <w:r w:rsidR="003E277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naikinim</w:t>
            </w:r>
            <w:r w:rsidR="00913F6A">
              <w:rPr>
                <w:rFonts w:ascii="Times New Roman" w:hAnsi="Times New Roman" w:cs="Times New Roman"/>
                <w:sz w:val="24"/>
                <w:szCs w:val="24"/>
              </w:rPr>
              <w:t>as</w:t>
            </w:r>
            <w:proofErr w:type="spellEnd"/>
            <w:r w:rsidR="003E277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žmonių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išnaudojimas</w:t>
            </w:r>
            <w:proofErr w:type="spellEnd"/>
            <w:r>
              <w:rPr>
                <w:rFonts w:ascii="Times New Roman" w:hAnsi="Times New Roman" w:cs="Times New Roman"/>
                <w:sz w:val="24"/>
                <w:szCs w:val="24"/>
              </w:rPr>
              <w:t>.</w:t>
            </w:r>
          </w:p>
          <w:p w14:paraId="427DDBE9" w14:textId="7C9290FF" w:rsidR="006B6273" w:rsidRPr="006B6273" w:rsidRDefault="006B6273" w:rsidP="006B6273">
            <w:pPr>
              <w:pStyle w:val="ListParagraph"/>
              <w:numPr>
                <w:ilvl w:val="0"/>
                <w:numId w:val="16"/>
              </w:numPr>
              <w:rPr>
                <w:rFonts w:ascii="Times New Roman" w:hAnsi="Times New Roman" w:cs="Times New Roman"/>
                <w:sz w:val="24"/>
                <w:szCs w:val="24"/>
                <w:lang w:val="lt-LT"/>
              </w:rPr>
            </w:pPr>
            <w:r>
              <w:rPr>
                <w:rFonts w:ascii="Times New Roman" w:hAnsi="Times New Roman" w:cs="Times New Roman"/>
                <w:sz w:val="24"/>
                <w:szCs w:val="24"/>
                <w:lang w:val="lt-LT"/>
              </w:rPr>
              <w:t xml:space="preserve"> Atsakymo pabaigoje turi būti parašyta išvada</w:t>
            </w:r>
            <w:r w:rsidR="003E277B">
              <w:rPr>
                <w:rFonts w:ascii="Times New Roman" w:hAnsi="Times New Roman" w:cs="Times New Roman"/>
                <w:sz w:val="24"/>
                <w:szCs w:val="24"/>
                <w:lang w:val="lt-LT"/>
              </w:rPr>
              <w:t xml:space="preserve"> įrodant,</w:t>
            </w:r>
            <w:r w:rsidR="00C36F16">
              <w:rPr>
                <w:rFonts w:ascii="Times New Roman" w:hAnsi="Times New Roman" w:cs="Times New Roman"/>
                <w:sz w:val="24"/>
                <w:szCs w:val="24"/>
                <w:lang w:val="lt-LT"/>
              </w:rPr>
              <w:t xml:space="preserve"> kad dėl to atsakinga Stalino diktatūra.</w:t>
            </w:r>
          </w:p>
        </w:tc>
      </w:tr>
    </w:tbl>
    <w:p w14:paraId="2CE21A53" w14:textId="77777777" w:rsidR="00C41769" w:rsidRDefault="00C41769" w:rsidP="00881E30">
      <w:pPr>
        <w:spacing w:line="360" w:lineRule="auto"/>
        <w:jc w:val="both"/>
        <w:rPr>
          <w:rFonts w:ascii="Times New Roman" w:hAnsi="Times New Roman" w:cs="Times New Roman"/>
          <w:sz w:val="24"/>
          <w:szCs w:val="24"/>
          <w:lang w:val="lt-LT"/>
        </w:rPr>
      </w:pPr>
    </w:p>
    <w:p w14:paraId="2DFEF0F6" w14:textId="77777777" w:rsidR="00C6796E" w:rsidRDefault="00C6796E">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308BA700" w14:textId="23B7CF0D" w:rsidR="00913F6A" w:rsidRDefault="00C6796E" w:rsidP="00913F6A">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Antra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II</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913F6A" w:rsidRPr="00913F6A">
        <w:rPr>
          <w:rFonts w:ascii="Times New Roman" w:eastAsia="Times New Roman" w:hAnsi="Times New Roman" w:cs="Times New Roman"/>
          <w:b/>
          <w:bCs/>
          <w:color w:val="000000"/>
          <w:kern w:val="0"/>
          <w:sz w:val="24"/>
          <w:szCs w:val="24"/>
          <w14:ligatures w14:val="none"/>
        </w:rPr>
        <w:t xml:space="preserve">P2. </w:t>
      </w:r>
      <w:proofErr w:type="spellStart"/>
      <w:r w:rsidR="00913F6A" w:rsidRPr="00913F6A">
        <w:rPr>
          <w:rFonts w:ascii="Times New Roman" w:eastAsia="Times New Roman" w:hAnsi="Times New Roman" w:cs="Times New Roman"/>
          <w:color w:val="000000"/>
          <w:kern w:val="0"/>
          <w:sz w:val="24"/>
          <w:szCs w:val="24"/>
          <w14:ligatures w14:val="none"/>
        </w:rPr>
        <w:t>Identifikuoja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įvykių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reiškinių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aktualumą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reikšmingumą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svarbą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praeityje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tai, </w:t>
      </w:r>
      <w:proofErr w:type="spellStart"/>
      <w:r w:rsidR="00913F6A" w:rsidRPr="00913F6A">
        <w:rPr>
          <w:rFonts w:ascii="Times New Roman" w:eastAsia="Times New Roman" w:hAnsi="Times New Roman" w:cs="Times New Roman"/>
          <w:color w:val="000000"/>
          <w:kern w:val="0"/>
          <w:sz w:val="24"/>
          <w:szCs w:val="24"/>
          <w14:ligatures w14:val="none"/>
        </w:rPr>
        <w:t>kaip</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jie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siejasi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su</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proofErr w:type="gramStart"/>
      <w:r w:rsidR="00913F6A" w:rsidRPr="00913F6A">
        <w:rPr>
          <w:rFonts w:ascii="Times New Roman" w:eastAsia="Times New Roman" w:hAnsi="Times New Roman" w:cs="Times New Roman"/>
          <w:color w:val="000000"/>
          <w:kern w:val="0"/>
          <w:sz w:val="24"/>
          <w:szCs w:val="24"/>
          <w14:ligatures w14:val="none"/>
        </w:rPr>
        <w:t>šiandieniniais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procesais</w:t>
      </w:r>
      <w:proofErr w:type="spellEnd"/>
      <w:proofErr w:type="gram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problemomis</w:t>
      </w:r>
      <w:proofErr w:type="spellEnd"/>
      <w:r w:rsidR="00913F6A">
        <w:rPr>
          <w:rFonts w:ascii="Times New Roman" w:eastAsia="Times New Roman" w:hAnsi="Times New Roman" w:cs="Times New Roman"/>
          <w:color w:val="000000"/>
          <w:kern w:val="0"/>
          <w:sz w:val="24"/>
          <w:szCs w:val="24"/>
          <w14:ligatures w14:val="none"/>
        </w:rPr>
        <w:t>.</w:t>
      </w:r>
      <w:r w:rsidR="00913F6A">
        <w:rPr>
          <w:rFonts w:ascii="Times New Roman" w:eastAsia="Times New Roman" w:hAnsi="Times New Roman" w:cs="Times New Roman"/>
          <w:kern w:val="0"/>
          <w:sz w:val="24"/>
          <w:szCs w:val="24"/>
          <w14:ligatures w14:val="none"/>
        </w:rPr>
        <w:t xml:space="preserve"> </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C1.3.</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šaltinių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teikiamą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informaciją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juos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analizuoja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interpretuoja</w:t>
      </w:r>
      <w:proofErr w:type="spellEnd"/>
      <w:r w:rsidR="00913F6A">
        <w:rPr>
          <w:rFonts w:ascii="Times New Roman" w:eastAsia="Times New Roman" w:hAnsi="Times New Roman" w:cs="Times New Roman"/>
          <w:color w:val="000000"/>
          <w:kern w:val="0"/>
          <w:sz w:val="24"/>
          <w:szCs w:val="24"/>
          <w14:ligatures w14:val="none"/>
        </w:rPr>
        <w:t>.</w:t>
      </w:r>
      <w:r w:rsidR="00913F6A">
        <w:rPr>
          <w:rFonts w:ascii="Times New Roman" w:eastAsia="Times New Roman" w:hAnsi="Times New Roman" w:cs="Times New Roman"/>
          <w:kern w:val="0"/>
          <w:sz w:val="24"/>
          <w:szCs w:val="24"/>
          <w14:ligatures w14:val="none"/>
        </w:rPr>
        <w:t xml:space="preserve"> </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A2.3.</w:t>
      </w:r>
      <w:r w:rsidR="00913F6A">
        <w:rPr>
          <w:rFonts w:ascii="Times New Roman" w:eastAsia="Times New Roman" w:hAnsi="Times New Roman" w:cs="Times New Roman"/>
          <w:b/>
          <w:bCs/>
          <w:color w:val="000000"/>
          <w:kern w:val="0"/>
          <w:sz w:val="24"/>
          <w:szCs w:val="24"/>
          <w14:ligatures w14:val="none"/>
        </w:rPr>
        <w:t>)</w:t>
      </w:r>
      <w:r w:rsidR="00913F6A" w:rsidRPr="00913F6A">
        <w:rPr>
          <w:rFonts w:ascii="Times New Roman" w:eastAsia="Times New Roman" w:hAnsi="Times New Roman" w:cs="Times New Roman"/>
          <w:b/>
          <w:bCs/>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Identifikuoja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kritiškai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vertina</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įvykių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reiškinių</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aktualumą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reikšmingumą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svarbą</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praeityje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ir</w:t>
      </w:r>
      <w:proofErr w:type="spellEnd"/>
      <w:r w:rsidR="00913F6A" w:rsidRPr="00913F6A">
        <w:rPr>
          <w:rFonts w:ascii="Times New Roman" w:eastAsia="Times New Roman" w:hAnsi="Times New Roman" w:cs="Times New Roman"/>
          <w:color w:val="000000"/>
          <w:kern w:val="0"/>
          <w:sz w:val="24"/>
          <w:szCs w:val="24"/>
          <w14:ligatures w14:val="none"/>
        </w:rPr>
        <w:t xml:space="preserve"> tai, </w:t>
      </w:r>
      <w:proofErr w:type="spellStart"/>
      <w:r w:rsidR="00913F6A" w:rsidRPr="00913F6A">
        <w:rPr>
          <w:rFonts w:ascii="Times New Roman" w:eastAsia="Times New Roman" w:hAnsi="Times New Roman" w:cs="Times New Roman"/>
          <w:color w:val="000000"/>
          <w:kern w:val="0"/>
          <w:sz w:val="24"/>
          <w:szCs w:val="24"/>
          <w14:ligatures w14:val="none"/>
        </w:rPr>
        <w:t>kaip</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jie</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siejasi</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su</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šiandieniniais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procesais</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ar</w:t>
      </w:r>
      <w:proofErr w:type="spellEnd"/>
      <w:r w:rsidR="00913F6A" w:rsidRPr="00913F6A">
        <w:rPr>
          <w:rFonts w:ascii="Times New Roman" w:eastAsia="Times New Roman" w:hAnsi="Times New Roman" w:cs="Times New Roman"/>
          <w:color w:val="000000"/>
          <w:kern w:val="0"/>
          <w:sz w:val="24"/>
          <w:szCs w:val="24"/>
          <w14:ligatures w14:val="none"/>
        </w:rPr>
        <w:t xml:space="preserve"> </w:t>
      </w:r>
      <w:proofErr w:type="spellStart"/>
      <w:r w:rsidR="00913F6A" w:rsidRPr="00913F6A">
        <w:rPr>
          <w:rFonts w:ascii="Times New Roman" w:eastAsia="Times New Roman" w:hAnsi="Times New Roman" w:cs="Times New Roman"/>
          <w:color w:val="000000"/>
          <w:kern w:val="0"/>
          <w:sz w:val="24"/>
          <w:szCs w:val="24"/>
          <w14:ligatures w14:val="none"/>
        </w:rPr>
        <w:t>problemomis</w:t>
      </w:r>
      <w:proofErr w:type="spellEnd"/>
      <w:r w:rsidR="00913F6A" w:rsidRPr="00913F6A">
        <w:rPr>
          <w:rFonts w:ascii="Times New Roman" w:eastAsia="Times New Roman" w:hAnsi="Times New Roman" w:cs="Times New Roman"/>
          <w:color w:val="000000"/>
          <w:kern w:val="0"/>
          <w:sz w:val="24"/>
          <w:szCs w:val="24"/>
          <w14:ligatures w14:val="none"/>
        </w:rPr>
        <w:t>.</w:t>
      </w:r>
    </w:p>
    <w:p w14:paraId="2EF7968C" w14:textId="2FE41A95" w:rsidR="00C6796E" w:rsidRDefault="00C36F16" w:rsidP="00913F6A">
      <w:pPr>
        <w:jc w:val="both"/>
        <w:rPr>
          <w:rFonts w:ascii="Times New Roman" w:hAnsi="Times New Roman" w:cs="Times New Roman"/>
          <w:sz w:val="24"/>
          <w:szCs w:val="24"/>
        </w:rPr>
      </w:pPr>
      <w:proofErr w:type="spellStart"/>
      <w:r>
        <w:rPr>
          <w:rFonts w:ascii="Times New Roman" w:hAnsi="Times New Roman" w:cs="Times New Roman"/>
          <w:sz w:val="24"/>
          <w:szCs w:val="24"/>
        </w:rPr>
        <w:t>Remdamiesi</w:t>
      </w:r>
      <w:proofErr w:type="spellEnd"/>
      <w:r>
        <w:rPr>
          <w:rFonts w:ascii="Times New Roman" w:hAnsi="Times New Roman" w:cs="Times New Roman"/>
          <w:sz w:val="24"/>
          <w:szCs w:val="24"/>
        </w:rPr>
        <w:t xml:space="preserve"> A, B, C, D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žiniomis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argumentuotai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įrodykite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Hitlerio</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valdymas</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ir</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n</w:t>
      </w:r>
      <w:r w:rsidR="00430335">
        <w:rPr>
          <w:rFonts w:ascii="Times New Roman" w:hAnsi="Times New Roman" w:cs="Times New Roman"/>
          <w:sz w:val="24"/>
          <w:szCs w:val="24"/>
        </w:rPr>
        <w:t>acistinis</w:t>
      </w:r>
      <w:proofErr w:type="spellEnd"/>
      <w:r w:rsidR="003E277B">
        <w:rPr>
          <w:rFonts w:ascii="Times New Roman" w:hAnsi="Times New Roman" w:cs="Times New Roman"/>
          <w:sz w:val="24"/>
          <w:szCs w:val="24"/>
        </w:rPr>
        <w:t xml:space="preserve"> </w:t>
      </w:r>
      <w:proofErr w:type="spellStart"/>
      <w:r w:rsidR="003E277B">
        <w:rPr>
          <w:rFonts w:ascii="Times New Roman" w:hAnsi="Times New Roman" w:cs="Times New Roman"/>
          <w:sz w:val="24"/>
          <w:szCs w:val="24"/>
        </w:rPr>
        <w:t>re</w:t>
      </w:r>
      <w:r>
        <w:rPr>
          <w:rFonts w:ascii="Times New Roman" w:hAnsi="Times New Roman" w:cs="Times New Roman"/>
          <w:sz w:val="24"/>
          <w:szCs w:val="24"/>
        </w:rPr>
        <w:t>žimas</w:t>
      </w:r>
      <w:proofErr w:type="spellEnd"/>
      <w:r w:rsidR="00430335">
        <w:rPr>
          <w:rFonts w:ascii="Times New Roman" w:hAnsi="Times New Roman" w:cs="Times New Roman"/>
          <w:sz w:val="24"/>
          <w:szCs w:val="24"/>
        </w:rPr>
        <w:t>/</w:t>
      </w:r>
      <w:proofErr w:type="spellStart"/>
      <w:r w:rsidR="00430335">
        <w:rPr>
          <w:rFonts w:ascii="Times New Roman" w:hAnsi="Times New Roman" w:cs="Times New Roman"/>
          <w:sz w:val="24"/>
          <w:szCs w:val="24"/>
        </w:rPr>
        <w:t>ideologija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rėmėsi</w:t>
      </w:r>
      <w:proofErr w:type="spellEnd"/>
      <w:r>
        <w:rPr>
          <w:rFonts w:ascii="Times New Roman" w:hAnsi="Times New Roman" w:cs="Times New Roman"/>
          <w:sz w:val="24"/>
          <w:szCs w:val="24"/>
        </w:rPr>
        <w:t xml:space="preserve"> </w:t>
      </w:r>
      <w:proofErr w:type="spellStart"/>
      <w:r w:rsidR="00430335">
        <w:rPr>
          <w:rFonts w:ascii="Times New Roman" w:hAnsi="Times New Roman" w:cs="Times New Roman"/>
          <w:sz w:val="24"/>
          <w:szCs w:val="24"/>
        </w:rPr>
        <w:t>rasiniu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persekiojimu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naikinimu</w:t>
      </w:r>
      <w:proofErr w:type="spellEnd"/>
      <w:r w:rsidR="0043033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C6796E" w14:paraId="7574AA53" w14:textId="77777777" w:rsidTr="00727862">
        <w:tc>
          <w:tcPr>
            <w:tcW w:w="9350" w:type="dxa"/>
          </w:tcPr>
          <w:p w14:paraId="31066376" w14:textId="77777777" w:rsidR="00727862" w:rsidRDefault="00727862" w:rsidP="00727862">
            <w:pPr>
              <w:spacing w:line="360" w:lineRule="auto"/>
              <w:jc w:val="both"/>
              <w:rPr>
                <w:rFonts w:ascii="Times New Roman" w:hAnsi="Times New Roman" w:cs="Times New Roman"/>
                <w:sz w:val="24"/>
                <w:szCs w:val="24"/>
                <w:lang w:val="lt-LT"/>
              </w:rPr>
            </w:pPr>
            <w:r w:rsidRPr="00A16180">
              <w:rPr>
                <w:rFonts w:ascii="Times New Roman" w:hAnsi="Times New Roman" w:cs="Times New Roman"/>
                <w:b/>
                <w:bCs/>
                <w:sz w:val="24"/>
                <w:szCs w:val="24"/>
                <w:lang w:val="lt-LT"/>
              </w:rPr>
              <w:t>Šaltinis B</w:t>
            </w:r>
            <w:r>
              <w:rPr>
                <w:rFonts w:ascii="Times New Roman" w:hAnsi="Times New Roman" w:cs="Times New Roman"/>
                <w:sz w:val="24"/>
                <w:szCs w:val="24"/>
                <w:lang w:val="lt-LT"/>
              </w:rPr>
              <w:t>.  Nacizmo ideologija. (versta google translate 2023-08-16)</w:t>
            </w:r>
          </w:p>
          <w:p w14:paraId="5D2284BA" w14:textId="77777777" w:rsidR="00727862" w:rsidRDefault="00000000" w:rsidP="00727862">
            <w:pPr>
              <w:spacing w:line="360" w:lineRule="auto"/>
              <w:rPr>
                <w:rFonts w:ascii="Times New Roman" w:hAnsi="Times New Roman" w:cs="Times New Roman"/>
                <w:sz w:val="24"/>
                <w:szCs w:val="24"/>
                <w:lang w:val="lt-LT"/>
              </w:rPr>
            </w:pPr>
            <w:hyperlink r:id="rId17" w:history="1">
              <w:r w:rsidR="00727862" w:rsidRPr="000312F5">
                <w:rPr>
                  <w:rStyle w:val="Hyperlink"/>
                  <w:rFonts w:ascii="Times New Roman" w:hAnsi="Times New Roman" w:cs="Times New Roman"/>
                  <w:sz w:val="24"/>
                  <w:szCs w:val="24"/>
                  <w:lang w:val="lt-LT"/>
                </w:rPr>
                <w:t>https://www.sv.uio.no/c-rex/english/groups/compendium/what-is-nazism.html</w:t>
              </w:r>
            </w:hyperlink>
            <w:r w:rsidR="00727862">
              <w:rPr>
                <w:rFonts w:ascii="Times New Roman" w:hAnsi="Times New Roman" w:cs="Times New Roman"/>
                <w:sz w:val="24"/>
                <w:szCs w:val="24"/>
                <w:lang w:val="lt-LT"/>
              </w:rPr>
              <w:t xml:space="preserve"> </w:t>
            </w:r>
          </w:p>
          <w:p w14:paraId="104AABC4" w14:textId="77777777" w:rsidR="00727862" w:rsidRDefault="00727862" w:rsidP="00727862">
            <w:pPr>
              <w:spacing w:line="360" w:lineRule="auto"/>
              <w:rPr>
                <w:rFonts w:ascii="Times New Roman" w:hAnsi="Times New Roman" w:cs="Times New Roman"/>
                <w:sz w:val="24"/>
                <w:szCs w:val="24"/>
                <w:lang w:val="lt-LT"/>
              </w:rPr>
            </w:pPr>
          </w:p>
          <w:p w14:paraId="1BAC29AA" w14:textId="77777777" w:rsidR="00727862" w:rsidRPr="00713E0B" w:rsidRDefault="00727862" w:rsidP="00727862">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 xml:space="preserve">Kai Hitleris užgrobė valdžią 1933 m., jis sukūrė konkretų nacionalsocialistų valdymo modelį, kuris būtų nuolatinis įkvėpimo šaltinis iki šių dienų. Režimo estetika ir politinio reginio panaudojimas užtikrino, kad dinamiško, disciplinuoto ir jaunatviško karinio vyriškumo įvaizdis būtų vienas iš pagrindinių nacionalsocializmo mitų ir pardavimo taškų. Tuo pat metu 1934 m. birželio mėn. įvykusios kairiųjų oponentų nacionalsocialistų judėjime, ypač sukarintos </w:t>
            </w:r>
            <w:r w:rsidRPr="00D12C57">
              <w:rPr>
                <w:rFonts w:ascii="Times New Roman" w:hAnsi="Times New Roman" w:cs="Times New Roman"/>
                <w:i/>
                <w:sz w:val="24"/>
                <w:szCs w:val="24"/>
                <w:lang w:val="lt-LT"/>
              </w:rPr>
              <w:t>Sturmabteilung</w:t>
            </w:r>
            <w:r w:rsidRPr="00713E0B">
              <w:rPr>
                <w:rFonts w:ascii="Times New Roman" w:hAnsi="Times New Roman" w:cs="Times New Roman"/>
                <w:sz w:val="24"/>
                <w:szCs w:val="24"/>
                <w:lang w:val="lt-LT"/>
              </w:rPr>
              <w:t xml:space="preserve"> (SA), žudynės sustiprino jo reputaciją dėl žiauraus smurto ir gangsterizmo</w:t>
            </w:r>
            <w:r>
              <w:rPr>
                <w:rFonts w:ascii="Times New Roman" w:hAnsi="Times New Roman" w:cs="Times New Roman"/>
                <w:sz w:val="24"/>
                <w:szCs w:val="24"/>
                <w:lang w:val="lt-LT"/>
              </w:rPr>
              <w:t xml:space="preserve">. </w:t>
            </w:r>
            <w:r w:rsidRPr="00713E0B">
              <w:rPr>
                <w:rFonts w:ascii="Times New Roman" w:hAnsi="Times New Roman" w:cs="Times New Roman"/>
                <w:sz w:val="24"/>
                <w:szCs w:val="24"/>
                <w:lang w:val="lt-LT"/>
              </w:rPr>
              <w:t>Kiti įvykiai, tokie kaip 1935 m. Niurnbergo įstatymai, kurie teisiškai pašalino žydus iš Vokietijos pilietinio gyvenimo, arba net prieštaringi 1938 m. pogromai, kurie rimtai pakenkė valstybės reputacijai, parodė, kad radikalus ir nepilietiškas nacionalsocializmo siekis laužyti politinius tabu nebuvo numalšintas. valstijos valdžia.</w:t>
            </w:r>
          </w:p>
          <w:p w14:paraId="39791703" w14:textId="36C71FB9" w:rsidR="001413EE" w:rsidRDefault="00727862" w:rsidP="00727862">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Karinių užkariavimų brutalumas, kai nacistinė Vokietija siekė smarkiai išplėsti Reicho sienas, ir smurtas, kuriuo ji siekė įtvirtinti savo dominavimą Europoje, galbūt labiausiai gąsdino amžininkus, o tai buvo suprantama kaip kolonializmo žudiškumo</w:t>
            </w:r>
            <w:r>
              <w:rPr>
                <w:rFonts w:ascii="Times New Roman" w:hAnsi="Times New Roman" w:cs="Times New Roman"/>
                <w:sz w:val="24"/>
                <w:szCs w:val="24"/>
                <w:lang w:val="lt-LT"/>
              </w:rPr>
              <w:t xml:space="preserve"> perkėlimas į Europos teritoriją</w:t>
            </w:r>
            <w:r w:rsidRPr="00713E0B">
              <w:rPr>
                <w:rFonts w:ascii="Times New Roman" w:hAnsi="Times New Roman" w:cs="Times New Roman"/>
                <w:sz w:val="24"/>
                <w:szCs w:val="24"/>
                <w:lang w:val="lt-LT"/>
              </w:rPr>
              <w:t>.</w:t>
            </w:r>
          </w:p>
        </w:tc>
      </w:tr>
      <w:tr w:rsidR="00C6796E" w14:paraId="67C65964" w14:textId="77777777" w:rsidTr="00727862">
        <w:tc>
          <w:tcPr>
            <w:tcW w:w="9350" w:type="dxa"/>
          </w:tcPr>
          <w:p w14:paraId="6EEBEB7F" w14:textId="77777777" w:rsidR="00713E0B" w:rsidRPr="00713E0B" w:rsidRDefault="001413EE"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b/>
                <w:bCs/>
                <w:sz w:val="24"/>
                <w:szCs w:val="24"/>
                <w:lang w:val="lt-LT"/>
              </w:rPr>
              <w:t>Šaltinis B</w:t>
            </w:r>
            <w:r>
              <w:rPr>
                <w:rFonts w:ascii="Times New Roman" w:hAnsi="Times New Roman" w:cs="Times New Roman"/>
                <w:sz w:val="24"/>
                <w:szCs w:val="24"/>
                <w:lang w:val="lt-LT"/>
              </w:rPr>
              <w:t xml:space="preserve">. </w:t>
            </w:r>
            <w:r w:rsidR="00713E0B">
              <w:rPr>
                <w:rFonts w:ascii="Times New Roman" w:hAnsi="Times New Roman" w:cs="Times New Roman"/>
                <w:sz w:val="24"/>
                <w:szCs w:val="24"/>
                <w:lang w:val="lt-LT"/>
              </w:rPr>
              <w:t xml:space="preserve"> </w:t>
            </w:r>
            <w:r w:rsidR="00713E0B" w:rsidRPr="00713E0B">
              <w:rPr>
                <w:rFonts w:ascii="Times New Roman" w:hAnsi="Times New Roman" w:cs="Times New Roman"/>
                <w:sz w:val="24"/>
                <w:szCs w:val="24"/>
                <w:lang w:val="lt-LT"/>
              </w:rPr>
              <w:t>1935 m. rugsėjo 15 d. Vokiečių kraujo ir vokiečių garbės apsaugos įstatymas</w:t>
            </w:r>
          </w:p>
          <w:p w14:paraId="31389BED" w14:textId="4BF870C5" w:rsidR="00C6796E" w:rsidRDefault="00713E0B" w:rsidP="00C36F16">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(versta google translate 2023-08-16)</w:t>
            </w:r>
          </w:p>
          <w:p w14:paraId="66B0BF8D" w14:textId="0969307E" w:rsidR="00713E0B" w:rsidRDefault="00000000" w:rsidP="00C36F16">
            <w:pPr>
              <w:spacing w:line="360" w:lineRule="auto"/>
              <w:jc w:val="both"/>
              <w:rPr>
                <w:rFonts w:ascii="Times New Roman" w:hAnsi="Times New Roman" w:cs="Times New Roman"/>
                <w:sz w:val="24"/>
                <w:szCs w:val="24"/>
                <w:lang w:val="lt-LT"/>
              </w:rPr>
            </w:pPr>
            <w:hyperlink r:id="rId18" w:history="1">
              <w:r w:rsidR="00713E0B" w:rsidRPr="000312F5">
                <w:rPr>
                  <w:rStyle w:val="Hyperlink"/>
                  <w:rFonts w:ascii="Times New Roman" w:hAnsi="Times New Roman" w:cs="Times New Roman"/>
                  <w:sz w:val="24"/>
                  <w:szCs w:val="24"/>
                  <w:lang w:val="lt-LT"/>
                </w:rPr>
                <w:t>https://encyclopedia.ushmm.org/content/en/article/nuremberg-laws</w:t>
              </w:r>
            </w:hyperlink>
            <w:r w:rsidR="00713E0B">
              <w:rPr>
                <w:rFonts w:ascii="Times New Roman" w:hAnsi="Times New Roman" w:cs="Times New Roman"/>
                <w:sz w:val="24"/>
                <w:szCs w:val="24"/>
                <w:lang w:val="lt-LT"/>
              </w:rPr>
              <w:t xml:space="preserve"> </w:t>
            </w:r>
          </w:p>
          <w:p w14:paraId="6042E897" w14:textId="77777777" w:rsidR="00430EDC" w:rsidRDefault="00430EDC" w:rsidP="00C36F16">
            <w:pPr>
              <w:spacing w:line="360" w:lineRule="auto"/>
              <w:jc w:val="both"/>
              <w:rPr>
                <w:rFonts w:ascii="Times New Roman" w:hAnsi="Times New Roman" w:cs="Times New Roman"/>
                <w:sz w:val="24"/>
                <w:szCs w:val="24"/>
                <w:lang w:val="lt-LT"/>
              </w:rPr>
            </w:pPr>
          </w:p>
          <w:p w14:paraId="2741CED9" w14:textId="7AC42469"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Sužadintas supratimo, kad vokiško kraujo grynumas yra esminė tolesnio vokiečių tautos egzistavimo sąlyga, ir įkvėptas nelanksčio ryžto užtikrinti vokiečių tautos egzistavimą visiems laikams, Reichstagas vienbalsiai priėmė šį įstatymą, yra paskelbtas šiuo dokumentu:</w:t>
            </w:r>
          </w:p>
          <w:p w14:paraId="22A91222"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1 straipsnis</w:t>
            </w:r>
          </w:p>
          <w:p w14:paraId="4B2957C6" w14:textId="77777777"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lastRenderedPageBreak/>
              <w:t>1. Draudžiamos santuokos tarp žydų ir piliečių, turinčių vokiečių ar giminingo kraujo. Vis dėlto sudarytos santuokos negalioja, net jei jos sudarytos užsienyje siekiant apeiti šį įstatymą.</w:t>
            </w:r>
          </w:p>
          <w:p w14:paraId="3DF9357C" w14:textId="64B5E4F3"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2. Bylą dėl pripažinimo negaliojančia gali pradėti tik valstybės kaltintojas.</w:t>
            </w:r>
          </w:p>
          <w:p w14:paraId="1C85AE04"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2 straipsnis</w:t>
            </w:r>
          </w:p>
          <w:p w14:paraId="5222E5D6" w14:textId="492259AD"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Nesantuokiniai santykiai tarp žydų ir vokiečių ar giminingo kraujo piliečių yra draudžiami.</w:t>
            </w:r>
          </w:p>
          <w:p w14:paraId="1FD82DF8"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3 straipsnis</w:t>
            </w:r>
          </w:p>
          <w:p w14:paraId="0F97F580" w14:textId="5C477690"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Žydai savo namuose negali įdarbinti jaunesnių nei 45 metų moterų iš Vokietijos ar giminingo kraujo.</w:t>
            </w:r>
          </w:p>
          <w:p w14:paraId="53B1E18D"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4 straipsnis</w:t>
            </w:r>
          </w:p>
          <w:p w14:paraId="6A26C4F2" w14:textId="77777777"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1. Žydams draudžiama kelti Reicho ar nacionalinę vėliavą arba demonstruoti Reicho spalvas.</w:t>
            </w:r>
          </w:p>
          <w:p w14:paraId="7F5E06A0" w14:textId="0C3E33F4"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2. Kita vertus, jiems leidžiama rodyti žydiškas spalvas. Šios teisės įgyvendinimas yra saugomas valstybės.</w:t>
            </w:r>
          </w:p>
          <w:p w14:paraId="553136DD"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5 straipsnis</w:t>
            </w:r>
          </w:p>
          <w:p w14:paraId="5C12972C" w14:textId="77777777"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1. Bet kuris asmuo, pažeidžiantis 1 straipsnyje numatytą draudimą, bus baudžiamas kalėjimo bausme su katorga.</w:t>
            </w:r>
          </w:p>
          <w:p w14:paraId="503E597C" w14:textId="77777777"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2. Vyras, pažeidęs 2 straipsnyje numatytą draudimą, bus baudžiamas laisvės atėmimu arba įkalinimo bausme su katorga.</w:t>
            </w:r>
          </w:p>
          <w:p w14:paraId="125F8D11" w14:textId="557C67A4"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3. Asmuo, pažeidęs 3 ar 4 straipsnių nuostatas, baudžiamas laisvės atėmimu iki vienerių metų ir bauda arba viena ar kita iš šių bausmių.</w:t>
            </w:r>
          </w:p>
          <w:p w14:paraId="76B385FD"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6 straipsnis</w:t>
            </w:r>
          </w:p>
          <w:p w14:paraId="00D2ABE9" w14:textId="18F70DF2"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Reicho vidaus reikalų ministras, derindamas su fiurerio pavaduotoju ir Reicho teisingumo ministru, išleis teisinius ir administracinius reglamentus, reikalingus šiam įstatymui įgyvendinti ir užbaigti.</w:t>
            </w:r>
          </w:p>
          <w:p w14:paraId="2D19AF43" w14:textId="77777777" w:rsidR="00713E0B" w:rsidRPr="00713E0B" w:rsidRDefault="00713E0B" w:rsidP="00C36F16">
            <w:pPr>
              <w:spacing w:line="360" w:lineRule="auto"/>
              <w:jc w:val="both"/>
              <w:rPr>
                <w:rFonts w:ascii="Times New Roman" w:hAnsi="Times New Roman" w:cs="Times New Roman"/>
                <w:b/>
                <w:bCs/>
                <w:sz w:val="24"/>
                <w:szCs w:val="24"/>
                <w:lang w:val="lt-LT"/>
              </w:rPr>
            </w:pPr>
            <w:r w:rsidRPr="00713E0B">
              <w:rPr>
                <w:rFonts w:ascii="Times New Roman" w:hAnsi="Times New Roman" w:cs="Times New Roman"/>
                <w:b/>
                <w:bCs/>
                <w:sz w:val="24"/>
                <w:szCs w:val="24"/>
                <w:lang w:val="lt-LT"/>
              </w:rPr>
              <w:t>7 straipsnis</w:t>
            </w:r>
          </w:p>
          <w:p w14:paraId="43E872F1" w14:textId="0C639479"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Įstatymas įsigalioja kitą dieną po paskelbimo, išskyrus 3 straipsnį, kuris įsigalioja 1936 m. sausio 1 d.</w:t>
            </w:r>
          </w:p>
          <w:p w14:paraId="478E6BCE" w14:textId="77777777" w:rsidR="00713E0B" w:rsidRP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Niurnbergas, 1935 metų rugsėjo 15 d</w:t>
            </w:r>
          </w:p>
          <w:p w14:paraId="17B722FF" w14:textId="10998481" w:rsidR="001413EE"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Reicho partijos laisvės kongrese</w:t>
            </w:r>
          </w:p>
        </w:tc>
      </w:tr>
      <w:tr w:rsidR="00C6796E" w14:paraId="6989E997" w14:textId="77777777" w:rsidTr="00727862">
        <w:tc>
          <w:tcPr>
            <w:tcW w:w="9350" w:type="dxa"/>
          </w:tcPr>
          <w:p w14:paraId="28B01052" w14:textId="405F218A" w:rsidR="00C6796E" w:rsidRDefault="001413EE" w:rsidP="00913F6A">
            <w:pPr>
              <w:spacing w:line="360" w:lineRule="auto"/>
              <w:rPr>
                <w:rFonts w:ascii="Times New Roman" w:hAnsi="Times New Roman" w:cs="Times New Roman"/>
                <w:sz w:val="24"/>
                <w:szCs w:val="24"/>
                <w:lang w:val="lt-LT"/>
              </w:rPr>
            </w:pPr>
            <w:r w:rsidRPr="00713E0B">
              <w:rPr>
                <w:rFonts w:ascii="Times New Roman" w:hAnsi="Times New Roman" w:cs="Times New Roman"/>
                <w:b/>
                <w:bCs/>
                <w:sz w:val="24"/>
                <w:szCs w:val="24"/>
                <w:lang w:val="lt-LT"/>
              </w:rPr>
              <w:lastRenderedPageBreak/>
              <w:t>Šaltinis C</w:t>
            </w:r>
            <w:r>
              <w:rPr>
                <w:rFonts w:ascii="Times New Roman" w:hAnsi="Times New Roman" w:cs="Times New Roman"/>
                <w:sz w:val="24"/>
                <w:szCs w:val="24"/>
                <w:lang w:val="lt-LT"/>
              </w:rPr>
              <w:t xml:space="preserve">. </w:t>
            </w:r>
            <w:r w:rsidR="00C36F16" w:rsidRPr="00C36F16">
              <w:rPr>
                <w:rFonts w:ascii="Times New Roman" w:hAnsi="Times New Roman" w:cs="Times New Roman"/>
                <w:sz w:val="24"/>
                <w:szCs w:val="24"/>
                <w:lang w:val="lt-LT"/>
              </w:rPr>
              <w:t>„HitlerJugend“ verbavimo plakatas.</w:t>
            </w:r>
          </w:p>
          <w:p w14:paraId="0FDDBAC2" w14:textId="77777777" w:rsidR="00430EDC" w:rsidRPr="00C36F16" w:rsidRDefault="00430EDC" w:rsidP="00913F6A">
            <w:pPr>
              <w:spacing w:line="360" w:lineRule="auto"/>
              <w:jc w:val="both"/>
              <w:rPr>
                <w:rFonts w:ascii="Times New Roman" w:hAnsi="Times New Roman" w:cs="Times New Roman"/>
                <w:sz w:val="24"/>
                <w:szCs w:val="24"/>
                <w:lang w:val="lt-LT"/>
              </w:rPr>
            </w:pPr>
            <w:r w:rsidRPr="00C36F16">
              <w:rPr>
                <w:rFonts w:ascii="Times New Roman" w:hAnsi="Times New Roman" w:cs="Times New Roman"/>
                <w:sz w:val="24"/>
                <w:szCs w:val="24"/>
                <w:lang w:val="lt-LT"/>
              </w:rPr>
              <w:t>„Jūs, mano jaunystė, esate vertingiausia mūsų tautos ateities garantija ir esate iš anksto nulemtas tapti šlovingos nacionalsocialistinės visuomenės lyderiais. Niekada nepamirškite to: vieną dieną jūs dominuosite pasaulyje“.</w:t>
            </w:r>
          </w:p>
          <w:p w14:paraId="2AE78B74" w14:textId="4852613E" w:rsidR="00430EDC" w:rsidRDefault="00430EDC" w:rsidP="00913F6A">
            <w:pPr>
              <w:spacing w:line="360" w:lineRule="auto"/>
              <w:rPr>
                <w:rFonts w:ascii="Times New Roman" w:hAnsi="Times New Roman" w:cs="Times New Roman"/>
                <w:sz w:val="24"/>
                <w:szCs w:val="24"/>
                <w:lang w:val="lt-LT"/>
              </w:rPr>
            </w:pPr>
            <w:r w:rsidRPr="00C36F16">
              <w:rPr>
                <w:rFonts w:ascii="Times New Roman" w:hAnsi="Times New Roman" w:cs="Times New Roman"/>
                <w:sz w:val="24"/>
                <w:szCs w:val="24"/>
                <w:lang w:val="lt-LT"/>
              </w:rPr>
              <w:lastRenderedPageBreak/>
              <w:t>Adolfas Hitleris kalboje vakarėlio dieną Niurnberge, 1938 m. rugsėjo 10 d.</w:t>
            </w:r>
          </w:p>
          <w:p w14:paraId="3F60397B" w14:textId="77A4D138" w:rsidR="00C36F16" w:rsidRDefault="00C36F16" w:rsidP="00F17BB6">
            <w:pPr>
              <w:rPr>
                <w:rFonts w:ascii="Times New Roman" w:hAnsi="Times New Roman" w:cs="Times New Roman"/>
                <w:sz w:val="24"/>
                <w:szCs w:val="24"/>
                <w:lang w:val="lt-LT"/>
              </w:rPr>
            </w:pPr>
            <w:r>
              <w:rPr>
                <w:noProof/>
                <w:lang w:val="lt-LT" w:eastAsia="lt-LT"/>
              </w:rPr>
              <w:drawing>
                <wp:inline distT="0" distB="0" distL="0" distR="0" wp14:anchorId="112A4A88" wp14:editId="6FF1D5F2">
                  <wp:extent cx="2251224" cy="3247390"/>
                  <wp:effectExtent l="0" t="0" r="0" b="0"/>
                  <wp:docPr id="1273744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7606" cy="3256597"/>
                          </a:xfrm>
                          <a:prstGeom prst="rect">
                            <a:avLst/>
                          </a:prstGeom>
                          <a:noFill/>
                          <a:ln>
                            <a:noFill/>
                          </a:ln>
                        </pic:spPr>
                      </pic:pic>
                    </a:graphicData>
                  </a:graphic>
                </wp:inline>
              </w:drawing>
            </w:r>
          </w:p>
        </w:tc>
      </w:tr>
      <w:tr w:rsidR="00C6796E" w14:paraId="4328822B" w14:textId="77777777" w:rsidTr="00727862">
        <w:tc>
          <w:tcPr>
            <w:tcW w:w="9350" w:type="dxa"/>
          </w:tcPr>
          <w:p w14:paraId="7073866B" w14:textId="1999535B" w:rsidR="00C6796E" w:rsidRDefault="001413EE" w:rsidP="00F17BB6">
            <w:pPr>
              <w:rPr>
                <w:rFonts w:ascii="Times New Roman" w:hAnsi="Times New Roman" w:cs="Times New Roman"/>
                <w:sz w:val="24"/>
                <w:szCs w:val="24"/>
                <w:lang w:val="lt-LT"/>
              </w:rPr>
            </w:pPr>
            <w:r w:rsidRPr="00713E0B">
              <w:rPr>
                <w:rFonts w:ascii="Times New Roman" w:hAnsi="Times New Roman" w:cs="Times New Roman"/>
                <w:b/>
                <w:bCs/>
                <w:sz w:val="24"/>
                <w:szCs w:val="24"/>
                <w:lang w:val="lt-LT"/>
              </w:rPr>
              <w:lastRenderedPageBreak/>
              <w:t>Šaltinis D</w:t>
            </w:r>
            <w:r>
              <w:rPr>
                <w:rFonts w:ascii="Times New Roman" w:hAnsi="Times New Roman" w:cs="Times New Roman"/>
                <w:sz w:val="24"/>
                <w:szCs w:val="24"/>
                <w:lang w:val="lt-LT"/>
              </w:rPr>
              <w:t xml:space="preserve">. </w:t>
            </w:r>
            <w:r w:rsidR="00713E0B">
              <w:rPr>
                <w:rFonts w:ascii="Times New Roman" w:hAnsi="Times New Roman" w:cs="Times New Roman"/>
                <w:sz w:val="24"/>
                <w:szCs w:val="24"/>
                <w:lang w:val="lt-LT"/>
              </w:rPr>
              <w:t>Koncentracijos stovyklos. (versta google translate 2023-08-16)</w:t>
            </w:r>
          </w:p>
          <w:p w14:paraId="14706A55" w14:textId="4D819BB1" w:rsidR="00713E0B" w:rsidRDefault="00000000" w:rsidP="00F17BB6">
            <w:pPr>
              <w:rPr>
                <w:rFonts w:ascii="Times New Roman" w:hAnsi="Times New Roman" w:cs="Times New Roman"/>
                <w:sz w:val="24"/>
                <w:szCs w:val="24"/>
                <w:lang w:val="lt-LT"/>
              </w:rPr>
            </w:pPr>
            <w:hyperlink r:id="rId20" w:history="1">
              <w:r w:rsidR="00713E0B" w:rsidRPr="000312F5">
                <w:rPr>
                  <w:rStyle w:val="Hyperlink"/>
                  <w:rFonts w:ascii="Times New Roman" w:hAnsi="Times New Roman" w:cs="Times New Roman"/>
                  <w:sz w:val="24"/>
                  <w:szCs w:val="24"/>
                  <w:lang w:val="lt-LT"/>
                </w:rPr>
                <w:t>https://encyclopedia.ushmm.org/content/en/article/nazi-camps</w:t>
              </w:r>
            </w:hyperlink>
            <w:r w:rsidR="00713E0B">
              <w:rPr>
                <w:rFonts w:ascii="Times New Roman" w:hAnsi="Times New Roman" w:cs="Times New Roman"/>
                <w:sz w:val="24"/>
                <w:szCs w:val="24"/>
                <w:lang w:val="lt-LT"/>
              </w:rPr>
              <w:t xml:space="preserve"> </w:t>
            </w:r>
          </w:p>
          <w:p w14:paraId="504F91CC" w14:textId="77777777" w:rsidR="00430EDC" w:rsidRDefault="00430EDC" w:rsidP="00F17BB6">
            <w:pPr>
              <w:rPr>
                <w:rFonts w:ascii="Times New Roman" w:hAnsi="Times New Roman" w:cs="Times New Roman"/>
                <w:sz w:val="24"/>
                <w:szCs w:val="24"/>
                <w:lang w:val="lt-LT"/>
              </w:rPr>
            </w:pPr>
          </w:p>
          <w:p w14:paraId="50FE0192" w14:textId="77777777" w:rsidR="001413EE"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Siekdami padėti įgyvendinti „Galutinį sprendimą“ (genocidą arba masinį žydų naikinimą), naciai įkūrė žudymo centrus vokiečių okupuotoje Lenkijoje – šalyje, kurioje gyvena daugiausiai žydų. Žudymo centrai buvo sukurti efektyvioms masinėms žudynėms. Pirmoji, atidaryta 1941 m. gruodį, buvo Chelmno, kur žydai ir romai žodynėlyje žiūri į šį terminą, buvo dujojami mobiliuose dujų furgonuose. 1942 m. naciai atidarė Belžeco, Sobiboro ir Treblinkos žudymo centrus, kad sistemingai žudytų Generalinės vyriausybės žydus (teritorija Vokietijos okupuotos Lenkijos viduje). Čia nacių planuotojai pasiskolino dujų išmetimo techniką iš „eutanazijos“ programos, kad žudytų žydus dujų kamerose, naudojant anglies monoksido dujas, kurias sukuria variklio išmetamosios dujos.</w:t>
            </w:r>
          </w:p>
          <w:p w14:paraId="6AD331C0" w14:textId="13852BB3" w:rsidR="00713E0B" w:rsidRDefault="00713E0B" w:rsidP="00C36F16">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Aušvico stovyklos komplekse Birkenau žudymo centre buvo keturios dujų kameros, čia žinomos kaip krematoriumai. Čia dujų išleidimas vyko naudojant pesticidą Zyklon B. Žiūrėti šį terminą žodyne (vandenilio cianidas arba pruso rūgštis). Per patį trėmimų į stovyklą įkarštį 1943–1944 m. kasdien ten buvo dujomis išleidžiama vidutiniškai 6000 žydų.</w:t>
            </w:r>
          </w:p>
        </w:tc>
      </w:tr>
      <w:tr w:rsidR="00430335" w14:paraId="6FA04AD0" w14:textId="77777777" w:rsidTr="00727862">
        <w:tc>
          <w:tcPr>
            <w:tcW w:w="9350" w:type="dxa"/>
          </w:tcPr>
          <w:p w14:paraId="6A9D7081" w14:textId="77777777" w:rsidR="003E277B" w:rsidRDefault="003E277B" w:rsidP="003E277B">
            <w:pPr>
              <w:rPr>
                <w:rFonts w:ascii="Times New Roman" w:hAnsi="Times New Roman" w:cs="Times New Roman"/>
                <w:sz w:val="24"/>
                <w:szCs w:val="24"/>
                <w:lang w:val="lt-LT"/>
              </w:rPr>
            </w:pPr>
            <w:r w:rsidRPr="00C36F16">
              <w:rPr>
                <w:rFonts w:ascii="Times New Roman" w:hAnsi="Times New Roman" w:cs="Times New Roman"/>
                <w:b/>
                <w:bCs/>
                <w:sz w:val="24"/>
                <w:szCs w:val="24"/>
                <w:lang w:val="lt-LT"/>
              </w:rPr>
              <w:t>Atsakymas</w:t>
            </w:r>
            <w:r>
              <w:rPr>
                <w:rFonts w:ascii="Times New Roman" w:hAnsi="Times New Roman" w:cs="Times New Roman"/>
                <w:sz w:val="24"/>
                <w:szCs w:val="24"/>
                <w:lang w:val="lt-LT"/>
              </w:rPr>
              <w:t>:</w:t>
            </w:r>
          </w:p>
          <w:p w14:paraId="34F1F09C" w14:textId="77777777" w:rsidR="003E277B" w:rsidRPr="006B6273" w:rsidRDefault="003E277B" w:rsidP="003E277B">
            <w:pPr>
              <w:rPr>
                <w:rFonts w:ascii="Times New Roman" w:hAnsi="Times New Roman" w:cs="Times New Roman"/>
                <w:sz w:val="24"/>
                <w:szCs w:val="24"/>
                <w:lang w:val="lt-LT"/>
              </w:rPr>
            </w:pPr>
            <w:r w:rsidRPr="006B6273">
              <w:rPr>
                <w:rFonts w:ascii="Times New Roman" w:hAnsi="Times New Roman" w:cs="Times New Roman"/>
                <w:sz w:val="24"/>
                <w:szCs w:val="24"/>
                <w:lang w:val="lt-LT"/>
              </w:rPr>
              <w:t>Tam kad būtų atsakyta į šį klausimą:</w:t>
            </w:r>
          </w:p>
          <w:p w14:paraId="40A87227" w14:textId="77777777" w:rsidR="003E277B" w:rsidRDefault="003E277B" w:rsidP="003E277B">
            <w:pPr>
              <w:pStyle w:val="ListParagraph"/>
              <w:numPr>
                <w:ilvl w:val="0"/>
                <w:numId w:val="17"/>
              </w:numPr>
              <w:rPr>
                <w:rFonts w:ascii="Times New Roman" w:hAnsi="Times New Roman" w:cs="Times New Roman"/>
                <w:sz w:val="24"/>
                <w:szCs w:val="24"/>
                <w:lang w:val="lt-LT"/>
              </w:rPr>
            </w:pPr>
            <w:r>
              <w:rPr>
                <w:rFonts w:ascii="Times New Roman" w:hAnsi="Times New Roman" w:cs="Times New Roman"/>
                <w:sz w:val="24"/>
                <w:szCs w:val="24"/>
                <w:lang w:val="lt-LT"/>
              </w:rPr>
              <w:t xml:space="preserve"> Turi būti atsakyta į klausimą (įrodant, kad talinistinis režimas išnaudojo ir žudė)</w:t>
            </w:r>
          </w:p>
          <w:p w14:paraId="19302813" w14:textId="77777777" w:rsidR="003E277B" w:rsidRDefault="003E277B" w:rsidP="003E277B">
            <w:pPr>
              <w:pStyle w:val="ListParagraph"/>
              <w:numPr>
                <w:ilvl w:val="0"/>
                <w:numId w:val="17"/>
              </w:numPr>
              <w:rPr>
                <w:rFonts w:ascii="Times New Roman" w:hAnsi="Times New Roman" w:cs="Times New Roman"/>
                <w:sz w:val="24"/>
                <w:szCs w:val="24"/>
                <w:lang w:val="lt-LT"/>
              </w:rPr>
            </w:pPr>
            <w:r>
              <w:rPr>
                <w:rFonts w:ascii="Times New Roman" w:hAnsi="Times New Roman" w:cs="Times New Roman"/>
                <w:sz w:val="24"/>
                <w:szCs w:val="24"/>
                <w:lang w:val="lt-LT"/>
              </w:rPr>
              <w:t xml:space="preserve"> Turi būti panaudota informacija iš kiekvieno šaltinio, kaip argumentas.</w:t>
            </w:r>
          </w:p>
          <w:p w14:paraId="677E1593" w14:textId="77777777" w:rsidR="003E277B" w:rsidRDefault="003E277B" w:rsidP="003E277B">
            <w:pPr>
              <w:pStyle w:val="ListParagraph"/>
              <w:numPr>
                <w:ilvl w:val="0"/>
                <w:numId w:val="17"/>
              </w:num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Turi būti paliesti visi klausiami kriterijai: </w:t>
            </w:r>
            <w:proofErr w:type="spellStart"/>
            <w:r>
              <w:rPr>
                <w:rFonts w:ascii="Times New Roman" w:hAnsi="Times New Roman" w:cs="Times New Roman"/>
                <w:sz w:val="24"/>
                <w:szCs w:val="24"/>
              </w:rPr>
              <w:t>klasių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persekiojimas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naikinimas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išnaudojimas</w:t>
            </w:r>
            <w:proofErr w:type="spellEnd"/>
            <w:r>
              <w:rPr>
                <w:rFonts w:ascii="Times New Roman" w:hAnsi="Times New Roman" w:cs="Times New Roman"/>
                <w:sz w:val="24"/>
                <w:szCs w:val="24"/>
              </w:rPr>
              <w:t>.</w:t>
            </w:r>
          </w:p>
          <w:p w14:paraId="0416895C" w14:textId="0395F566" w:rsidR="00430335" w:rsidRPr="00430335" w:rsidRDefault="003E277B" w:rsidP="003E277B">
            <w:pPr>
              <w:pStyle w:val="ListParagraph"/>
              <w:numPr>
                <w:ilvl w:val="0"/>
                <w:numId w:val="17"/>
              </w:numPr>
              <w:rPr>
                <w:rFonts w:ascii="Times New Roman" w:hAnsi="Times New Roman" w:cs="Times New Roman"/>
                <w:sz w:val="24"/>
                <w:szCs w:val="24"/>
                <w:lang w:val="lt-LT"/>
              </w:rPr>
            </w:pPr>
            <w:r>
              <w:rPr>
                <w:rFonts w:ascii="Times New Roman" w:hAnsi="Times New Roman" w:cs="Times New Roman"/>
                <w:sz w:val="24"/>
                <w:szCs w:val="24"/>
                <w:lang w:val="lt-LT"/>
              </w:rPr>
              <w:t xml:space="preserve"> Atsakymo pabaigoje turi būti parašyta išvada įrodant, kad dėl to atsakinga Hitlerio  diktatūra.</w:t>
            </w:r>
          </w:p>
        </w:tc>
      </w:tr>
    </w:tbl>
    <w:p w14:paraId="57FFA3A9" w14:textId="77777777" w:rsidR="00913F6A" w:rsidRDefault="00913F6A" w:rsidP="00C6796E">
      <w:pPr>
        <w:rPr>
          <w:rFonts w:ascii="Times New Roman" w:hAnsi="Times New Roman" w:cs="Times New Roman"/>
          <w:sz w:val="24"/>
          <w:szCs w:val="24"/>
          <w:lang w:val="lt-LT"/>
        </w:rPr>
      </w:pPr>
    </w:p>
    <w:p w14:paraId="16959698" w14:textId="77777777" w:rsidR="00913F6A" w:rsidRDefault="00913F6A" w:rsidP="00C6796E">
      <w:pPr>
        <w:rPr>
          <w:rFonts w:ascii="Times New Roman" w:hAnsi="Times New Roman" w:cs="Times New Roman"/>
          <w:b/>
          <w:sz w:val="24"/>
          <w:szCs w:val="24"/>
        </w:rPr>
      </w:pPr>
    </w:p>
    <w:p w14:paraId="408443E6" w14:textId="5BA4E926" w:rsidR="00C41769" w:rsidRDefault="00C41769">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D6DE7AC" w14:textId="4E7D296D" w:rsidR="00C41769" w:rsidRPr="00C41769" w:rsidRDefault="00C41769" w:rsidP="00881E30">
      <w:pPr>
        <w:spacing w:line="360" w:lineRule="auto"/>
        <w:jc w:val="both"/>
        <w:rPr>
          <w:rFonts w:ascii="Times New Roman" w:hAnsi="Times New Roman" w:cs="Times New Roman"/>
          <w:b/>
          <w:bCs/>
          <w:sz w:val="24"/>
          <w:szCs w:val="24"/>
          <w:lang w:val="lt-LT"/>
        </w:rPr>
      </w:pPr>
      <w:r w:rsidRPr="00C41769">
        <w:rPr>
          <w:rFonts w:ascii="Times New Roman" w:hAnsi="Times New Roman" w:cs="Times New Roman"/>
          <w:b/>
          <w:bCs/>
          <w:sz w:val="24"/>
          <w:szCs w:val="24"/>
          <w:highlight w:val="lightGray"/>
          <w:lang w:val="lt-LT"/>
        </w:rPr>
        <w:lastRenderedPageBreak/>
        <w:t>4 LYGMUO</w:t>
      </w:r>
    </w:p>
    <w:p w14:paraId="3C99EA01" w14:textId="1E3013F8" w:rsidR="00913F6A" w:rsidRDefault="00C6796E" w:rsidP="00AA6AF2">
      <w:pPr>
        <w:jc w:val="both"/>
        <w:rPr>
          <w:rFonts w:ascii="Times New Roman" w:hAnsi="Times New Roman" w:cs="Times New Roman"/>
          <w:sz w:val="24"/>
          <w:szCs w:val="24"/>
        </w:rPr>
      </w:pPr>
      <w:proofErr w:type="spellStart"/>
      <w:r>
        <w:rPr>
          <w:rFonts w:ascii="Times New Roman" w:hAnsi="Times New Roman" w:cs="Times New Roman"/>
          <w:b/>
          <w:sz w:val="24"/>
          <w:szCs w:val="24"/>
        </w:rPr>
        <w:t>Pirma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V</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AA6AF2" w:rsidRPr="00913F6A">
        <w:rPr>
          <w:rFonts w:ascii="Times New Roman" w:eastAsia="Times New Roman" w:hAnsi="Times New Roman" w:cs="Times New Roman"/>
          <w:b/>
          <w:bCs/>
          <w:color w:val="000000"/>
          <w:kern w:val="0"/>
          <w:sz w:val="24"/>
          <w:szCs w:val="24"/>
          <w14:ligatures w14:val="none"/>
        </w:rPr>
        <w:t xml:space="preserve">P2. </w:t>
      </w:r>
      <w:proofErr w:type="spellStart"/>
      <w:r w:rsidR="00AA6AF2" w:rsidRPr="00913F6A">
        <w:rPr>
          <w:rFonts w:ascii="Times New Roman" w:eastAsia="Times New Roman" w:hAnsi="Times New Roman" w:cs="Times New Roman"/>
          <w:color w:val="000000"/>
          <w:kern w:val="0"/>
          <w:sz w:val="24"/>
          <w:szCs w:val="24"/>
          <w14:ligatures w14:val="none"/>
        </w:rPr>
        <w:t>Identifikuoja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ir</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kritiškai</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vertina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įvykių</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reiškinių</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aktualumą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reikšmingumą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svarbą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praeityje</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ir</w:t>
      </w:r>
      <w:proofErr w:type="spellEnd"/>
      <w:r w:rsidR="00AA6AF2" w:rsidRPr="00913F6A">
        <w:rPr>
          <w:rFonts w:ascii="Times New Roman" w:eastAsia="Times New Roman" w:hAnsi="Times New Roman" w:cs="Times New Roman"/>
          <w:color w:val="000000"/>
          <w:kern w:val="0"/>
          <w:sz w:val="24"/>
          <w:szCs w:val="24"/>
          <w14:ligatures w14:val="none"/>
        </w:rPr>
        <w:t xml:space="preserve"> tai, </w:t>
      </w:r>
      <w:proofErr w:type="spellStart"/>
      <w:r w:rsidR="00AA6AF2" w:rsidRPr="00913F6A">
        <w:rPr>
          <w:rFonts w:ascii="Times New Roman" w:eastAsia="Times New Roman" w:hAnsi="Times New Roman" w:cs="Times New Roman"/>
          <w:color w:val="000000"/>
          <w:kern w:val="0"/>
          <w:sz w:val="24"/>
          <w:szCs w:val="24"/>
          <w14:ligatures w14:val="none"/>
        </w:rPr>
        <w:t>kaip</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jie</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siejasi</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su</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proofErr w:type="gramStart"/>
      <w:r w:rsidR="00AA6AF2" w:rsidRPr="00913F6A">
        <w:rPr>
          <w:rFonts w:ascii="Times New Roman" w:eastAsia="Times New Roman" w:hAnsi="Times New Roman" w:cs="Times New Roman"/>
          <w:color w:val="000000"/>
          <w:kern w:val="0"/>
          <w:sz w:val="24"/>
          <w:szCs w:val="24"/>
          <w14:ligatures w14:val="none"/>
        </w:rPr>
        <w:t>šiandieniniais</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procesais</w:t>
      </w:r>
      <w:proofErr w:type="spellEnd"/>
      <w:proofErr w:type="gram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ar</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problemomis</w:t>
      </w:r>
      <w:proofErr w:type="spellEnd"/>
      <w:r w:rsidR="00AA6AF2">
        <w:rPr>
          <w:rFonts w:ascii="Times New Roman" w:eastAsia="Times New Roman" w:hAnsi="Times New Roman" w:cs="Times New Roman"/>
          <w:color w:val="000000"/>
          <w:kern w:val="0"/>
          <w:sz w:val="24"/>
          <w:szCs w:val="24"/>
          <w14:ligatures w14:val="none"/>
        </w:rPr>
        <w:t>.</w:t>
      </w:r>
      <w:r w:rsidR="00AA6AF2">
        <w:rPr>
          <w:rFonts w:ascii="Times New Roman" w:eastAsia="Times New Roman" w:hAnsi="Times New Roman" w:cs="Times New Roman"/>
          <w:kern w:val="0"/>
          <w:sz w:val="24"/>
          <w:szCs w:val="24"/>
          <w14:ligatures w14:val="none"/>
        </w:rPr>
        <w:t xml:space="preserve"> </w:t>
      </w:r>
      <w:r w:rsidR="00AA6AF2">
        <w:rPr>
          <w:rFonts w:ascii="Times New Roman" w:eastAsia="Times New Roman" w:hAnsi="Times New Roman" w:cs="Times New Roman"/>
          <w:b/>
          <w:bCs/>
          <w:color w:val="000000"/>
          <w:kern w:val="0"/>
          <w:sz w:val="24"/>
          <w:szCs w:val="24"/>
          <w14:ligatures w14:val="none"/>
        </w:rPr>
        <w:t>(</w:t>
      </w:r>
      <w:r w:rsidR="00AA6AF2" w:rsidRPr="00913F6A">
        <w:rPr>
          <w:rFonts w:ascii="Times New Roman" w:eastAsia="Times New Roman" w:hAnsi="Times New Roman" w:cs="Times New Roman"/>
          <w:b/>
          <w:bCs/>
          <w:color w:val="000000"/>
          <w:kern w:val="0"/>
          <w:sz w:val="24"/>
          <w:szCs w:val="24"/>
          <w14:ligatures w14:val="none"/>
        </w:rPr>
        <w:t>C1.3.</w:t>
      </w:r>
      <w:r w:rsidR="00AA6AF2">
        <w:rPr>
          <w:rFonts w:ascii="Times New Roman" w:eastAsia="Times New Roman" w:hAnsi="Times New Roman" w:cs="Times New Roman"/>
          <w:b/>
          <w:bCs/>
          <w:color w:val="000000"/>
          <w:kern w:val="0"/>
          <w:sz w:val="24"/>
          <w:szCs w:val="24"/>
          <w14:ligatures w14:val="none"/>
        </w:rPr>
        <w:t>)</w:t>
      </w:r>
      <w:r w:rsidR="00AA6AF2" w:rsidRPr="00913F6A">
        <w:rPr>
          <w:rFonts w:ascii="Times New Roman" w:eastAsia="Times New Roman" w:hAnsi="Times New Roman" w:cs="Times New Roman"/>
          <w:b/>
          <w:bCs/>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Kritiškai</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vertina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šaltinių</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teikiamą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informaciją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juos</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analizuoja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ir</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interpretuoja</w:t>
      </w:r>
      <w:proofErr w:type="spellEnd"/>
      <w:r w:rsidR="00AA6AF2">
        <w:rPr>
          <w:rFonts w:ascii="Times New Roman" w:eastAsia="Times New Roman" w:hAnsi="Times New Roman" w:cs="Times New Roman"/>
          <w:color w:val="000000"/>
          <w:kern w:val="0"/>
          <w:sz w:val="24"/>
          <w:szCs w:val="24"/>
          <w14:ligatures w14:val="none"/>
        </w:rPr>
        <w:t>.</w:t>
      </w:r>
      <w:r w:rsidR="00AA6AF2">
        <w:rPr>
          <w:rFonts w:ascii="Times New Roman" w:eastAsia="Times New Roman" w:hAnsi="Times New Roman" w:cs="Times New Roman"/>
          <w:kern w:val="0"/>
          <w:sz w:val="24"/>
          <w:szCs w:val="24"/>
          <w14:ligatures w14:val="none"/>
        </w:rPr>
        <w:t xml:space="preserve"> </w:t>
      </w:r>
      <w:r w:rsidR="00AA6AF2">
        <w:rPr>
          <w:rFonts w:ascii="Times New Roman" w:eastAsia="Times New Roman" w:hAnsi="Times New Roman" w:cs="Times New Roman"/>
          <w:b/>
          <w:bCs/>
          <w:color w:val="000000"/>
          <w:kern w:val="0"/>
          <w:sz w:val="24"/>
          <w:szCs w:val="24"/>
          <w14:ligatures w14:val="none"/>
        </w:rPr>
        <w:t>(</w:t>
      </w:r>
      <w:r w:rsidR="00AA6AF2" w:rsidRPr="00913F6A">
        <w:rPr>
          <w:rFonts w:ascii="Times New Roman" w:eastAsia="Times New Roman" w:hAnsi="Times New Roman" w:cs="Times New Roman"/>
          <w:b/>
          <w:bCs/>
          <w:color w:val="000000"/>
          <w:kern w:val="0"/>
          <w:sz w:val="24"/>
          <w:szCs w:val="24"/>
          <w14:ligatures w14:val="none"/>
        </w:rPr>
        <w:t>A2.3.</w:t>
      </w:r>
      <w:r w:rsidR="00AA6AF2">
        <w:rPr>
          <w:rFonts w:ascii="Times New Roman" w:eastAsia="Times New Roman" w:hAnsi="Times New Roman" w:cs="Times New Roman"/>
          <w:b/>
          <w:bCs/>
          <w:color w:val="000000"/>
          <w:kern w:val="0"/>
          <w:sz w:val="24"/>
          <w:szCs w:val="24"/>
          <w14:ligatures w14:val="none"/>
        </w:rPr>
        <w:t>)</w:t>
      </w:r>
      <w:r w:rsidR="00AA6AF2" w:rsidRPr="00913F6A">
        <w:rPr>
          <w:rFonts w:ascii="Times New Roman" w:eastAsia="Times New Roman" w:hAnsi="Times New Roman" w:cs="Times New Roman"/>
          <w:b/>
          <w:bCs/>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Identifikuoja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ir</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kritiškai</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vertina</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įvykių</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reiškinių</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aktualumą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reikšmingumą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svarbą</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praeityje</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ir</w:t>
      </w:r>
      <w:proofErr w:type="spellEnd"/>
      <w:r w:rsidR="00AA6AF2" w:rsidRPr="00913F6A">
        <w:rPr>
          <w:rFonts w:ascii="Times New Roman" w:eastAsia="Times New Roman" w:hAnsi="Times New Roman" w:cs="Times New Roman"/>
          <w:color w:val="000000"/>
          <w:kern w:val="0"/>
          <w:sz w:val="24"/>
          <w:szCs w:val="24"/>
          <w14:ligatures w14:val="none"/>
        </w:rPr>
        <w:t xml:space="preserve"> tai, </w:t>
      </w:r>
      <w:proofErr w:type="spellStart"/>
      <w:r w:rsidR="00AA6AF2" w:rsidRPr="00913F6A">
        <w:rPr>
          <w:rFonts w:ascii="Times New Roman" w:eastAsia="Times New Roman" w:hAnsi="Times New Roman" w:cs="Times New Roman"/>
          <w:color w:val="000000"/>
          <w:kern w:val="0"/>
          <w:sz w:val="24"/>
          <w:szCs w:val="24"/>
          <w14:ligatures w14:val="none"/>
        </w:rPr>
        <w:t>kaip</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jie</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siejasi</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su</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šiandieniniais</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procesais</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ar</w:t>
      </w:r>
      <w:proofErr w:type="spellEnd"/>
      <w:r w:rsidR="00AA6AF2" w:rsidRPr="00913F6A">
        <w:rPr>
          <w:rFonts w:ascii="Times New Roman" w:eastAsia="Times New Roman" w:hAnsi="Times New Roman" w:cs="Times New Roman"/>
          <w:color w:val="000000"/>
          <w:kern w:val="0"/>
          <w:sz w:val="24"/>
          <w:szCs w:val="24"/>
          <w14:ligatures w14:val="none"/>
        </w:rPr>
        <w:t xml:space="preserve"> </w:t>
      </w:r>
      <w:proofErr w:type="spellStart"/>
      <w:r w:rsidR="00AA6AF2" w:rsidRPr="00913F6A">
        <w:rPr>
          <w:rFonts w:ascii="Times New Roman" w:eastAsia="Times New Roman" w:hAnsi="Times New Roman" w:cs="Times New Roman"/>
          <w:color w:val="000000"/>
          <w:kern w:val="0"/>
          <w:sz w:val="24"/>
          <w:szCs w:val="24"/>
          <w14:ligatures w14:val="none"/>
        </w:rPr>
        <w:t>problemomis</w:t>
      </w:r>
      <w:proofErr w:type="spellEnd"/>
      <w:r w:rsidR="00AA6AF2" w:rsidRPr="00913F6A">
        <w:rPr>
          <w:rFonts w:ascii="Times New Roman" w:eastAsia="Times New Roman" w:hAnsi="Times New Roman" w:cs="Times New Roman"/>
          <w:color w:val="000000"/>
          <w:kern w:val="0"/>
          <w:sz w:val="24"/>
          <w:szCs w:val="24"/>
          <w14:ligatures w14:val="none"/>
        </w:rPr>
        <w:t>.</w:t>
      </w:r>
      <w:r w:rsidR="00AA6AF2">
        <w:rPr>
          <w:rFonts w:ascii="Times New Roman" w:eastAsia="Times New Roman" w:hAnsi="Times New Roman" w:cs="Times New Roman"/>
          <w:color w:val="000000"/>
          <w:kern w:val="0"/>
          <w:sz w:val="24"/>
          <w:szCs w:val="24"/>
          <w14:ligatures w14:val="none"/>
        </w:rPr>
        <w:t xml:space="preserve"> </w:t>
      </w:r>
    </w:p>
    <w:p w14:paraId="48D59F82" w14:textId="08944EA6" w:rsidR="00C6796E" w:rsidRDefault="00EF05A2" w:rsidP="00C6796E">
      <w:pPr>
        <w:rPr>
          <w:rFonts w:ascii="Times New Roman" w:hAnsi="Times New Roman" w:cs="Times New Roman"/>
          <w:sz w:val="24"/>
          <w:szCs w:val="24"/>
        </w:rPr>
      </w:pPr>
      <w:proofErr w:type="spellStart"/>
      <w:r>
        <w:rPr>
          <w:rFonts w:ascii="Times New Roman" w:hAnsi="Times New Roman" w:cs="Times New Roman"/>
          <w:sz w:val="24"/>
          <w:szCs w:val="24"/>
        </w:rPr>
        <w:t>Naudodamiesi</w:t>
      </w:r>
      <w:proofErr w:type="spellEnd"/>
      <w:r>
        <w:rPr>
          <w:rFonts w:ascii="Times New Roman" w:hAnsi="Times New Roman" w:cs="Times New Roman"/>
          <w:sz w:val="24"/>
          <w:szCs w:val="24"/>
        </w:rPr>
        <w:t xml:space="preserve"> A, B, C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įvardinkite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būdus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totalitarinė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valdžia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stengėsi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įveikti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krizę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Paaiškinkite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naudotų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priemonių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pasekmes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gyventojams</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2C78AB" w14:paraId="00106E9A" w14:textId="77777777" w:rsidTr="002C78AB">
        <w:tc>
          <w:tcPr>
            <w:tcW w:w="9350" w:type="dxa"/>
          </w:tcPr>
          <w:p w14:paraId="2B8A572D" w14:textId="2EF8604D" w:rsidR="002C78AB" w:rsidRDefault="002C78AB" w:rsidP="00881E30">
            <w:pPr>
              <w:spacing w:line="360" w:lineRule="auto"/>
              <w:jc w:val="both"/>
              <w:rPr>
                <w:rFonts w:ascii="Times New Roman" w:hAnsi="Times New Roman" w:cs="Times New Roman"/>
                <w:sz w:val="24"/>
                <w:szCs w:val="24"/>
                <w:lang w:val="lt-LT"/>
              </w:rPr>
            </w:pPr>
            <w:r w:rsidRPr="00522226">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522226">
              <w:rPr>
                <w:rFonts w:ascii="Times New Roman" w:hAnsi="Times New Roman" w:cs="Times New Roman"/>
                <w:sz w:val="24"/>
                <w:szCs w:val="24"/>
                <w:lang w:val="lt-LT"/>
              </w:rPr>
              <w:t xml:space="preserve">Vokietija Didžiosios ekonomikos krizės metu </w:t>
            </w:r>
            <w:r>
              <w:rPr>
                <w:rFonts w:ascii="Times New Roman" w:hAnsi="Times New Roman" w:cs="Times New Roman"/>
                <w:sz w:val="24"/>
                <w:szCs w:val="24"/>
                <w:lang w:val="lt-LT"/>
              </w:rPr>
              <w:t>(versta google trnaslate 2023-08-17)</w:t>
            </w:r>
          </w:p>
          <w:p w14:paraId="5541F8E0" w14:textId="6FD3EE2C" w:rsidR="002C78AB" w:rsidRDefault="00000000" w:rsidP="00881E30">
            <w:pPr>
              <w:spacing w:line="360" w:lineRule="auto"/>
              <w:jc w:val="both"/>
              <w:rPr>
                <w:rFonts w:ascii="Times New Roman" w:hAnsi="Times New Roman" w:cs="Times New Roman"/>
                <w:sz w:val="24"/>
                <w:szCs w:val="24"/>
                <w:lang w:val="lt-LT"/>
              </w:rPr>
            </w:pPr>
            <w:hyperlink r:id="rId21" w:history="1">
              <w:r w:rsidR="002C78AB" w:rsidRPr="00602B6E">
                <w:rPr>
                  <w:rStyle w:val="Hyperlink"/>
                  <w:rFonts w:ascii="Times New Roman" w:hAnsi="Times New Roman" w:cs="Times New Roman"/>
                  <w:sz w:val="24"/>
                  <w:szCs w:val="24"/>
                  <w:lang w:val="lt-LT"/>
                </w:rPr>
                <w:t>https://www.facinghistory.org/resource-library/battle-work</w:t>
              </w:r>
            </w:hyperlink>
            <w:r w:rsidR="002C78AB">
              <w:rPr>
                <w:rFonts w:ascii="Times New Roman" w:hAnsi="Times New Roman" w:cs="Times New Roman"/>
                <w:sz w:val="24"/>
                <w:szCs w:val="24"/>
                <w:lang w:val="lt-LT"/>
              </w:rPr>
              <w:t xml:space="preserve"> </w:t>
            </w:r>
          </w:p>
          <w:p w14:paraId="7A3F6CC5" w14:textId="77777777" w:rsidR="00430EDC" w:rsidRDefault="00430EDC" w:rsidP="00881E30">
            <w:pPr>
              <w:spacing w:line="360" w:lineRule="auto"/>
              <w:jc w:val="both"/>
              <w:rPr>
                <w:rFonts w:ascii="Times New Roman" w:hAnsi="Times New Roman" w:cs="Times New Roman"/>
                <w:sz w:val="24"/>
                <w:szCs w:val="24"/>
                <w:lang w:val="lt-LT"/>
              </w:rPr>
            </w:pPr>
          </w:p>
          <w:p w14:paraId="407E06A3" w14:textId="55FF13F1" w:rsidR="002C78AB" w:rsidRPr="002C78AB" w:rsidRDefault="002C78AB" w:rsidP="002C78AB">
            <w:pPr>
              <w:spacing w:line="360" w:lineRule="auto"/>
              <w:jc w:val="both"/>
              <w:rPr>
                <w:rFonts w:ascii="Times New Roman" w:hAnsi="Times New Roman" w:cs="Times New Roman"/>
                <w:sz w:val="24"/>
                <w:szCs w:val="24"/>
                <w:lang w:val="lt-LT"/>
              </w:rPr>
            </w:pPr>
            <w:r w:rsidRPr="002C78AB">
              <w:rPr>
                <w:rFonts w:ascii="Times New Roman" w:hAnsi="Times New Roman" w:cs="Times New Roman"/>
                <w:sz w:val="24"/>
                <w:szCs w:val="24"/>
                <w:lang w:val="lt-LT"/>
              </w:rPr>
              <w:t>Tačiau, kaip aiškina Evansas, nacių darbo vietų kūrimo programa buvo daugiau nei ekonomikos atkūrimas; daugiausia dėmesio buvo skirta tautos karinio arsenalo atkūrimui ir perginklavimui. Aiškindami perginklavimą kaip „darbo vietų kūrimą“, naciai bandė nuslėpti šį Versalio sutarties pažeidimą:</w:t>
            </w:r>
          </w:p>
          <w:p w14:paraId="3DD17F2B" w14:textId="55E40E93" w:rsidR="002C78AB" w:rsidRPr="002C78AB" w:rsidRDefault="002C78AB" w:rsidP="002C78AB">
            <w:pPr>
              <w:spacing w:line="360" w:lineRule="auto"/>
              <w:jc w:val="both"/>
              <w:rPr>
                <w:rFonts w:ascii="Times New Roman" w:hAnsi="Times New Roman" w:cs="Times New Roman"/>
                <w:i/>
                <w:iCs/>
                <w:sz w:val="24"/>
                <w:szCs w:val="24"/>
                <w:lang w:val="lt-LT"/>
              </w:rPr>
            </w:pPr>
            <w:r w:rsidRPr="002C78AB">
              <w:rPr>
                <w:rFonts w:ascii="Times New Roman" w:hAnsi="Times New Roman" w:cs="Times New Roman"/>
                <w:i/>
                <w:iCs/>
                <w:sz w:val="24"/>
                <w:szCs w:val="24"/>
                <w:lang w:val="lt-LT"/>
              </w:rPr>
              <w:t>1933 m. Vokietija buvo daugiau ar mažiau be oro pajėgų, be kapitalinių laivų, be tankų, be būtiniausios karinės įrangos ir apribota ne daugiau kaip 100 000 vyrų armija. Jau 1933 m. vasario mėn. Hitleris pradėjo perginklavimo programą, kur įmanoma, užmasku</w:t>
            </w:r>
            <w:r w:rsidR="003E277B">
              <w:rPr>
                <w:rFonts w:ascii="Times New Roman" w:hAnsi="Times New Roman" w:cs="Times New Roman"/>
                <w:i/>
                <w:iCs/>
                <w:sz w:val="24"/>
                <w:szCs w:val="24"/>
                <w:lang w:val="lt-LT"/>
              </w:rPr>
              <w:t>otą kaip darbo vietų kūrimą.</w:t>
            </w:r>
          </w:p>
          <w:p w14:paraId="77A13F90" w14:textId="74C7707F" w:rsidR="002C78AB" w:rsidRDefault="002C78AB" w:rsidP="002C78AB">
            <w:pPr>
              <w:spacing w:line="360" w:lineRule="auto"/>
              <w:jc w:val="both"/>
              <w:rPr>
                <w:rFonts w:ascii="Times New Roman" w:hAnsi="Times New Roman" w:cs="Times New Roman"/>
                <w:sz w:val="24"/>
                <w:szCs w:val="24"/>
                <w:lang w:val="lt-LT"/>
              </w:rPr>
            </w:pPr>
            <w:r w:rsidRPr="002C78AB">
              <w:rPr>
                <w:rFonts w:ascii="Times New Roman" w:hAnsi="Times New Roman" w:cs="Times New Roman"/>
                <w:sz w:val="24"/>
                <w:szCs w:val="24"/>
                <w:lang w:val="lt-LT"/>
              </w:rPr>
              <w:t>Kariuomenė sudarė 2800 firmų, kurioms buvo galima siųsti ginklų užsakymus, registrą; 1934 m. jie sudarė daugiau nei pusę visų geležies ir plieno, inžinerinių ir variklinių transporto p</w:t>
            </w:r>
            <w:r w:rsidR="00727862">
              <w:rPr>
                <w:rFonts w:ascii="Times New Roman" w:hAnsi="Times New Roman" w:cs="Times New Roman"/>
                <w:sz w:val="24"/>
                <w:szCs w:val="24"/>
                <w:lang w:val="lt-LT"/>
              </w:rPr>
              <w:t>riemonių patikrų.</w:t>
            </w:r>
            <w:r w:rsidRPr="002C78AB">
              <w:rPr>
                <w:rFonts w:ascii="Times New Roman" w:hAnsi="Times New Roman" w:cs="Times New Roman"/>
                <w:sz w:val="24"/>
                <w:szCs w:val="24"/>
                <w:lang w:val="lt-LT"/>
              </w:rPr>
              <w:t xml:space="preserve"> Iki 1935 m. orlaivių statybose dirbo 72 000 darbuotojų, palyginti su mažiau nei 4 000 1933 m. pradžioje. Panašiai Krupps 1933 m. liepos mėn. pradėjo didelio masto „žemės ūkio traktorių“ gamybą; iš tikrųjų jie buvo tankai. 1934 m. įmonė „Auto Union“ įkūrė kitą karinių transporto priemonių gamybos padalinį. . . . 1933 m. lapkritį karinis jūrų laivynas užsakė daugiau nei 41 milijono reichsmarkių vertės karinės įrangos ir dar 70 milijonų reichsmarkių vertės laivų. Didžiosios firmos, tokios kaip Borsig Berlyne ir Bochumer asociacija Hanoveryje, pradėjo šautuvų ir ginklų gamybą. Visa tai iš karto turėjo įtakos užimtumui.</w:t>
            </w:r>
          </w:p>
        </w:tc>
      </w:tr>
      <w:tr w:rsidR="002C78AB" w14:paraId="07BF9E88" w14:textId="77777777" w:rsidTr="002C78AB">
        <w:tc>
          <w:tcPr>
            <w:tcW w:w="9350" w:type="dxa"/>
          </w:tcPr>
          <w:p w14:paraId="38FA2BAF" w14:textId="6FEACC24" w:rsidR="002C78AB" w:rsidRDefault="002C78AB" w:rsidP="00881E30">
            <w:pPr>
              <w:spacing w:line="360" w:lineRule="auto"/>
              <w:jc w:val="both"/>
              <w:rPr>
                <w:rFonts w:ascii="Times New Roman" w:hAnsi="Times New Roman" w:cs="Times New Roman"/>
                <w:sz w:val="24"/>
                <w:szCs w:val="24"/>
                <w:lang w:val="lt-LT"/>
              </w:rPr>
            </w:pPr>
            <w:r w:rsidRPr="00522226">
              <w:rPr>
                <w:rFonts w:ascii="Times New Roman" w:hAnsi="Times New Roman" w:cs="Times New Roman"/>
                <w:b/>
                <w:bCs/>
                <w:sz w:val="24"/>
                <w:szCs w:val="24"/>
                <w:lang w:val="lt-LT"/>
              </w:rPr>
              <w:t>Šaltinis B</w:t>
            </w:r>
            <w:r>
              <w:rPr>
                <w:rFonts w:ascii="Times New Roman" w:hAnsi="Times New Roman" w:cs="Times New Roman"/>
                <w:sz w:val="24"/>
                <w:szCs w:val="24"/>
                <w:lang w:val="lt-LT"/>
              </w:rPr>
              <w:t xml:space="preserve">. </w:t>
            </w:r>
            <w:r w:rsidR="00727862">
              <w:rPr>
                <w:rFonts w:ascii="Times New Roman" w:hAnsi="Times New Roman" w:cs="Times New Roman"/>
                <w:sz w:val="24"/>
                <w:szCs w:val="24"/>
                <w:lang w:val="lt-LT"/>
              </w:rPr>
              <w:t>JAV D</w:t>
            </w:r>
            <w:r w:rsidR="00522226">
              <w:rPr>
                <w:rFonts w:ascii="Times New Roman" w:hAnsi="Times New Roman" w:cs="Times New Roman"/>
                <w:sz w:val="24"/>
                <w:szCs w:val="24"/>
                <w:lang w:val="lt-LT"/>
              </w:rPr>
              <w:t>idžiosios ekonomikos krizės metu. (versta google trnaslate 2023-08-17)</w:t>
            </w:r>
          </w:p>
          <w:p w14:paraId="032C200F" w14:textId="73357994" w:rsidR="00522226" w:rsidRDefault="00000000" w:rsidP="00881E30">
            <w:pPr>
              <w:spacing w:line="360" w:lineRule="auto"/>
              <w:jc w:val="both"/>
              <w:rPr>
                <w:rFonts w:ascii="Times New Roman" w:hAnsi="Times New Roman" w:cs="Times New Roman"/>
                <w:sz w:val="24"/>
                <w:szCs w:val="24"/>
                <w:lang w:val="lt-LT"/>
              </w:rPr>
            </w:pPr>
            <w:hyperlink r:id="rId22" w:history="1">
              <w:r w:rsidR="00522226" w:rsidRPr="00602B6E">
                <w:rPr>
                  <w:rStyle w:val="Hyperlink"/>
                  <w:rFonts w:ascii="Times New Roman" w:hAnsi="Times New Roman" w:cs="Times New Roman"/>
                  <w:sz w:val="24"/>
                  <w:szCs w:val="24"/>
                  <w:lang w:val="lt-LT"/>
                </w:rPr>
                <w:t>https://www.history.com/news/new-deal-infrastructure-projects-fdr</w:t>
              </w:r>
            </w:hyperlink>
            <w:r w:rsidR="00522226">
              <w:rPr>
                <w:rFonts w:ascii="Times New Roman" w:hAnsi="Times New Roman" w:cs="Times New Roman"/>
                <w:sz w:val="24"/>
                <w:szCs w:val="24"/>
                <w:lang w:val="lt-LT"/>
              </w:rPr>
              <w:t xml:space="preserve"> </w:t>
            </w:r>
          </w:p>
          <w:p w14:paraId="2A7B248E" w14:textId="77777777" w:rsidR="00430EDC" w:rsidRDefault="00430EDC" w:rsidP="00881E30">
            <w:pPr>
              <w:spacing w:line="360" w:lineRule="auto"/>
              <w:jc w:val="both"/>
              <w:rPr>
                <w:rFonts w:ascii="Times New Roman" w:hAnsi="Times New Roman" w:cs="Times New Roman"/>
                <w:sz w:val="24"/>
                <w:szCs w:val="24"/>
                <w:lang w:val="lt-LT"/>
              </w:rPr>
            </w:pPr>
          </w:p>
          <w:p w14:paraId="163E0BA4" w14:textId="133CACA3" w:rsidR="00522226" w:rsidRPr="00522226" w:rsidRDefault="00522226" w:rsidP="00522226">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w:t>
            </w:r>
            <w:r w:rsidRPr="00522226">
              <w:rPr>
                <w:rFonts w:ascii="Times New Roman" w:hAnsi="Times New Roman" w:cs="Times New Roman"/>
                <w:sz w:val="24"/>
                <w:szCs w:val="24"/>
                <w:lang w:val="lt-LT"/>
              </w:rPr>
              <w:t xml:space="preserve">Naujasis </w:t>
            </w:r>
            <w:r>
              <w:rPr>
                <w:rFonts w:ascii="Times New Roman" w:hAnsi="Times New Roman" w:cs="Times New Roman"/>
                <w:sz w:val="24"/>
                <w:szCs w:val="24"/>
                <w:lang w:val="lt-LT"/>
              </w:rPr>
              <w:t>kursas“</w:t>
            </w:r>
            <w:r w:rsidRPr="00522226">
              <w:rPr>
                <w:rFonts w:ascii="Times New Roman" w:hAnsi="Times New Roman" w:cs="Times New Roman"/>
                <w:sz w:val="24"/>
                <w:szCs w:val="24"/>
                <w:lang w:val="lt-LT"/>
              </w:rPr>
              <w:t xml:space="preserve"> buvo didžiulės pastangos ištraukti JAV iš Didžiosios depresijos keliais frontais. Prezidento Franklino D. R</w:t>
            </w:r>
            <w:r w:rsidR="00727862">
              <w:rPr>
                <w:rFonts w:ascii="Times New Roman" w:hAnsi="Times New Roman" w:cs="Times New Roman"/>
                <w:sz w:val="24"/>
                <w:szCs w:val="24"/>
                <w:lang w:val="lt-LT"/>
              </w:rPr>
              <w:t>uzvelt</w:t>
            </w:r>
            <w:r w:rsidRPr="00522226">
              <w:rPr>
                <w:rFonts w:ascii="Times New Roman" w:hAnsi="Times New Roman" w:cs="Times New Roman"/>
                <w:sz w:val="24"/>
                <w:szCs w:val="24"/>
                <w:lang w:val="lt-LT"/>
              </w:rPr>
              <w:t xml:space="preserve">o planas sukūrė Socialinės apsaugos administraciją, </w:t>
            </w:r>
            <w:r w:rsidRPr="00522226">
              <w:rPr>
                <w:rFonts w:ascii="Times New Roman" w:hAnsi="Times New Roman" w:cs="Times New Roman"/>
                <w:sz w:val="24"/>
                <w:szCs w:val="24"/>
                <w:lang w:val="lt-LT"/>
              </w:rPr>
              <w:lastRenderedPageBreak/>
              <w:t>kad finansiškai apsaugotų vyresnio amžiaus amerikiečius, ir panaudojo Žemės ūkio koregavimo įstatymą, kad padėtų ūkininkams išbristi iš skolų. Naujasis susitarimas taip pat sukūrė naujas agentūras, finansuojančias projektus visoje šalyje, kurie gerino bendruomenes ir suteikė darbo vietų tuo metu, kai buvo didelis nedarbas.</w:t>
            </w:r>
          </w:p>
          <w:p w14:paraId="65514168" w14:textId="07F4E1D4" w:rsidR="00522226" w:rsidRPr="00522226" w:rsidRDefault="00522226" w:rsidP="00522226">
            <w:pPr>
              <w:spacing w:line="360" w:lineRule="auto"/>
              <w:jc w:val="both"/>
              <w:rPr>
                <w:rFonts w:ascii="Times New Roman" w:hAnsi="Times New Roman" w:cs="Times New Roman"/>
                <w:sz w:val="24"/>
                <w:szCs w:val="24"/>
                <w:lang w:val="lt-LT"/>
              </w:rPr>
            </w:pPr>
            <w:r w:rsidRPr="00522226">
              <w:rPr>
                <w:rFonts w:ascii="Times New Roman" w:hAnsi="Times New Roman" w:cs="Times New Roman"/>
                <w:sz w:val="24"/>
                <w:szCs w:val="24"/>
                <w:lang w:val="lt-LT"/>
              </w:rPr>
              <w:t>1930-aisiais Viešųjų darbų administracija, Darbų eigos administracija (vėliau pavadinta Darbo projektų administracija) ir kitos „</w:t>
            </w:r>
            <w:r>
              <w:rPr>
                <w:rFonts w:ascii="Times New Roman" w:hAnsi="Times New Roman" w:cs="Times New Roman"/>
                <w:sz w:val="24"/>
                <w:szCs w:val="24"/>
                <w:lang w:val="lt-LT"/>
              </w:rPr>
              <w:t>Naujojo kurso</w:t>
            </w:r>
            <w:r w:rsidRPr="00522226">
              <w:rPr>
                <w:rFonts w:ascii="Times New Roman" w:hAnsi="Times New Roman" w:cs="Times New Roman"/>
                <w:sz w:val="24"/>
                <w:szCs w:val="24"/>
                <w:lang w:val="lt-LT"/>
              </w:rPr>
              <w:t>“ agentūros finansavo šalies infrastruktūros kūrimo ir tobulinimo projektus, įskaitant kelius, užtvankas, mokyklas, oro uostus ir parkus. Daugelis projektų, finansuojamų PWA</w:t>
            </w:r>
            <w:r>
              <w:rPr>
                <w:rFonts w:ascii="Times New Roman" w:hAnsi="Times New Roman" w:cs="Times New Roman"/>
                <w:sz w:val="24"/>
                <w:szCs w:val="24"/>
                <w:lang w:val="lt-LT"/>
              </w:rPr>
              <w:t xml:space="preserve"> (Viešųjų darbų administracija)</w:t>
            </w:r>
            <w:r w:rsidRPr="00522226">
              <w:rPr>
                <w:rFonts w:ascii="Times New Roman" w:hAnsi="Times New Roman" w:cs="Times New Roman"/>
                <w:sz w:val="24"/>
                <w:szCs w:val="24"/>
                <w:lang w:val="lt-LT"/>
              </w:rPr>
              <w:t xml:space="preserve"> ir WPA</w:t>
            </w:r>
            <w:r>
              <w:rPr>
                <w:rFonts w:ascii="Times New Roman" w:hAnsi="Times New Roman" w:cs="Times New Roman"/>
                <w:sz w:val="24"/>
                <w:szCs w:val="24"/>
                <w:lang w:val="lt-LT"/>
              </w:rPr>
              <w:t xml:space="preserve"> (Darbų eigos administracija)</w:t>
            </w:r>
            <w:r w:rsidRPr="00522226">
              <w:rPr>
                <w:rFonts w:ascii="Times New Roman" w:hAnsi="Times New Roman" w:cs="Times New Roman"/>
                <w:sz w:val="24"/>
                <w:szCs w:val="24"/>
                <w:lang w:val="lt-LT"/>
              </w:rPr>
              <w:t xml:space="preserve">, lieka JAV kraštovaizdžio dalimi. Štai keletas projektų, parodančių, kaip </w:t>
            </w:r>
            <w:r>
              <w:rPr>
                <w:rFonts w:ascii="Times New Roman" w:hAnsi="Times New Roman" w:cs="Times New Roman"/>
                <w:sz w:val="24"/>
                <w:szCs w:val="24"/>
                <w:lang w:val="lt-LT"/>
              </w:rPr>
              <w:t>„Naujojo kurso“ programa</w:t>
            </w:r>
            <w:r w:rsidRPr="00522226">
              <w:rPr>
                <w:rFonts w:ascii="Times New Roman" w:hAnsi="Times New Roman" w:cs="Times New Roman"/>
                <w:sz w:val="24"/>
                <w:szCs w:val="24"/>
                <w:lang w:val="lt-LT"/>
              </w:rPr>
              <w:t xml:space="preserve"> </w:t>
            </w:r>
            <w:r>
              <w:rPr>
                <w:rFonts w:ascii="Times New Roman" w:hAnsi="Times New Roman" w:cs="Times New Roman"/>
                <w:sz w:val="24"/>
                <w:szCs w:val="24"/>
                <w:lang w:val="lt-LT"/>
              </w:rPr>
              <w:t>padėjo transformuoti Ameriką:</w:t>
            </w:r>
          </w:p>
          <w:p w14:paraId="794720C6" w14:textId="4304EEAF" w:rsidR="00522226" w:rsidRPr="00522226" w:rsidRDefault="00522226" w:rsidP="00522226">
            <w:pPr>
              <w:pStyle w:val="ListParagraph"/>
              <w:numPr>
                <w:ilvl w:val="0"/>
                <w:numId w:val="20"/>
              </w:numPr>
              <w:spacing w:line="360" w:lineRule="auto"/>
              <w:jc w:val="both"/>
              <w:rPr>
                <w:rFonts w:ascii="Times New Roman" w:hAnsi="Times New Roman" w:cs="Times New Roman"/>
                <w:sz w:val="24"/>
                <w:szCs w:val="24"/>
                <w:lang w:val="lt-LT"/>
              </w:rPr>
            </w:pPr>
            <w:r w:rsidRPr="00522226">
              <w:rPr>
                <w:rFonts w:ascii="Times New Roman" w:hAnsi="Times New Roman" w:cs="Times New Roman"/>
                <w:sz w:val="24"/>
                <w:szCs w:val="24"/>
                <w:lang w:val="lt-LT"/>
              </w:rPr>
              <w:t xml:space="preserve">Huverio užtvanka </w:t>
            </w:r>
            <w:r>
              <w:rPr>
                <w:rFonts w:ascii="Times New Roman" w:hAnsi="Times New Roman" w:cs="Times New Roman"/>
                <w:sz w:val="24"/>
                <w:szCs w:val="24"/>
                <w:lang w:val="lt-LT"/>
              </w:rPr>
              <w:t xml:space="preserve">– projektas </w:t>
            </w:r>
            <w:r w:rsidRPr="00522226">
              <w:rPr>
                <w:rFonts w:ascii="Times New Roman" w:hAnsi="Times New Roman" w:cs="Times New Roman"/>
                <w:sz w:val="24"/>
                <w:szCs w:val="24"/>
                <w:lang w:val="lt-LT"/>
              </w:rPr>
              <w:t xml:space="preserve">pradėtas įgyvendinti XX a. 20-ajame dešimtmetyje, buvo užbaigtas panaudojus PWA lėšų ir </w:t>
            </w:r>
            <w:r>
              <w:rPr>
                <w:rFonts w:ascii="Times New Roman" w:hAnsi="Times New Roman" w:cs="Times New Roman"/>
                <w:sz w:val="24"/>
                <w:szCs w:val="24"/>
                <w:lang w:val="lt-LT"/>
              </w:rPr>
              <w:t>atidarytas</w:t>
            </w:r>
            <w:r w:rsidRPr="00522226">
              <w:rPr>
                <w:rFonts w:ascii="Times New Roman" w:hAnsi="Times New Roman" w:cs="Times New Roman"/>
                <w:sz w:val="24"/>
                <w:szCs w:val="24"/>
                <w:lang w:val="lt-LT"/>
              </w:rPr>
              <w:t xml:space="preserve"> 1935 m.</w:t>
            </w:r>
          </w:p>
          <w:p w14:paraId="1F2DE7AC" w14:textId="77777777" w:rsidR="00522226" w:rsidRDefault="00522226" w:rsidP="00522226">
            <w:pPr>
              <w:pStyle w:val="ListParagraph"/>
              <w:numPr>
                <w:ilvl w:val="0"/>
                <w:numId w:val="20"/>
              </w:numPr>
              <w:spacing w:line="360" w:lineRule="auto"/>
              <w:jc w:val="both"/>
              <w:rPr>
                <w:rFonts w:ascii="Times New Roman" w:hAnsi="Times New Roman" w:cs="Times New Roman"/>
                <w:sz w:val="24"/>
                <w:szCs w:val="24"/>
                <w:lang w:val="lt-LT"/>
              </w:rPr>
            </w:pPr>
            <w:r w:rsidRPr="00522226">
              <w:rPr>
                <w:rFonts w:ascii="Times New Roman" w:hAnsi="Times New Roman" w:cs="Times New Roman"/>
                <w:sz w:val="24"/>
                <w:szCs w:val="24"/>
                <w:lang w:val="lt-LT"/>
              </w:rPr>
              <w:t xml:space="preserve">Vienas iš pagrindinių statybų projektų, kurį PWA padėjo finansuoti, buvo Niujorko Triborough tiltas (dabar Roberto </w:t>
            </w:r>
            <w:r>
              <w:rPr>
                <w:rFonts w:ascii="Times New Roman" w:hAnsi="Times New Roman" w:cs="Times New Roman"/>
                <w:sz w:val="24"/>
                <w:szCs w:val="24"/>
                <w:lang w:val="lt-LT"/>
              </w:rPr>
              <w:t xml:space="preserve">Dž. Kenedžio </w:t>
            </w:r>
            <w:r w:rsidRPr="00522226">
              <w:rPr>
                <w:rFonts w:ascii="Times New Roman" w:hAnsi="Times New Roman" w:cs="Times New Roman"/>
                <w:sz w:val="24"/>
                <w:szCs w:val="24"/>
                <w:lang w:val="lt-LT"/>
              </w:rPr>
              <w:t xml:space="preserve">tiltas), kuris sujungė Manheteną, Kvinsą ir Bronksą. </w:t>
            </w:r>
          </w:p>
          <w:p w14:paraId="116FC405" w14:textId="12ECC9A0" w:rsidR="002C78AB" w:rsidRPr="00522226" w:rsidRDefault="00522226" w:rsidP="00522226">
            <w:pPr>
              <w:pStyle w:val="ListParagraph"/>
              <w:numPr>
                <w:ilvl w:val="0"/>
                <w:numId w:val="20"/>
              </w:numPr>
              <w:spacing w:line="360" w:lineRule="auto"/>
              <w:jc w:val="both"/>
              <w:rPr>
                <w:rFonts w:ascii="Times New Roman" w:hAnsi="Times New Roman" w:cs="Times New Roman"/>
                <w:sz w:val="24"/>
                <w:szCs w:val="24"/>
                <w:lang w:val="lt-LT"/>
              </w:rPr>
            </w:pPr>
            <w:r w:rsidRPr="00522226">
              <w:rPr>
                <w:rFonts w:ascii="Times New Roman" w:hAnsi="Times New Roman" w:cs="Times New Roman"/>
                <w:sz w:val="24"/>
                <w:szCs w:val="24"/>
                <w:lang w:val="lt-LT"/>
              </w:rPr>
              <w:t xml:space="preserve">WPA finansavo maždaug 800 oro uostų statybą arba tobulinimą, o vienas didžiausių, kurį WPA padėjo pastatyti, buvo LaGuardia oro uostas Kvinse, Niujorke. </w:t>
            </w:r>
            <w:r>
              <w:rPr>
                <w:rFonts w:ascii="Times New Roman" w:hAnsi="Times New Roman" w:cs="Times New Roman"/>
                <w:sz w:val="24"/>
                <w:szCs w:val="24"/>
                <w:lang w:val="lt-LT"/>
              </w:rPr>
              <w:t>J</w:t>
            </w:r>
            <w:r w:rsidRPr="00522226">
              <w:rPr>
                <w:rFonts w:ascii="Times New Roman" w:hAnsi="Times New Roman" w:cs="Times New Roman"/>
                <w:sz w:val="24"/>
                <w:szCs w:val="24"/>
                <w:lang w:val="lt-LT"/>
              </w:rPr>
              <w:t>is buvo atidarytas 1939 m</w:t>
            </w:r>
            <w:r>
              <w:rPr>
                <w:rFonts w:ascii="Times New Roman" w:hAnsi="Times New Roman" w:cs="Times New Roman"/>
                <w:sz w:val="24"/>
                <w:szCs w:val="24"/>
                <w:lang w:val="lt-LT"/>
              </w:rPr>
              <w:t>.</w:t>
            </w:r>
          </w:p>
        </w:tc>
      </w:tr>
      <w:tr w:rsidR="002C78AB" w14:paraId="4DA3C0FC" w14:textId="77777777" w:rsidTr="002C78AB">
        <w:tc>
          <w:tcPr>
            <w:tcW w:w="9350" w:type="dxa"/>
          </w:tcPr>
          <w:p w14:paraId="50BD3F4F" w14:textId="7323CAEC" w:rsidR="002C78AB" w:rsidRDefault="002C78AB" w:rsidP="00881E30">
            <w:pPr>
              <w:spacing w:line="360" w:lineRule="auto"/>
              <w:jc w:val="both"/>
              <w:rPr>
                <w:rFonts w:ascii="Times New Roman" w:hAnsi="Times New Roman" w:cs="Times New Roman"/>
                <w:sz w:val="24"/>
                <w:szCs w:val="24"/>
                <w:lang w:val="lt-LT"/>
              </w:rPr>
            </w:pPr>
            <w:r w:rsidRPr="00522226">
              <w:rPr>
                <w:rFonts w:ascii="Times New Roman" w:hAnsi="Times New Roman" w:cs="Times New Roman"/>
                <w:b/>
                <w:bCs/>
                <w:sz w:val="24"/>
                <w:szCs w:val="24"/>
                <w:lang w:val="lt-LT"/>
              </w:rPr>
              <w:lastRenderedPageBreak/>
              <w:t>Šaltinis C</w:t>
            </w:r>
            <w:r>
              <w:rPr>
                <w:rFonts w:ascii="Times New Roman" w:hAnsi="Times New Roman" w:cs="Times New Roman"/>
                <w:sz w:val="24"/>
                <w:szCs w:val="24"/>
                <w:lang w:val="lt-LT"/>
              </w:rPr>
              <w:t xml:space="preserve">. </w:t>
            </w:r>
            <w:r w:rsidR="00EF05A2">
              <w:rPr>
                <w:rFonts w:ascii="Times New Roman" w:hAnsi="Times New Roman" w:cs="Times New Roman"/>
                <w:sz w:val="24"/>
                <w:szCs w:val="24"/>
                <w:lang w:val="lt-LT"/>
              </w:rPr>
              <w:t xml:space="preserve"> SSRS Didžiosios depresijos metu. </w:t>
            </w:r>
          </w:p>
          <w:p w14:paraId="311D0AE0" w14:textId="0F1D0623" w:rsidR="00EF05A2" w:rsidRDefault="00000000" w:rsidP="00881E30">
            <w:pPr>
              <w:spacing w:line="360" w:lineRule="auto"/>
              <w:jc w:val="both"/>
              <w:rPr>
                <w:rFonts w:ascii="Times New Roman" w:hAnsi="Times New Roman" w:cs="Times New Roman"/>
                <w:sz w:val="24"/>
                <w:szCs w:val="24"/>
                <w:lang w:val="lt-LT"/>
              </w:rPr>
            </w:pPr>
            <w:hyperlink r:id="rId23" w:history="1">
              <w:r w:rsidR="00EF05A2" w:rsidRPr="00602B6E">
                <w:rPr>
                  <w:rStyle w:val="Hyperlink"/>
                  <w:rFonts w:ascii="Times New Roman" w:hAnsi="Times New Roman" w:cs="Times New Roman"/>
                  <w:sz w:val="24"/>
                  <w:szCs w:val="24"/>
                  <w:lang w:val="lt-LT"/>
                </w:rPr>
                <w:t>https://istorijai.lt/stalinine-diktatura/</w:t>
              </w:r>
            </w:hyperlink>
            <w:r w:rsidR="00EF05A2">
              <w:rPr>
                <w:rFonts w:ascii="Times New Roman" w:hAnsi="Times New Roman" w:cs="Times New Roman"/>
                <w:sz w:val="24"/>
                <w:szCs w:val="24"/>
                <w:lang w:val="lt-LT"/>
              </w:rPr>
              <w:t xml:space="preserve"> </w:t>
            </w:r>
          </w:p>
          <w:p w14:paraId="266A76C2" w14:textId="77777777" w:rsidR="00430EDC" w:rsidRDefault="00430EDC" w:rsidP="00881E30">
            <w:pPr>
              <w:spacing w:line="360" w:lineRule="auto"/>
              <w:jc w:val="both"/>
              <w:rPr>
                <w:rFonts w:ascii="Times New Roman" w:hAnsi="Times New Roman" w:cs="Times New Roman"/>
                <w:sz w:val="24"/>
                <w:szCs w:val="24"/>
                <w:lang w:val="lt-LT"/>
              </w:rPr>
            </w:pPr>
          </w:p>
          <w:p w14:paraId="5D3176B4" w14:textId="129F51F1" w:rsidR="002C78AB" w:rsidRPr="00EF05A2" w:rsidRDefault="00EF05A2" w:rsidP="00881E30">
            <w:pPr>
              <w:spacing w:line="360" w:lineRule="auto"/>
              <w:jc w:val="both"/>
              <w:rPr>
                <w:rFonts w:ascii="Times New Roman" w:hAnsi="Times New Roman" w:cs="Times New Roman"/>
                <w:sz w:val="24"/>
                <w:szCs w:val="24"/>
                <w:lang w:val="lt-LT"/>
              </w:rPr>
            </w:pPr>
            <w:r w:rsidRPr="00EF05A2">
              <w:rPr>
                <w:rFonts w:ascii="Times New Roman" w:hAnsi="Times New Roman" w:cs="Times New Roman"/>
                <w:sz w:val="24"/>
                <w:szCs w:val="24"/>
                <w:shd w:val="clear" w:color="auto" w:fill="FFFFFF"/>
              </w:rPr>
              <w:t xml:space="preserve">1929 m. </w:t>
            </w:r>
            <w:proofErr w:type="spellStart"/>
            <w:r w:rsidRPr="00EF05A2">
              <w:rPr>
                <w:rFonts w:ascii="Times New Roman" w:hAnsi="Times New Roman" w:cs="Times New Roman"/>
                <w:sz w:val="24"/>
                <w:szCs w:val="24"/>
                <w:shd w:val="clear" w:color="auto" w:fill="FFFFFF"/>
              </w:rPr>
              <w:t>prasidėjo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masinis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kolūkių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steigimas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ir</w:t>
            </w:r>
            <w:proofErr w:type="spellEnd"/>
            <w:r w:rsidRPr="00EF05A2">
              <w:rPr>
                <w:rFonts w:ascii="Times New Roman" w:hAnsi="Times New Roman" w:cs="Times New Roman"/>
                <w:sz w:val="24"/>
                <w:szCs w:val="24"/>
                <w:shd w:val="clear" w:color="auto" w:fill="FFFFFF"/>
              </w:rPr>
              <w:t xml:space="preserve"> „</w:t>
            </w:r>
            <w:proofErr w:type="spellStart"/>
            <w:proofErr w:type="gramStart"/>
            <w:r w:rsidRPr="00EF05A2">
              <w:rPr>
                <w:rFonts w:ascii="Times New Roman" w:hAnsi="Times New Roman" w:cs="Times New Roman"/>
                <w:sz w:val="24"/>
                <w:szCs w:val="24"/>
                <w:shd w:val="clear" w:color="auto" w:fill="FFFFFF"/>
              </w:rPr>
              <w:t>išbuožinimas</w:t>
            </w:r>
            <w:proofErr w:type="spellEnd"/>
            <w:r w:rsidRPr="00EF05A2">
              <w:rPr>
                <w:rFonts w:ascii="Times New Roman" w:hAnsi="Times New Roman" w:cs="Times New Roman"/>
                <w:sz w:val="24"/>
                <w:szCs w:val="24"/>
                <w:shd w:val="clear" w:color="auto" w:fill="FFFFFF"/>
              </w:rPr>
              <w:t>“</w:t>
            </w:r>
            <w:proofErr w:type="gramEnd"/>
            <w:r w:rsidRPr="00EF05A2">
              <w:rPr>
                <w:rFonts w:ascii="Times New Roman" w:hAnsi="Times New Roman" w:cs="Times New Roman"/>
                <w:sz w:val="24"/>
                <w:szCs w:val="24"/>
                <w:shd w:val="clear" w:color="auto" w:fill="FFFFFF"/>
              </w:rPr>
              <w:t xml:space="preserve">. Į </w:t>
            </w:r>
            <w:proofErr w:type="spellStart"/>
            <w:r w:rsidRPr="00EF05A2">
              <w:rPr>
                <w:rFonts w:ascii="Times New Roman" w:hAnsi="Times New Roman" w:cs="Times New Roman"/>
                <w:sz w:val="24"/>
                <w:szCs w:val="24"/>
                <w:shd w:val="clear" w:color="auto" w:fill="FFFFFF"/>
              </w:rPr>
              <w:t>kaimus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miestų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buvo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siunčiami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partijos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aktyvistai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kurie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kurstė</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varguomenę</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prieš</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pasiturinčius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kaimynus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vadinamuosius</w:t>
            </w:r>
            <w:proofErr w:type="spellEnd"/>
            <w:r w:rsidRPr="00EF05A2">
              <w:rPr>
                <w:rFonts w:ascii="Times New Roman" w:hAnsi="Times New Roman" w:cs="Times New Roman"/>
                <w:sz w:val="24"/>
                <w:szCs w:val="24"/>
                <w:shd w:val="clear" w:color="auto" w:fill="FFFFFF"/>
              </w:rPr>
              <w:t xml:space="preserve"> „</w:t>
            </w:r>
            <w:proofErr w:type="spellStart"/>
            <w:proofErr w:type="gramStart"/>
            <w:r w:rsidRPr="00EF05A2">
              <w:rPr>
                <w:rFonts w:ascii="Times New Roman" w:hAnsi="Times New Roman" w:cs="Times New Roman"/>
                <w:sz w:val="24"/>
                <w:szCs w:val="24"/>
                <w:shd w:val="clear" w:color="auto" w:fill="FFFFFF"/>
              </w:rPr>
              <w:t>buožes</w:t>
            </w:r>
            <w:proofErr w:type="spellEnd"/>
            <w:r w:rsidRPr="00EF05A2">
              <w:rPr>
                <w:rFonts w:ascii="Times New Roman" w:hAnsi="Times New Roman" w:cs="Times New Roman"/>
                <w:sz w:val="24"/>
                <w:szCs w:val="24"/>
                <w:shd w:val="clear" w:color="auto" w:fill="FFFFFF"/>
              </w:rPr>
              <w:t>“</w:t>
            </w:r>
            <w:proofErr w:type="gram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w:t>
            </w:r>
            <w:proofErr w:type="spellEnd"/>
            <w:r w:rsidRPr="00EF05A2">
              <w:rPr>
                <w:rFonts w:ascii="Times New Roman" w:hAnsi="Times New Roman" w:cs="Times New Roman"/>
                <w:sz w:val="24"/>
                <w:szCs w:val="24"/>
                <w:shd w:val="clear" w:color="auto" w:fill="FFFFFF"/>
              </w:rPr>
              <w:t xml:space="preserve"> „</w:t>
            </w:r>
            <w:proofErr w:type="spellStart"/>
            <w:proofErr w:type="gramStart"/>
            <w:r w:rsidRPr="00EF05A2">
              <w:rPr>
                <w:rFonts w:ascii="Times New Roman" w:hAnsi="Times New Roman" w:cs="Times New Roman"/>
                <w:sz w:val="24"/>
                <w:szCs w:val="24"/>
                <w:shd w:val="clear" w:color="auto" w:fill="FFFFFF"/>
              </w:rPr>
              <w:t>buožių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buvo</w:t>
            </w:r>
            <w:proofErr w:type="spellEnd"/>
            <w:proofErr w:type="gram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atimamas</w:t>
            </w:r>
            <w:proofErr w:type="spellEnd"/>
            <w:r w:rsidRPr="00EF05A2">
              <w:rPr>
                <w:rFonts w:ascii="Times New Roman" w:hAnsi="Times New Roman" w:cs="Times New Roman"/>
                <w:sz w:val="24"/>
                <w:szCs w:val="24"/>
                <w:shd w:val="clear" w:color="auto" w:fill="FFFFFF"/>
              </w:rPr>
              <w:t xml:space="preserve"> visas </w:t>
            </w:r>
            <w:proofErr w:type="spellStart"/>
            <w:r w:rsidRPr="00EF05A2">
              <w:rPr>
                <w:rFonts w:ascii="Times New Roman" w:hAnsi="Times New Roman" w:cs="Times New Roman"/>
                <w:sz w:val="24"/>
                <w:szCs w:val="24"/>
                <w:shd w:val="clear" w:color="auto" w:fill="FFFFFF"/>
              </w:rPr>
              <w:t>turtas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jie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patys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tremiami</w:t>
            </w:r>
            <w:proofErr w:type="spellEnd"/>
            <w:r w:rsidRPr="00EF05A2">
              <w:rPr>
                <w:rFonts w:ascii="Times New Roman" w:hAnsi="Times New Roman" w:cs="Times New Roman"/>
                <w:sz w:val="24"/>
                <w:szCs w:val="24"/>
                <w:shd w:val="clear" w:color="auto" w:fill="FFFFFF"/>
              </w:rPr>
              <w:t xml:space="preserve"> į </w:t>
            </w:r>
            <w:proofErr w:type="spellStart"/>
            <w:r w:rsidRPr="00EF05A2">
              <w:rPr>
                <w:rFonts w:ascii="Times New Roman" w:hAnsi="Times New Roman" w:cs="Times New Roman"/>
                <w:sz w:val="24"/>
                <w:szCs w:val="24"/>
                <w:shd w:val="clear" w:color="auto" w:fill="FFFFFF"/>
              </w:rPr>
              <w:t>Rusijos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šiaurės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Uralo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Kazachstano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Sibiro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platybes</w:t>
            </w:r>
            <w:proofErr w:type="spellEnd"/>
            <w:r w:rsidRPr="00EF05A2">
              <w:rPr>
                <w:rFonts w:ascii="Times New Roman" w:hAnsi="Times New Roman" w:cs="Times New Roman"/>
                <w:sz w:val="24"/>
                <w:szCs w:val="24"/>
                <w:shd w:val="clear" w:color="auto" w:fill="FFFFFF"/>
              </w:rPr>
              <w:t xml:space="preserve">. &lt;…&gt; </w:t>
            </w:r>
            <w:proofErr w:type="spellStart"/>
            <w:r w:rsidRPr="00EF05A2">
              <w:rPr>
                <w:rFonts w:ascii="Times New Roman" w:hAnsi="Times New Roman" w:cs="Times New Roman"/>
                <w:sz w:val="24"/>
                <w:szCs w:val="24"/>
                <w:shd w:val="clear" w:color="auto" w:fill="FFFFFF"/>
              </w:rPr>
              <w:t>Tęsėsi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ir</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trėmimai</w:t>
            </w:r>
            <w:proofErr w:type="spellEnd"/>
            <w:r w:rsidRPr="00EF05A2">
              <w:rPr>
                <w:rFonts w:ascii="Times New Roman" w:hAnsi="Times New Roman" w:cs="Times New Roman"/>
                <w:sz w:val="24"/>
                <w:szCs w:val="24"/>
                <w:shd w:val="clear" w:color="auto" w:fill="FFFFFF"/>
              </w:rPr>
              <w:t xml:space="preserve">. Jau 1932 m. </w:t>
            </w:r>
            <w:proofErr w:type="spellStart"/>
            <w:r w:rsidRPr="00EF05A2">
              <w:rPr>
                <w:rFonts w:ascii="Times New Roman" w:hAnsi="Times New Roman" w:cs="Times New Roman"/>
                <w:sz w:val="24"/>
                <w:szCs w:val="24"/>
                <w:shd w:val="clear" w:color="auto" w:fill="FFFFFF"/>
              </w:rPr>
              <w:t>buvo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sukolektyvinta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beveik</w:t>
            </w:r>
            <w:proofErr w:type="spellEnd"/>
            <w:r w:rsidRPr="00EF05A2">
              <w:rPr>
                <w:rFonts w:ascii="Times New Roman" w:hAnsi="Times New Roman" w:cs="Times New Roman"/>
                <w:sz w:val="24"/>
                <w:szCs w:val="24"/>
                <w:shd w:val="clear" w:color="auto" w:fill="FFFFFF"/>
              </w:rPr>
              <w:t xml:space="preserve"> du </w:t>
            </w:r>
            <w:proofErr w:type="spellStart"/>
            <w:r w:rsidRPr="00EF05A2">
              <w:rPr>
                <w:rFonts w:ascii="Times New Roman" w:hAnsi="Times New Roman" w:cs="Times New Roman"/>
                <w:sz w:val="24"/>
                <w:szCs w:val="24"/>
                <w:shd w:val="clear" w:color="auto" w:fill="FFFFFF"/>
              </w:rPr>
              <w:t>trečdaliai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valstiečių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kolūkių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grūdus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valdžia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atimdavo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dažnai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nieko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nepalikdama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maistui</w:t>
            </w:r>
            <w:proofErr w:type="spellEnd"/>
            <w:r w:rsidRPr="00EF05A2">
              <w:rPr>
                <w:rFonts w:ascii="Times New Roman" w:hAnsi="Times New Roman" w:cs="Times New Roman"/>
                <w:sz w:val="24"/>
                <w:szCs w:val="24"/>
                <w:shd w:val="clear" w:color="auto" w:fill="FFFFFF"/>
              </w:rPr>
              <w:t xml:space="preserve">. Tokie </w:t>
            </w:r>
            <w:proofErr w:type="spellStart"/>
            <w:r w:rsidRPr="00EF05A2">
              <w:rPr>
                <w:rFonts w:ascii="Times New Roman" w:hAnsi="Times New Roman" w:cs="Times New Roman"/>
                <w:sz w:val="24"/>
                <w:szCs w:val="24"/>
                <w:shd w:val="clear" w:color="auto" w:fill="FFFFFF"/>
              </w:rPr>
              <w:t>valdžios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veiksmai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sukėlė</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didžiulį</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badą</w:t>
            </w:r>
            <w:proofErr w:type="spellEnd"/>
            <w:r w:rsidRPr="00EF05A2">
              <w:rPr>
                <w:rFonts w:ascii="Times New Roman" w:hAnsi="Times New Roman" w:cs="Times New Roman"/>
                <w:sz w:val="24"/>
                <w:szCs w:val="24"/>
                <w:shd w:val="clear" w:color="auto" w:fill="FFFFFF"/>
              </w:rPr>
              <w:t xml:space="preserve">. 1932 m. pabaigoje-1933 m </w:t>
            </w:r>
            <w:proofErr w:type="spellStart"/>
            <w:r w:rsidRPr="00EF05A2">
              <w:rPr>
                <w:rFonts w:ascii="Times New Roman" w:hAnsi="Times New Roman" w:cs="Times New Roman"/>
                <w:sz w:val="24"/>
                <w:szCs w:val="24"/>
                <w:shd w:val="clear" w:color="auto" w:fill="FFFFFF"/>
              </w:rPr>
              <w:t>Šiaurės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Kaukaze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Ukrainoje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Volgos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vidurupyje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bei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žemupyje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ir</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Urale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bado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mirė</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apie</w:t>
            </w:r>
            <w:proofErr w:type="spellEnd"/>
            <w:r w:rsidRPr="00EF05A2">
              <w:rPr>
                <w:rFonts w:ascii="Times New Roman" w:hAnsi="Times New Roman" w:cs="Times New Roman"/>
                <w:sz w:val="24"/>
                <w:szCs w:val="24"/>
                <w:shd w:val="clear" w:color="auto" w:fill="FFFFFF"/>
              </w:rPr>
              <w:t xml:space="preserve"> 4 </w:t>
            </w:r>
            <w:proofErr w:type="spellStart"/>
            <w:r w:rsidRPr="00EF05A2">
              <w:rPr>
                <w:rFonts w:ascii="Times New Roman" w:hAnsi="Times New Roman" w:cs="Times New Roman"/>
                <w:sz w:val="24"/>
                <w:szCs w:val="24"/>
                <w:shd w:val="clear" w:color="auto" w:fill="FFFFFF"/>
              </w:rPr>
              <w:t>milijonus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valstiečių</w:t>
            </w:r>
            <w:proofErr w:type="spellEnd"/>
            <w:r w:rsidRPr="00EF05A2">
              <w:rPr>
                <w:rFonts w:ascii="Times New Roman" w:hAnsi="Times New Roman" w:cs="Times New Roman"/>
                <w:sz w:val="24"/>
                <w:szCs w:val="24"/>
                <w:shd w:val="clear" w:color="auto" w:fill="FFFFFF"/>
              </w:rPr>
              <w:t xml:space="preserve">. &lt;…&gt; </w:t>
            </w:r>
            <w:proofErr w:type="spellStart"/>
            <w:r w:rsidRPr="00EF05A2">
              <w:rPr>
                <w:rFonts w:ascii="Times New Roman" w:hAnsi="Times New Roman" w:cs="Times New Roman"/>
                <w:sz w:val="24"/>
                <w:szCs w:val="24"/>
              </w:rPr>
              <w:t>Industrializacija</w:t>
            </w:r>
            <w:proofErr w:type="spellEnd"/>
            <w:r w:rsidRPr="00EF05A2">
              <w:rPr>
                <w:rFonts w:ascii="Times New Roman" w:hAnsi="Times New Roman" w:cs="Times New Roman"/>
                <w:sz w:val="24"/>
                <w:szCs w:val="24"/>
                <w:shd w:val="clear" w:color="auto" w:fill="FFFFFF"/>
              </w:rPr>
              <w:t> </w:t>
            </w:r>
            <w:proofErr w:type="spellStart"/>
            <w:r w:rsidRPr="00EF05A2">
              <w:rPr>
                <w:rFonts w:ascii="Times New Roman" w:hAnsi="Times New Roman" w:cs="Times New Roman"/>
                <w:sz w:val="24"/>
                <w:szCs w:val="24"/>
                <w:shd w:val="clear" w:color="auto" w:fill="FFFFFF"/>
              </w:rPr>
              <w:t>irgi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buvo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vykdoma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milžiniškų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aukų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kaina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Milijonai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žmonių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naujų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įmonių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statybose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gyveno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palapinėse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žeminėse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barakuose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kentė</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visokius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nepriteklius</w:t>
            </w:r>
            <w:proofErr w:type="spellEnd"/>
            <w:r w:rsidRPr="00EF05A2">
              <w:rPr>
                <w:rFonts w:ascii="Times New Roman" w:hAnsi="Times New Roman" w:cs="Times New Roman"/>
                <w:sz w:val="24"/>
                <w:szCs w:val="24"/>
                <w:shd w:val="clear" w:color="auto" w:fill="FFFFFF"/>
              </w:rPr>
              <w:t>. </w:t>
            </w:r>
            <w:proofErr w:type="spellStart"/>
            <w:r w:rsidRPr="00EF05A2">
              <w:rPr>
                <w:rFonts w:ascii="Times New Roman" w:hAnsi="Times New Roman" w:cs="Times New Roman"/>
                <w:sz w:val="24"/>
                <w:szCs w:val="24"/>
                <w:shd w:val="clear" w:color="auto" w:fill="FFFFFF"/>
              </w:rPr>
              <w:t>Tačiau</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dalis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jų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dirbo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entuziastingai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tikėdami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kad</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nepriteklių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kaina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kuria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naują</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visuomenę</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kurioje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visi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gyvens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laimingai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Šį</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tikėjimą</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stiprino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oficiali</w:t>
            </w:r>
            <w:proofErr w:type="spellEnd"/>
            <w:r w:rsidRPr="00EF05A2">
              <w:rPr>
                <w:rFonts w:ascii="Times New Roman" w:hAnsi="Times New Roman" w:cs="Times New Roman"/>
                <w:sz w:val="24"/>
                <w:szCs w:val="24"/>
                <w:shd w:val="clear" w:color="auto" w:fill="FFFFFF"/>
              </w:rPr>
              <w:t> </w:t>
            </w:r>
            <w:r w:rsidRPr="00EF05A2">
              <w:rPr>
                <w:rFonts w:ascii="Times New Roman" w:hAnsi="Times New Roman" w:cs="Times New Roman"/>
                <w:sz w:val="24"/>
                <w:szCs w:val="24"/>
              </w:rPr>
              <w:t>propaganda</w:t>
            </w:r>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išpūsdama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lastRenderedPageBreak/>
              <w:t>industrializacijos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laimėjimus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nors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jie</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iš</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tikrųjų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buvo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dideli</w:t>
            </w:r>
            <w:proofErr w:type="spellEnd"/>
            <w:r w:rsidRPr="00EF05A2">
              <w:rPr>
                <w:rFonts w:ascii="Times New Roman" w:hAnsi="Times New Roman" w:cs="Times New Roman"/>
                <w:sz w:val="24"/>
                <w:szCs w:val="24"/>
                <w:shd w:val="clear" w:color="auto" w:fill="FFFFFF"/>
              </w:rPr>
              <w:t xml:space="preserve">. 4-ojo </w:t>
            </w:r>
            <w:proofErr w:type="spellStart"/>
            <w:r w:rsidRPr="00EF05A2">
              <w:rPr>
                <w:rFonts w:ascii="Times New Roman" w:hAnsi="Times New Roman" w:cs="Times New Roman"/>
                <w:sz w:val="24"/>
                <w:szCs w:val="24"/>
                <w:shd w:val="clear" w:color="auto" w:fill="FFFFFF"/>
              </w:rPr>
              <w:t>dešimtmečio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pabaigoje</w:t>
            </w:r>
            <w:proofErr w:type="spellEnd"/>
            <w:r w:rsidRPr="00EF05A2">
              <w:rPr>
                <w:rFonts w:ascii="Times New Roman" w:hAnsi="Times New Roman" w:cs="Times New Roman"/>
                <w:sz w:val="24"/>
                <w:szCs w:val="24"/>
                <w:shd w:val="clear" w:color="auto" w:fill="FFFFFF"/>
              </w:rPr>
              <w:t xml:space="preserve"> SSRS </w:t>
            </w:r>
            <w:proofErr w:type="spellStart"/>
            <w:r w:rsidRPr="00EF05A2">
              <w:rPr>
                <w:rFonts w:ascii="Times New Roman" w:hAnsi="Times New Roman" w:cs="Times New Roman"/>
                <w:sz w:val="24"/>
                <w:szCs w:val="24"/>
                <w:shd w:val="clear" w:color="auto" w:fill="FFFFFF"/>
              </w:rPr>
              <w:t>elektros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energijos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plieno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akmens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anglių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daugelio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rūšių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mašinų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gamyba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atsiliko</w:t>
            </w:r>
            <w:proofErr w:type="spellEnd"/>
            <w:r w:rsidRPr="00EF05A2">
              <w:rPr>
                <w:rFonts w:ascii="Times New Roman" w:hAnsi="Times New Roman" w:cs="Times New Roman"/>
                <w:sz w:val="24"/>
                <w:szCs w:val="24"/>
                <w:shd w:val="clear" w:color="auto" w:fill="FFFFFF"/>
              </w:rPr>
              <w:t xml:space="preserve"> tik </w:t>
            </w:r>
            <w:proofErr w:type="spellStart"/>
            <w:r w:rsidRPr="00EF05A2">
              <w:rPr>
                <w:rFonts w:ascii="Times New Roman" w:hAnsi="Times New Roman" w:cs="Times New Roman"/>
                <w:sz w:val="24"/>
                <w:szCs w:val="24"/>
                <w:shd w:val="clear" w:color="auto" w:fill="FFFFFF"/>
              </w:rPr>
              <w:t>nuo</w:t>
            </w:r>
            <w:proofErr w:type="spellEnd"/>
            <w:r w:rsidRPr="00EF05A2">
              <w:rPr>
                <w:rFonts w:ascii="Times New Roman" w:hAnsi="Times New Roman" w:cs="Times New Roman"/>
                <w:sz w:val="24"/>
                <w:szCs w:val="24"/>
                <w:shd w:val="clear" w:color="auto" w:fill="FFFFFF"/>
              </w:rPr>
              <w:t xml:space="preserve"> JAV </w:t>
            </w:r>
            <w:proofErr w:type="spellStart"/>
            <w:r w:rsidRPr="00EF05A2">
              <w:rPr>
                <w:rFonts w:ascii="Times New Roman" w:hAnsi="Times New Roman" w:cs="Times New Roman"/>
                <w:sz w:val="24"/>
                <w:szCs w:val="24"/>
                <w:shd w:val="clear" w:color="auto" w:fill="FFFFFF"/>
              </w:rPr>
              <w:t>ir</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beveik</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susilygino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su</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Vokietija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Smarkiai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didėjo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ginkluotės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gamyba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pirmiausia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buvo</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plečiama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sunkioji</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pramonė</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daug</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lėšų</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skiriama</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mokslo</w:t>
            </w:r>
            <w:proofErr w:type="spellEnd"/>
            <w:r w:rsidRPr="00EF05A2">
              <w:rPr>
                <w:rFonts w:ascii="Times New Roman" w:hAnsi="Times New Roman" w:cs="Times New Roman"/>
                <w:sz w:val="24"/>
                <w:szCs w:val="24"/>
                <w:shd w:val="clear" w:color="auto" w:fill="FFFFFF"/>
              </w:rPr>
              <w:t> </w:t>
            </w:r>
            <w:proofErr w:type="spellStart"/>
            <w:r w:rsidRPr="00EF05A2">
              <w:rPr>
                <w:rFonts w:ascii="Times New Roman" w:hAnsi="Times New Roman" w:cs="Times New Roman"/>
                <w:sz w:val="24"/>
                <w:szCs w:val="24"/>
                <w:shd w:val="clear" w:color="auto" w:fill="FFFFFF"/>
              </w:rPr>
              <w:t>tiriamiesiems</w:t>
            </w:r>
            <w:proofErr w:type="spellEnd"/>
            <w:r w:rsidRPr="00EF05A2">
              <w:rPr>
                <w:rFonts w:ascii="Times New Roman" w:hAnsi="Times New Roman" w:cs="Times New Roman"/>
                <w:sz w:val="24"/>
                <w:szCs w:val="24"/>
                <w:shd w:val="clear" w:color="auto" w:fill="FFFFFF"/>
              </w:rPr>
              <w:t xml:space="preserve"> </w:t>
            </w:r>
            <w:proofErr w:type="spellStart"/>
            <w:r w:rsidRPr="00EF05A2">
              <w:rPr>
                <w:rFonts w:ascii="Times New Roman" w:hAnsi="Times New Roman" w:cs="Times New Roman"/>
                <w:sz w:val="24"/>
                <w:szCs w:val="24"/>
                <w:shd w:val="clear" w:color="auto" w:fill="FFFFFF"/>
              </w:rPr>
              <w:t>darbams</w:t>
            </w:r>
            <w:proofErr w:type="spellEnd"/>
            <w:r w:rsidRPr="00EF05A2">
              <w:rPr>
                <w:rFonts w:ascii="Times New Roman" w:hAnsi="Times New Roman" w:cs="Times New Roman"/>
                <w:sz w:val="24"/>
                <w:szCs w:val="24"/>
                <w:shd w:val="clear" w:color="auto" w:fill="FFFFFF"/>
              </w:rPr>
              <w:t>.</w:t>
            </w:r>
          </w:p>
        </w:tc>
      </w:tr>
      <w:tr w:rsidR="002C78AB" w14:paraId="188C02BF" w14:textId="77777777" w:rsidTr="002C78AB">
        <w:tc>
          <w:tcPr>
            <w:tcW w:w="9350" w:type="dxa"/>
          </w:tcPr>
          <w:p w14:paraId="29F9D971" w14:textId="40B7521C" w:rsidR="002C78AB" w:rsidRDefault="00EF05A2" w:rsidP="00881E30">
            <w:pPr>
              <w:spacing w:line="360" w:lineRule="auto"/>
              <w:jc w:val="both"/>
              <w:rPr>
                <w:rFonts w:ascii="Times New Roman" w:hAnsi="Times New Roman" w:cs="Times New Roman"/>
                <w:sz w:val="24"/>
                <w:szCs w:val="24"/>
                <w:lang w:val="lt-LT"/>
              </w:rPr>
            </w:pPr>
            <w:r w:rsidRPr="00445030">
              <w:rPr>
                <w:rFonts w:ascii="Times New Roman" w:hAnsi="Times New Roman" w:cs="Times New Roman"/>
                <w:b/>
                <w:bCs/>
                <w:sz w:val="24"/>
                <w:szCs w:val="24"/>
                <w:lang w:val="lt-LT"/>
              </w:rPr>
              <w:lastRenderedPageBreak/>
              <w:t>Galimi atsakymai</w:t>
            </w:r>
            <w:r>
              <w:rPr>
                <w:rFonts w:ascii="Times New Roman" w:hAnsi="Times New Roman" w:cs="Times New Roman"/>
                <w:sz w:val="24"/>
                <w:szCs w:val="24"/>
                <w:lang w:val="lt-LT"/>
              </w:rPr>
              <w:t xml:space="preserve">: </w:t>
            </w:r>
          </w:p>
          <w:p w14:paraId="49B9C1A5" w14:textId="77777777" w:rsidR="002C78AB" w:rsidRDefault="00EF05A2" w:rsidP="00881E30">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Gali būti pateikti skirtingi atsakymai, tačiau svarbiausia, kad būtų šie komponentai:</w:t>
            </w:r>
          </w:p>
          <w:p w14:paraId="787C3059" w14:textId="0497F0B8" w:rsidR="00EF05A2" w:rsidRDefault="00EF05A2" w:rsidP="00EF05A2">
            <w:pPr>
              <w:pStyle w:val="ListParagraph"/>
              <w:numPr>
                <w:ilvl w:val="0"/>
                <w:numId w:val="2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Atskirai įvardinti demokratinių ir totalitarinių šalių būdai įveikti krizę ;</w:t>
            </w:r>
          </w:p>
          <w:p w14:paraId="2FA96159" w14:textId="77777777" w:rsidR="00EF05A2" w:rsidRDefault="00EF05A2" w:rsidP="00EF05A2">
            <w:pPr>
              <w:pStyle w:val="ListParagraph"/>
              <w:numPr>
                <w:ilvl w:val="0"/>
                <w:numId w:val="2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Turi būti paaiškintas kiekvienas nurodytas būdas ir jo pasekmės konkrečioje valstybėje (turi būti paliestos visos trys valstybės);</w:t>
            </w:r>
          </w:p>
          <w:p w14:paraId="1E2F52E6" w14:textId="4829C992" w:rsidR="00EF05A2" w:rsidRPr="00EF05A2" w:rsidRDefault="00EF05A2" w:rsidP="00EF05A2">
            <w:pPr>
              <w:pStyle w:val="ListParagraph"/>
              <w:numPr>
                <w:ilvl w:val="0"/>
                <w:numId w:val="2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Atsakymą turėtų sudaryti mažiausiai 3 valstybės, ir atskirai kiekvienos naudotos priemonės, kurių pasekmės (teigiamos arba neigiamos) turi būti paaiškintos.</w:t>
            </w:r>
          </w:p>
        </w:tc>
      </w:tr>
    </w:tbl>
    <w:p w14:paraId="1EB687B2" w14:textId="77777777" w:rsidR="002C78AB" w:rsidRDefault="002C78AB" w:rsidP="00881E30">
      <w:pPr>
        <w:spacing w:line="360" w:lineRule="auto"/>
        <w:jc w:val="both"/>
        <w:rPr>
          <w:rFonts w:ascii="Times New Roman" w:hAnsi="Times New Roman" w:cs="Times New Roman"/>
          <w:sz w:val="24"/>
          <w:szCs w:val="24"/>
          <w:lang w:val="lt-LT"/>
        </w:rPr>
      </w:pPr>
    </w:p>
    <w:p w14:paraId="4AAA0B26" w14:textId="77777777" w:rsidR="00AA6AF2" w:rsidRDefault="00AA6AF2" w:rsidP="00881E30">
      <w:pPr>
        <w:spacing w:line="360" w:lineRule="auto"/>
        <w:jc w:val="both"/>
        <w:rPr>
          <w:rFonts w:ascii="Times New Roman" w:hAnsi="Times New Roman" w:cs="Times New Roman"/>
          <w:sz w:val="24"/>
          <w:szCs w:val="24"/>
          <w:lang w:val="lt-LT"/>
        </w:rPr>
      </w:pPr>
    </w:p>
    <w:p w14:paraId="0EC13DA7" w14:textId="1E664F1C" w:rsidR="00AA6AF2" w:rsidRPr="00AA6AF2" w:rsidRDefault="00C6796E" w:rsidP="00AA6AF2">
      <w:pPr>
        <w:jc w:val="both"/>
        <w:rPr>
          <w:rFonts w:ascii="Times New Roman" w:eastAsia="Times New Roman" w:hAnsi="Times New Roman" w:cs="Times New Roman"/>
          <w:kern w:val="0"/>
          <w:sz w:val="24"/>
          <w:szCs w:val="24"/>
          <w14:ligatures w14:val="none"/>
        </w:rPr>
      </w:pPr>
      <w:r>
        <w:rPr>
          <w:rFonts w:ascii="Times New Roman" w:hAnsi="Times New Roman" w:cs="Times New Roman"/>
          <w:b/>
          <w:sz w:val="24"/>
          <w:szCs w:val="24"/>
        </w:rPr>
        <w:t xml:space="preserve">Antra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V</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AA6AF2" w:rsidRPr="00AA6AF2">
        <w:rPr>
          <w:rFonts w:ascii="Times New Roman" w:eastAsia="Times New Roman" w:hAnsi="Times New Roman" w:cs="Times New Roman"/>
          <w:b/>
          <w:bCs/>
          <w:color w:val="000000"/>
          <w:kern w:val="0"/>
          <w:sz w:val="24"/>
          <w:szCs w:val="24"/>
          <w14:ligatures w14:val="none"/>
        </w:rPr>
        <w:t xml:space="preserve">A3.1. </w:t>
      </w:r>
      <w:r w:rsidR="00AA6AF2" w:rsidRPr="00AA6AF2">
        <w:rPr>
          <w:rFonts w:ascii="Times New Roman" w:eastAsia="Times New Roman" w:hAnsi="Times New Roman" w:cs="Times New Roman"/>
          <w:color w:val="000000"/>
          <w:kern w:val="0"/>
          <w:sz w:val="24"/>
          <w:szCs w:val="24"/>
          <w14:ligatures w14:val="none"/>
        </w:rPr>
        <w:t>„</w:t>
      </w:r>
      <w:proofErr w:type="spellStart"/>
      <w:r w:rsidR="00AA6AF2" w:rsidRPr="00AA6AF2">
        <w:rPr>
          <w:rFonts w:ascii="Times New Roman" w:eastAsia="Times New Roman" w:hAnsi="Times New Roman" w:cs="Times New Roman"/>
          <w:color w:val="000000"/>
          <w:kern w:val="0"/>
          <w:sz w:val="24"/>
          <w:szCs w:val="24"/>
          <w14:ligatures w14:val="none"/>
        </w:rPr>
        <w:t>Atskleidžia</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konkrečią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nagrinėjamam</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istoriniam</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įvykiui</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reikšmingą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istorinę</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asmenybę</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nurodo</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kuo</w:t>
      </w:r>
      <w:proofErr w:type="spellEnd"/>
      <w:r w:rsidR="00AA6AF2" w:rsidRPr="00AA6AF2">
        <w:rPr>
          <w:rFonts w:ascii="Times New Roman" w:eastAsia="Times New Roman" w:hAnsi="Times New Roman" w:cs="Times New Roman"/>
          <w:color w:val="000000"/>
          <w:kern w:val="0"/>
          <w:sz w:val="24"/>
          <w:szCs w:val="24"/>
          <w14:ligatures w14:val="none"/>
        </w:rPr>
        <w:t xml:space="preserve"> ji </w:t>
      </w:r>
      <w:proofErr w:type="spellStart"/>
      <w:proofErr w:type="gramStart"/>
      <w:r w:rsidR="00AA6AF2" w:rsidRPr="00AA6AF2">
        <w:rPr>
          <w:rFonts w:ascii="Times New Roman" w:eastAsia="Times New Roman" w:hAnsi="Times New Roman" w:cs="Times New Roman"/>
          <w:color w:val="000000"/>
          <w:kern w:val="0"/>
          <w:sz w:val="24"/>
          <w:szCs w:val="24"/>
          <w14:ligatures w14:val="none"/>
        </w:rPr>
        <w:t>svarbi</w:t>
      </w:r>
      <w:proofErr w:type="spellEnd"/>
      <w:r w:rsidR="00AA6AF2" w:rsidRPr="00AA6AF2">
        <w:rPr>
          <w:rFonts w:ascii="Times New Roman" w:eastAsia="Times New Roman" w:hAnsi="Times New Roman" w:cs="Times New Roman"/>
          <w:color w:val="000000"/>
          <w:kern w:val="0"/>
          <w:sz w:val="24"/>
          <w:szCs w:val="24"/>
          <w14:ligatures w14:val="none"/>
        </w:rPr>
        <w:t>“</w:t>
      </w:r>
      <w:proofErr w:type="gramEnd"/>
      <w:r w:rsidR="00AA6AF2" w:rsidRPr="00AA6AF2">
        <w:rPr>
          <w:rFonts w:ascii="Times New Roman" w:eastAsia="Times New Roman" w:hAnsi="Times New Roman" w:cs="Times New Roman"/>
          <w:color w:val="000000"/>
          <w:kern w:val="0"/>
          <w:sz w:val="24"/>
          <w:szCs w:val="24"/>
          <w14:ligatures w14:val="none"/>
        </w:rPr>
        <w:t>; „</w:t>
      </w:r>
      <w:proofErr w:type="spellStart"/>
      <w:r w:rsidR="00AA6AF2" w:rsidRPr="00AA6AF2">
        <w:rPr>
          <w:rFonts w:ascii="Times New Roman" w:eastAsia="Times New Roman" w:hAnsi="Times New Roman" w:cs="Times New Roman"/>
          <w:color w:val="000000"/>
          <w:kern w:val="0"/>
          <w:sz w:val="24"/>
          <w:szCs w:val="24"/>
          <w14:ligatures w14:val="none"/>
        </w:rPr>
        <w:t>paaiškina</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kokį</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pėdsaką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jos</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paliko</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istorijoje</w:t>
      </w:r>
      <w:proofErr w:type="spellEnd"/>
      <w:r w:rsidR="00AA6AF2" w:rsidRPr="00AA6AF2">
        <w:rPr>
          <w:rFonts w:ascii="Times New Roman" w:eastAsia="Times New Roman" w:hAnsi="Times New Roman" w:cs="Times New Roman"/>
          <w:color w:val="000000"/>
          <w:kern w:val="0"/>
          <w:sz w:val="24"/>
          <w:szCs w:val="24"/>
          <w14:ligatures w14:val="none"/>
        </w:rPr>
        <w:t>“.</w:t>
      </w:r>
      <w:r w:rsidR="00AA6AF2" w:rsidRPr="00AA6AF2">
        <w:rPr>
          <w:rFonts w:ascii="Times New Roman" w:eastAsia="Times New Roman" w:hAnsi="Times New Roman" w:cs="Times New Roman"/>
          <w:kern w:val="0"/>
          <w:sz w:val="24"/>
          <w:szCs w:val="24"/>
          <w14:ligatures w14:val="none"/>
        </w:rPr>
        <w:t xml:space="preserve">  </w:t>
      </w:r>
      <w:r w:rsidR="00AA6AF2" w:rsidRPr="00AA6AF2">
        <w:rPr>
          <w:rFonts w:ascii="Times New Roman" w:hAnsi="Times New Roman" w:cs="Times New Roman"/>
          <w:b/>
          <w:bCs/>
          <w:color w:val="000000"/>
          <w:sz w:val="24"/>
          <w:szCs w:val="24"/>
        </w:rPr>
        <w:t>(D3.4.)</w:t>
      </w:r>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Atrenka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susistemina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išsamiai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perteikia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tinkamą</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informaciją</w:t>
      </w:r>
      <w:proofErr w:type="spellEnd"/>
      <w:r w:rsidR="00AA6AF2" w:rsidRPr="00AA6AF2">
        <w:rPr>
          <w:color w:val="000000"/>
          <w:sz w:val="24"/>
          <w:szCs w:val="24"/>
        </w:rPr>
        <w:t xml:space="preserve"> </w:t>
      </w:r>
      <w:proofErr w:type="spellStart"/>
      <w:r w:rsidR="00AA6AF2" w:rsidRPr="00AA6AF2">
        <w:rPr>
          <w:rFonts w:ascii="Times New Roman" w:hAnsi="Times New Roman" w:cs="Times New Roman"/>
          <w:color w:val="000000"/>
          <w:sz w:val="24"/>
          <w:szCs w:val="24"/>
        </w:rPr>
        <w:t>konkrečiu</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klausimu</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pateikia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išsamius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apibūdinimus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paaiškinimus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juos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iliustruoja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pavyzdžiais</w:t>
      </w:r>
      <w:proofErr w:type="spellEnd"/>
      <w:r w:rsidR="00AA6AF2" w:rsidRPr="00AA6AF2">
        <w:rPr>
          <w:rFonts w:ascii="Times New Roman" w:hAnsi="Times New Roman" w:cs="Times New Roman"/>
          <w:color w:val="000000"/>
          <w:sz w:val="24"/>
          <w:szCs w:val="24"/>
        </w:rPr>
        <w:t>;</w:t>
      </w:r>
      <w:r w:rsidR="00AA6AF2" w:rsidRPr="00AA6AF2">
        <w:rPr>
          <w:color w:val="000000"/>
          <w:sz w:val="24"/>
          <w:szCs w:val="24"/>
        </w:rPr>
        <w:t xml:space="preserve"> </w:t>
      </w:r>
      <w:proofErr w:type="spellStart"/>
      <w:r w:rsidR="00AA6AF2" w:rsidRPr="00AA6AF2">
        <w:rPr>
          <w:rFonts w:ascii="Times New Roman" w:hAnsi="Times New Roman" w:cs="Times New Roman"/>
          <w:color w:val="000000"/>
          <w:sz w:val="24"/>
          <w:szCs w:val="24"/>
        </w:rPr>
        <w:t>tiksliai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vartoja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sąvokas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pasitelkia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datas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įvykius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reiškinius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savo</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supratimui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išreikšti</w:t>
      </w:r>
      <w:proofErr w:type="spellEnd"/>
      <w:r w:rsidR="00AA6AF2" w:rsidRPr="00AA6AF2">
        <w:rPr>
          <w:rFonts w:ascii="Times New Roman" w:hAnsi="Times New Roman" w:cs="Times New Roman"/>
          <w:color w:val="000000"/>
          <w:sz w:val="24"/>
          <w:szCs w:val="24"/>
        </w:rPr>
        <w:t>.</w:t>
      </w:r>
    </w:p>
    <w:p w14:paraId="0FADDA65" w14:textId="787A8159" w:rsidR="00C6796E" w:rsidRPr="00AA6AF2" w:rsidRDefault="00445030" w:rsidP="00AA6AF2">
      <w:pPr>
        <w:jc w:val="both"/>
        <w:rPr>
          <w:rFonts w:ascii="Times New Roman" w:hAnsi="Times New Roman" w:cs="Times New Roman"/>
          <w:sz w:val="24"/>
          <w:szCs w:val="24"/>
          <w:lang w:val="lt-LT"/>
        </w:rPr>
      </w:pPr>
      <w:proofErr w:type="spellStart"/>
      <w:r>
        <w:rPr>
          <w:rFonts w:ascii="Times New Roman" w:hAnsi="Times New Roman" w:cs="Times New Roman"/>
          <w:sz w:val="24"/>
          <w:szCs w:val="24"/>
        </w:rPr>
        <w:t>Naudodamiesi</w:t>
      </w:r>
      <w:proofErr w:type="spellEnd"/>
      <w:r>
        <w:rPr>
          <w:rFonts w:ascii="Times New Roman" w:hAnsi="Times New Roman" w:cs="Times New Roman"/>
          <w:sz w:val="24"/>
          <w:szCs w:val="24"/>
        </w:rPr>
        <w:t xml:space="preserve"> A, B, C </w:t>
      </w:r>
      <w:proofErr w:type="spellStart"/>
      <w:r>
        <w:rPr>
          <w:rFonts w:ascii="Times New Roman" w:hAnsi="Times New Roman" w:cs="Times New Roman"/>
          <w:sz w:val="24"/>
          <w:szCs w:val="24"/>
        </w:rPr>
        <w:t>šaltiniais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žiniomis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įvertinkite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kiekvienos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asmenybės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požiūrį</w:t>
      </w:r>
      <w:proofErr w:type="spellEnd"/>
      <w:r>
        <w:rPr>
          <w:rFonts w:ascii="Times New Roman" w:hAnsi="Times New Roman" w:cs="Times New Roman"/>
          <w:sz w:val="24"/>
          <w:szCs w:val="24"/>
        </w:rPr>
        <w:t xml:space="preserve"> į </w:t>
      </w:r>
      <w:proofErr w:type="spellStart"/>
      <w:r>
        <w:rPr>
          <w:rFonts w:ascii="Times New Roman" w:hAnsi="Times New Roman" w:cs="Times New Roman"/>
          <w:sz w:val="24"/>
          <w:szCs w:val="24"/>
        </w:rPr>
        <w:t>demokratines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prigimtines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žmogaus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teises</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445030" w14:paraId="21C7B74F" w14:textId="77777777" w:rsidTr="00445030">
        <w:tc>
          <w:tcPr>
            <w:tcW w:w="9350" w:type="dxa"/>
          </w:tcPr>
          <w:p w14:paraId="2BC609C4" w14:textId="4D0986B6" w:rsidR="00445030" w:rsidRDefault="00445030" w:rsidP="00AA6AF2">
            <w:pPr>
              <w:spacing w:line="360" w:lineRule="auto"/>
              <w:jc w:val="both"/>
              <w:rPr>
                <w:rFonts w:ascii="Times New Roman" w:hAnsi="Times New Roman" w:cs="Times New Roman"/>
                <w:sz w:val="24"/>
                <w:szCs w:val="24"/>
                <w:lang w:val="lt-LT"/>
              </w:rPr>
            </w:pPr>
            <w:r w:rsidRPr="00445030">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430EDC" w:rsidRPr="003B5D2A">
              <w:rPr>
                <w:rFonts w:ascii="Times New Roman" w:hAnsi="Times New Roman" w:cs="Times New Roman"/>
                <w:sz w:val="24"/>
                <w:szCs w:val="24"/>
                <w:lang w:val="lt-LT"/>
              </w:rPr>
              <w:t>1936 m. animacinis filmas apie Josifo Stalino partijos valymą. Stalinas sėdi prie židinio, pilno kaulų. Ant sienos kabo žmogaus kaukolės su viena skylute kaktoje. Jo kėdė</w:t>
            </w:r>
            <w:r w:rsidR="00430EDC">
              <w:rPr>
                <w:rFonts w:ascii="Times New Roman" w:hAnsi="Times New Roman" w:cs="Times New Roman"/>
                <w:sz w:val="24"/>
                <w:szCs w:val="24"/>
                <w:lang w:val="lt-LT"/>
              </w:rPr>
              <w:t>s apmušaluose</w:t>
            </w:r>
            <w:r w:rsidR="00430EDC" w:rsidRPr="003B5D2A">
              <w:rPr>
                <w:rFonts w:ascii="Times New Roman" w:hAnsi="Times New Roman" w:cs="Times New Roman"/>
                <w:sz w:val="24"/>
                <w:szCs w:val="24"/>
                <w:lang w:val="lt-LT"/>
              </w:rPr>
              <w:t xml:space="preserve"> yra kūjis, pjautuvas ir žvaigždės</w:t>
            </w:r>
            <w:r w:rsidR="00430EDC">
              <w:rPr>
                <w:rFonts w:ascii="Times New Roman" w:hAnsi="Times New Roman" w:cs="Times New Roman"/>
                <w:sz w:val="24"/>
                <w:szCs w:val="24"/>
                <w:lang w:val="lt-LT"/>
              </w:rPr>
              <w:t>.</w:t>
            </w:r>
          </w:p>
          <w:p w14:paraId="46A42261" w14:textId="00CCD4BA" w:rsidR="00445030" w:rsidRDefault="00445030" w:rsidP="00430EDC">
            <w:pPr>
              <w:rPr>
                <w:rFonts w:ascii="Times New Roman" w:hAnsi="Times New Roman" w:cs="Times New Roman"/>
                <w:sz w:val="24"/>
                <w:szCs w:val="24"/>
                <w:lang w:val="lt-LT"/>
              </w:rPr>
            </w:pPr>
            <w:r>
              <w:rPr>
                <w:noProof/>
                <w:lang w:val="lt-LT" w:eastAsia="lt-LT"/>
              </w:rPr>
              <w:lastRenderedPageBreak/>
              <w:drawing>
                <wp:inline distT="0" distB="0" distL="0" distR="0" wp14:anchorId="55FE2123" wp14:editId="7BAC7126">
                  <wp:extent cx="3273298" cy="3409686"/>
                  <wp:effectExtent l="0" t="0" r="3810" b="635"/>
                  <wp:docPr id="344142643" name="Picture 344142643" descr="1936 Cartoon on Joseph Stalin's party purges. Stalin sits in front of a fireplace filled with bones. Human 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6 Cartoon on Joseph Stalin's party purges. Stalin sits in front of a fireplace filled with bones. Human sk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766" cy="3421632"/>
                          </a:xfrm>
                          <a:prstGeom prst="rect">
                            <a:avLst/>
                          </a:prstGeom>
                          <a:noFill/>
                          <a:ln>
                            <a:noFill/>
                          </a:ln>
                        </pic:spPr>
                      </pic:pic>
                    </a:graphicData>
                  </a:graphic>
                </wp:inline>
              </w:drawing>
            </w:r>
          </w:p>
        </w:tc>
      </w:tr>
      <w:tr w:rsidR="00445030" w14:paraId="1CFDEC00" w14:textId="77777777" w:rsidTr="00445030">
        <w:tc>
          <w:tcPr>
            <w:tcW w:w="9350" w:type="dxa"/>
          </w:tcPr>
          <w:p w14:paraId="0A5ABE4E" w14:textId="556F0A7A" w:rsidR="00445030" w:rsidRPr="00EA3DFD" w:rsidRDefault="00445030" w:rsidP="00445030">
            <w:pPr>
              <w:rPr>
                <w:rFonts w:ascii="Times New Roman" w:hAnsi="Times New Roman" w:cs="Times New Roman"/>
                <w:sz w:val="24"/>
                <w:szCs w:val="24"/>
                <w:lang w:val="lt-LT"/>
              </w:rPr>
            </w:pPr>
            <w:r w:rsidRPr="00445030">
              <w:rPr>
                <w:rFonts w:ascii="Times New Roman" w:hAnsi="Times New Roman" w:cs="Times New Roman"/>
                <w:b/>
                <w:bCs/>
                <w:sz w:val="24"/>
                <w:szCs w:val="24"/>
                <w:lang w:val="lt-LT"/>
              </w:rPr>
              <w:lastRenderedPageBreak/>
              <w:t>Šaltinis B</w:t>
            </w:r>
            <w:r>
              <w:rPr>
                <w:rFonts w:ascii="Times New Roman" w:hAnsi="Times New Roman" w:cs="Times New Roman"/>
                <w:sz w:val="24"/>
                <w:szCs w:val="24"/>
                <w:lang w:val="lt-LT"/>
              </w:rPr>
              <w:t xml:space="preserve">.  </w:t>
            </w:r>
            <w:r w:rsidRPr="00EA3DFD">
              <w:rPr>
                <w:rFonts w:ascii="Times New Roman" w:hAnsi="Times New Roman" w:cs="Times New Roman"/>
                <w:sz w:val="24"/>
                <w:szCs w:val="24"/>
                <w:lang w:val="lt-LT"/>
              </w:rPr>
              <w:t>Iš A. Hitlerio knygos „Mano kova“</w:t>
            </w:r>
            <w:r>
              <w:rPr>
                <w:rFonts w:ascii="Times New Roman" w:hAnsi="Times New Roman" w:cs="Times New Roman"/>
                <w:sz w:val="24"/>
                <w:szCs w:val="24"/>
                <w:lang w:val="lt-LT"/>
              </w:rPr>
              <w:t>.</w:t>
            </w:r>
          </w:p>
          <w:p w14:paraId="56437247" w14:textId="77777777" w:rsidR="00445030" w:rsidRDefault="00445030" w:rsidP="00445030">
            <w:pPr>
              <w:spacing w:line="360" w:lineRule="auto"/>
              <w:jc w:val="both"/>
              <w:rPr>
                <w:rFonts w:ascii="Times New Roman" w:hAnsi="Times New Roman" w:cs="Times New Roman"/>
                <w:sz w:val="24"/>
                <w:szCs w:val="24"/>
                <w:lang w:val="lt-LT"/>
              </w:rPr>
            </w:pPr>
            <w:r w:rsidRPr="00EA3DFD">
              <w:rPr>
                <w:rFonts w:ascii="Times New Roman" w:hAnsi="Times New Roman" w:cs="Times New Roman"/>
                <w:sz w:val="24"/>
                <w:szCs w:val="24"/>
                <w:lang w:val="lt-LT"/>
              </w:rPr>
              <w:t xml:space="preserve">Virginijus Navickas, Istorijos užduotys 11 gimnazijos klasei, Ugda,  2023, p. 5  </w:t>
            </w:r>
          </w:p>
          <w:p w14:paraId="6CDDE098" w14:textId="77777777" w:rsidR="00430EDC" w:rsidRPr="00EA3DFD" w:rsidRDefault="00430EDC" w:rsidP="00445030">
            <w:pPr>
              <w:spacing w:line="360" w:lineRule="auto"/>
              <w:jc w:val="both"/>
              <w:rPr>
                <w:rFonts w:ascii="Times New Roman" w:hAnsi="Times New Roman" w:cs="Times New Roman"/>
                <w:sz w:val="24"/>
                <w:szCs w:val="24"/>
                <w:lang w:val="lt-LT"/>
              </w:rPr>
            </w:pPr>
          </w:p>
          <w:p w14:paraId="05D023E6" w14:textId="7483F39E" w:rsidR="00445030" w:rsidRDefault="00445030" w:rsidP="00445030">
            <w:pPr>
              <w:spacing w:line="360" w:lineRule="auto"/>
              <w:jc w:val="both"/>
              <w:rPr>
                <w:rFonts w:ascii="Times New Roman" w:hAnsi="Times New Roman" w:cs="Times New Roman"/>
                <w:sz w:val="24"/>
                <w:szCs w:val="24"/>
                <w:lang w:val="lt-LT"/>
              </w:rPr>
            </w:pPr>
            <w:proofErr w:type="spellStart"/>
            <w:r w:rsidRPr="00EA3DFD">
              <w:rPr>
                <w:rFonts w:ascii="Times New Roman" w:hAnsi="Times New Roman" w:cs="Times New Roman"/>
                <w:sz w:val="24"/>
                <w:szCs w:val="24"/>
              </w:rPr>
              <w:t>Sunku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rasti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aštrius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žodžius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norint</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pasmerkti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nesamonę</w:t>
            </w:r>
            <w:proofErr w:type="spellEnd"/>
            <w:r w:rsidRPr="00EA3DFD">
              <w:rPr>
                <w:rFonts w:ascii="Times New Roman" w:hAnsi="Times New Roman" w:cs="Times New Roman"/>
                <w:sz w:val="24"/>
                <w:szCs w:val="24"/>
              </w:rPr>
              <w:t xml:space="preserve">, jog </w:t>
            </w:r>
            <w:proofErr w:type="spellStart"/>
            <w:r w:rsidRPr="00EA3DFD">
              <w:rPr>
                <w:rFonts w:ascii="Times New Roman" w:hAnsi="Times New Roman" w:cs="Times New Roman"/>
                <w:sz w:val="24"/>
                <w:szCs w:val="24"/>
              </w:rPr>
              <w:t>genijai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atrandami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visuotiniu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rinkimų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būdu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Pirmiausia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tikrieji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valstybés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veikėjai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šalyje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gimsta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labai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retai</w:t>
            </w:r>
            <w:proofErr w:type="spellEnd"/>
            <w:r w:rsidRPr="00EA3DFD">
              <w:rPr>
                <w:rFonts w:ascii="Times New Roman" w:hAnsi="Times New Roman" w:cs="Times New Roman"/>
                <w:sz w:val="24"/>
                <w:szCs w:val="24"/>
              </w:rPr>
              <w:t xml:space="preserve">, antra, </w:t>
            </w:r>
            <w:proofErr w:type="spellStart"/>
            <w:r w:rsidRPr="00EA3DFD">
              <w:rPr>
                <w:rFonts w:ascii="Times New Roman" w:hAnsi="Times New Roman" w:cs="Times New Roman"/>
                <w:sz w:val="24"/>
                <w:szCs w:val="24"/>
              </w:rPr>
              <w:t>masė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visada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yra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nusiteikusi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prieš</w:t>
            </w:r>
            <w:proofErr w:type="spellEnd"/>
            <w:r w:rsidRPr="00EA3DFD">
              <w:rPr>
                <w:rFonts w:ascii="Times New Roman" w:hAnsi="Times New Roman" w:cs="Times New Roman"/>
                <w:sz w:val="24"/>
                <w:szCs w:val="24"/>
              </w:rPr>
              <w:t xml:space="preserve"> bet </w:t>
            </w:r>
            <w:proofErr w:type="spellStart"/>
            <w:r w:rsidRPr="00EA3DFD">
              <w:rPr>
                <w:rFonts w:ascii="Times New Roman" w:hAnsi="Times New Roman" w:cs="Times New Roman"/>
                <w:sz w:val="24"/>
                <w:szCs w:val="24"/>
              </w:rPr>
              <w:t>kokj</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nors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iškilesnj</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Greičiau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kupranugaris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išlįs</w:t>
            </w:r>
            <w:proofErr w:type="spellEnd"/>
            <w:r w:rsidRPr="00EA3DFD">
              <w:rPr>
                <w:rFonts w:ascii="Times New Roman" w:hAnsi="Times New Roman" w:cs="Times New Roman"/>
                <w:sz w:val="24"/>
                <w:szCs w:val="24"/>
              </w:rPr>
              <w:t xml:space="preserve"> per </w:t>
            </w:r>
            <w:proofErr w:type="spellStart"/>
            <w:r w:rsidRPr="00EA3DFD">
              <w:rPr>
                <w:rFonts w:ascii="Times New Roman" w:hAnsi="Times New Roman" w:cs="Times New Roman"/>
                <w:sz w:val="24"/>
                <w:szCs w:val="24"/>
              </w:rPr>
              <w:t>adatos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skylutę</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didis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žmogus</w:t>
            </w:r>
            <w:proofErr w:type="spellEnd"/>
            <w:r w:rsidRPr="00EA3DFD">
              <w:rPr>
                <w:rFonts w:ascii="Times New Roman" w:hAnsi="Times New Roman" w:cs="Times New Roman"/>
                <w:sz w:val="24"/>
                <w:szCs w:val="24"/>
              </w:rPr>
              <w:t xml:space="preserve"> bus </w:t>
            </w:r>
            <w:proofErr w:type="spellStart"/>
            <w:r w:rsidRPr="00EA3DFD">
              <w:rPr>
                <w:rFonts w:ascii="Times New Roman" w:hAnsi="Times New Roman" w:cs="Times New Roman"/>
                <w:sz w:val="24"/>
                <w:szCs w:val="24"/>
              </w:rPr>
              <w:t>atrastas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rinkimų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keliu</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Dėl</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Vokietijos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ištikusio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kracho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labiausiai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reikėtų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kaltinti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parlamentarizmą</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Mūsų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valstybė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atrodys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taip</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Pradedant</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bendruomene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baigiant</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svarbiausiu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vadovaujančiu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valstybės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organu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niekur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nebus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atstovaujamųjų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organų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viską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spręstu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daugumos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principu</w:t>
            </w:r>
            <w:proofErr w:type="spellEnd"/>
            <w:r w:rsidRPr="00EA3DFD">
              <w:rPr>
                <w:rFonts w:ascii="Times New Roman" w:hAnsi="Times New Roman" w:cs="Times New Roman"/>
                <w:sz w:val="24"/>
                <w:szCs w:val="24"/>
              </w:rPr>
              <w:t xml:space="preserve">. Bus tik </w:t>
            </w:r>
            <w:proofErr w:type="spellStart"/>
            <w:r w:rsidRPr="00EA3DFD">
              <w:rPr>
                <w:rFonts w:ascii="Times New Roman" w:hAnsi="Times New Roman" w:cs="Times New Roman"/>
                <w:sz w:val="24"/>
                <w:szCs w:val="24"/>
              </w:rPr>
              <w:t>patariamieji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organai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užduotis</w:t>
            </w:r>
            <w:proofErr w:type="spellEnd"/>
            <w:r w:rsidRPr="00EA3DFD">
              <w:rPr>
                <w:rFonts w:ascii="Times New Roman" w:hAnsi="Times New Roman" w:cs="Times New Roman"/>
                <w:sz w:val="24"/>
                <w:szCs w:val="24"/>
              </w:rPr>
              <w:t xml:space="preserve"> — </w:t>
            </w:r>
            <w:proofErr w:type="spellStart"/>
            <w:r w:rsidRPr="00EA3DFD">
              <w:rPr>
                <w:rFonts w:ascii="Times New Roman" w:hAnsi="Times New Roman" w:cs="Times New Roman"/>
                <w:sz w:val="24"/>
                <w:szCs w:val="24"/>
              </w:rPr>
              <w:t>padėti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išrinktam</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vadui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skirs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žmones</w:t>
            </w:r>
            <w:proofErr w:type="spellEnd"/>
            <w:r w:rsidRPr="00EA3DFD">
              <w:rPr>
                <w:rFonts w:ascii="Times New Roman" w:hAnsi="Times New Roman" w:cs="Times New Roman"/>
                <w:sz w:val="24"/>
                <w:szCs w:val="24"/>
              </w:rPr>
              <w:t xml:space="preserve"> į </w:t>
            </w:r>
            <w:proofErr w:type="spellStart"/>
            <w:r w:rsidRPr="00EA3DFD">
              <w:rPr>
                <w:rFonts w:ascii="Times New Roman" w:hAnsi="Times New Roman" w:cs="Times New Roman"/>
                <w:sz w:val="24"/>
                <w:szCs w:val="24"/>
              </w:rPr>
              <w:t>atitinkamus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postus</w:t>
            </w:r>
            <w:proofErr w:type="spellEnd"/>
            <w:r w:rsidRPr="00EA3DFD">
              <w:rPr>
                <w:rFonts w:ascii="Times New Roman" w:hAnsi="Times New Roman" w:cs="Times New Roman"/>
                <w:sz w:val="24"/>
                <w:szCs w:val="24"/>
              </w:rPr>
              <w:t xml:space="preserve"> &lt;...&gt;. Kad </w:t>
            </w:r>
            <w:proofErr w:type="spellStart"/>
            <w:r w:rsidRPr="00EA3DFD">
              <w:rPr>
                <w:rFonts w:ascii="Times New Roman" w:hAnsi="Times New Roman" w:cs="Times New Roman"/>
                <w:sz w:val="24"/>
                <w:szCs w:val="24"/>
              </w:rPr>
              <w:t>būtų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galima</w:t>
            </w:r>
            <w:proofErr w:type="spellEnd"/>
            <w:r w:rsidRPr="00EA3DFD">
              <w:rPr>
                <w:rFonts w:ascii="Times New Roman" w:hAnsi="Times New Roman" w:cs="Times New Roman"/>
                <w:sz w:val="24"/>
                <w:szCs w:val="24"/>
              </w:rPr>
              <w:t xml:space="preserve"> į </w:t>
            </w:r>
            <w:proofErr w:type="spellStart"/>
            <w:r w:rsidRPr="00EA3DFD">
              <w:rPr>
                <w:rFonts w:ascii="Times New Roman" w:hAnsi="Times New Roman" w:cs="Times New Roman"/>
                <w:sz w:val="24"/>
                <w:szCs w:val="24"/>
              </w:rPr>
              <w:t>nacijos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glėbį</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grąžinti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atplėštas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teritorijas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neužtenka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pačių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liepsningiausių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protestų</w:t>
            </w:r>
            <w:proofErr w:type="spellEnd"/>
            <w:r w:rsidRPr="00EA3DFD">
              <w:rPr>
                <w:rFonts w:ascii="Times New Roman" w:hAnsi="Times New Roman" w:cs="Times New Roman"/>
                <w:sz w:val="24"/>
                <w:szCs w:val="24"/>
              </w:rPr>
              <w:t xml:space="preserve">. Tam </w:t>
            </w:r>
            <w:proofErr w:type="spellStart"/>
            <w:r w:rsidRPr="00EA3DFD">
              <w:rPr>
                <w:rFonts w:ascii="Times New Roman" w:hAnsi="Times New Roman" w:cs="Times New Roman"/>
                <w:sz w:val="24"/>
                <w:szCs w:val="24"/>
              </w:rPr>
              <w:t>būtinas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gerai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išgaląstas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kardas</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Mes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turime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kiekvieną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Versalio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sutarties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punktą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atskirai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sistemingai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aiškinti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plačioms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liaudies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masėms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Turime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pasiekti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kad</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visi</w:t>
            </w:r>
            <w:proofErr w:type="spellEnd"/>
            <w:r w:rsidRPr="00EA3DFD">
              <w:rPr>
                <w:rFonts w:ascii="Times New Roman" w:hAnsi="Times New Roman" w:cs="Times New Roman"/>
                <w:sz w:val="24"/>
                <w:szCs w:val="24"/>
              </w:rPr>
              <w:t xml:space="preserve"> 60 </w:t>
            </w:r>
            <w:proofErr w:type="spellStart"/>
            <w:r w:rsidRPr="00EA3DFD">
              <w:rPr>
                <w:rFonts w:ascii="Times New Roman" w:hAnsi="Times New Roman" w:cs="Times New Roman"/>
                <w:sz w:val="24"/>
                <w:szCs w:val="24"/>
              </w:rPr>
              <w:t>milijonų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pradėtų</w:t>
            </w:r>
            <w:proofErr w:type="spellEnd"/>
            <w:r w:rsidRPr="00EA3DFD">
              <w:rPr>
                <w:rFonts w:ascii="Times New Roman" w:hAnsi="Times New Roman" w:cs="Times New Roman"/>
                <w:sz w:val="24"/>
                <w:szCs w:val="24"/>
              </w:rPr>
              <w:t xml:space="preserve"> visa </w:t>
            </w:r>
            <w:proofErr w:type="spellStart"/>
            <w:r w:rsidRPr="00EA3DFD">
              <w:rPr>
                <w:rFonts w:ascii="Times New Roman" w:hAnsi="Times New Roman" w:cs="Times New Roman"/>
                <w:sz w:val="24"/>
                <w:szCs w:val="24"/>
              </w:rPr>
              <w:t>širdimi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neapkęsti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šios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plėšikiškos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sutarties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tai </w:t>
            </w:r>
            <w:proofErr w:type="spellStart"/>
            <w:r w:rsidRPr="00EA3DFD">
              <w:rPr>
                <w:rFonts w:ascii="Times New Roman" w:hAnsi="Times New Roman" w:cs="Times New Roman"/>
                <w:sz w:val="24"/>
                <w:szCs w:val="24"/>
              </w:rPr>
              <w:t>išsilietų</w:t>
            </w:r>
            <w:proofErr w:type="spellEnd"/>
            <w:r w:rsidRPr="00EA3DFD">
              <w:rPr>
                <w:rFonts w:ascii="Times New Roman" w:hAnsi="Times New Roman" w:cs="Times New Roman"/>
                <w:sz w:val="24"/>
                <w:szCs w:val="24"/>
              </w:rPr>
              <w:t xml:space="preserve"> į </w:t>
            </w:r>
            <w:proofErr w:type="spellStart"/>
            <w:r w:rsidRPr="00EA3DFD">
              <w:rPr>
                <w:rFonts w:ascii="Times New Roman" w:hAnsi="Times New Roman" w:cs="Times New Roman"/>
                <w:sz w:val="24"/>
                <w:szCs w:val="24"/>
              </w:rPr>
              <w:t>bendrą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šūkį</w:t>
            </w:r>
            <w:proofErr w:type="spellEnd"/>
            <w:r w:rsidRPr="00EA3DFD">
              <w:rPr>
                <w:rFonts w:ascii="Times New Roman" w:hAnsi="Times New Roman" w:cs="Times New Roman"/>
                <w:sz w:val="24"/>
                <w:szCs w:val="24"/>
              </w:rPr>
              <w:t>: „</w:t>
            </w:r>
            <w:proofErr w:type="spellStart"/>
            <w:r w:rsidRPr="00EA3DFD">
              <w:rPr>
                <w:rFonts w:ascii="Times New Roman" w:hAnsi="Times New Roman" w:cs="Times New Roman"/>
                <w:sz w:val="24"/>
                <w:szCs w:val="24"/>
              </w:rPr>
              <w:t>Duokite</w:t>
            </w:r>
            <w:proofErr w:type="spellEnd"/>
            <w:r w:rsidRPr="00EA3DFD">
              <w:rPr>
                <w:rFonts w:ascii="Times New Roman" w:hAnsi="Times New Roman" w:cs="Times New Roman"/>
                <w:sz w:val="24"/>
                <w:szCs w:val="24"/>
              </w:rPr>
              <w:t xml:space="preserve"> mums </w:t>
            </w:r>
            <w:proofErr w:type="spellStart"/>
            <w:r w:rsidRPr="00EA3DFD">
              <w:rPr>
                <w:rFonts w:ascii="Times New Roman" w:hAnsi="Times New Roman" w:cs="Times New Roman"/>
                <w:sz w:val="24"/>
                <w:szCs w:val="24"/>
              </w:rPr>
              <w:t>vėl</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ginklus</w:t>
            </w:r>
            <w:proofErr w:type="spellEnd"/>
            <w:r w:rsidRPr="00EA3DFD">
              <w:rPr>
                <w:rFonts w:ascii="Times New Roman" w:hAnsi="Times New Roman" w:cs="Times New Roman"/>
                <w:sz w:val="24"/>
                <w:szCs w:val="24"/>
              </w:rPr>
              <w:t xml:space="preserve">!" &lt;...&gt; Visas </w:t>
            </w:r>
            <w:proofErr w:type="spellStart"/>
            <w:r w:rsidRPr="00EA3DFD">
              <w:rPr>
                <w:rFonts w:ascii="Times New Roman" w:hAnsi="Times New Roman" w:cs="Times New Roman"/>
                <w:sz w:val="24"/>
                <w:szCs w:val="24"/>
              </w:rPr>
              <w:t>mūsų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problemas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išspręs</w:t>
            </w:r>
            <w:proofErr w:type="spellEnd"/>
            <w:r w:rsidRPr="00EA3DFD">
              <w:rPr>
                <w:rFonts w:ascii="Times New Roman" w:hAnsi="Times New Roman" w:cs="Times New Roman"/>
                <w:sz w:val="24"/>
                <w:szCs w:val="24"/>
              </w:rPr>
              <w:t xml:space="preserve"> tik </w:t>
            </w:r>
            <w:proofErr w:type="spellStart"/>
            <w:r w:rsidRPr="00EA3DFD">
              <w:rPr>
                <w:rFonts w:ascii="Times New Roman" w:hAnsi="Times New Roman" w:cs="Times New Roman"/>
                <w:sz w:val="24"/>
                <w:szCs w:val="24"/>
              </w:rPr>
              <w:t>užkariavimas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naujų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žemių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kuriose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galėtumėme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apgyvendinti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vokiečius</w:t>
            </w:r>
            <w:proofErr w:type="spellEnd"/>
            <w:r w:rsidRPr="00EA3DFD">
              <w:rPr>
                <w:rFonts w:ascii="Times New Roman" w:hAnsi="Times New Roman" w:cs="Times New Roman"/>
                <w:sz w:val="24"/>
                <w:szCs w:val="24"/>
              </w:rPr>
              <w:t xml:space="preserve">. Be to, mums </w:t>
            </w:r>
            <w:proofErr w:type="spellStart"/>
            <w:r w:rsidRPr="00EA3DFD">
              <w:rPr>
                <w:rFonts w:ascii="Times New Roman" w:hAnsi="Times New Roman" w:cs="Times New Roman"/>
                <w:sz w:val="24"/>
                <w:szCs w:val="24"/>
              </w:rPr>
              <w:t>reikalingos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žemės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šliejasi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senų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mūsų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tėvynės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žemių</w:t>
            </w:r>
            <w:proofErr w:type="spellEnd"/>
            <w:r w:rsidRPr="00EA3DFD">
              <w:rPr>
                <w:rFonts w:ascii="Times New Roman" w:hAnsi="Times New Roman" w:cs="Times New Roman"/>
                <w:sz w:val="24"/>
                <w:szCs w:val="24"/>
              </w:rPr>
              <w:t xml:space="preserve">. &lt;...&gt; Ta </w:t>
            </w:r>
            <w:proofErr w:type="spellStart"/>
            <w:r w:rsidRPr="00EA3DFD">
              <w:rPr>
                <w:rFonts w:ascii="Times New Roman" w:hAnsi="Times New Roman" w:cs="Times New Roman"/>
                <w:sz w:val="24"/>
                <w:szCs w:val="24"/>
              </w:rPr>
              <w:t>rasė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neatlaikys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išbandymų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išnyks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užleis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vieta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sveikesnei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stipresnei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rasei</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Valstybė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paskelbs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netekusiais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teisės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turėti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vaikų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tuos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serga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lastRenderedPageBreak/>
              <w:t>kurių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blogas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paveldimumas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tai </w:t>
            </w:r>
            <w:proofErr w:type="spellStart"/>
            <w:r w:rsidRPr="00EA3DFD">
              <w:rPr>
                <w:rFonts w:ascii="Times New Roman" w:hAnsi="Times New Roman" w:cs="Times New Roman"/>
                <w:sz w:val="24"/>
                <w:szCs w:val="24"/>
              </w:rPr>
              <w:t>gali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perduoti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palikuonims</w:t>
            </w:r>
            <w:proofErr w:type="spellEnd"/>
            <w:r w:rsidRPr="00EA3DFD">
              <w:rPr>
                <w:rFonts w:ascii="Times New Roman" w:hAnsi="Times New Roman" w:cs="Times New Roman"/>
                <w:sz w:val="24"/>
                <w:szCs w:val="24"/>
              </w:rPr>
              <w:t xml:space="preserve"> &lt;...&gt;. Visa </w:t>
            </w:r>
            <w:proofErr w:type="spellStart"/>
            <w:r w:rsidRPr="00EA3DFD">
              <w:rPr>
                <w:rFonts w:ascii="Times New Roman" w:hAnsi="Times New Roman" w:cs="Times New Roman"/>
                <w:sz w:val="24"/>
                <w:szCs w:val="24"/>
              </w:rPr>
              <w:t>žmogiška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kultūra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menas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mokslas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technika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yra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beveik</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vien</w:t>
            </w:r>
            <w:proofErr w:type="spellEnd"/>
            <w:r w:rsidRPr="00EA3DFD">
              <w:rPr>
                <w:rFonts w:ascii="Times New Roman" w:hAnsi="Times New Roman" w:cs="Times New Roman"/>
                <w:sz w:val="24"/>
                <w:szCs w:val="24"/>
              </w:rPr>
              <w:t xml:space="preserve"> tik </w:t>
            </w:r>
            <w:proofErr w:type="spellStart"/>
            <w:r w:rsidRPr="00EA3DFD">
              <w:rPr>
                <w:rFonts w:ascii="Times New Roman" w:hAnsi="Times New Roman" w:cs="Times New Roman"/>
                <w:sz w:val="24"/>
                <w:szCs w:val="24"/>
              </w:rPr>
              <w:t>arijų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kūrybos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produktas</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Arijas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yra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žmonijos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Prometéjas</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Subūręs</w:t>
            </w:r>
            <w:proofErr w:type="spellEnd"/>
            <w:r w:rsidRPr="00EA3DFD">
              <w:rPr>
                <w:rFonts w:ascii="Times New Roman" w:hAnsi="Times New Roman" w:cs="Times New Roman"/>
                <w:sz w:val="24"/>
                <w:szCs w:val="24"/>
              </w:rPr>
              <w:t xml:space="preserve"> mases po </w:t>
            </w:r>
            <w:proofErr w:type="spellStart"/>
            <w:r w:rsidRPr="00EA3DFD">
              <w:rPr>
                <w:rFonts w:ascii="Times New Roman" w:hAnsi="Times New Roman" w:cs="Times New Roman"/>
                <w:sz w:val="24"/>
                <w:szCs w:val="24"/>
              </w:rPr>
              <w:t>marksizmo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vėliava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žydas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nusikalė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ginklą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leidžia</w:t>
            </w:r>
            <w:proofErr w:type="spellEnd"/>
            <w:r w:rsidRPr="00EA3DFD">
              <w:rPr>
                <w:rFonts w:ascii="Times New Roman" w:hAnsi="Times New Roman" w:cs="Times New Roman"/>
                <w:sz w:val="24"/>
                <w:szCs w:val="24"/>
              </w:rPr>
              <w:t xml:space="preserve"> jam </w:t>
            </w:r>
            <w:proofErr w:type="spellStart"/>
            <w:r w:rsidRPr="00EA3DFD">
              <w:rPr>
                <w:rFonts w:ascii="Times New Roman" w:hAnsi="Times New Roman" w:cs="Times New Roman"/>
                <w:sz w:val="24"/>
                <w:szCs w:val="24"/>
              </w:rPr>
              <w:t>apsieiti</w:t>
            </w:r>
            <w:proofErr w:type="spellEnd"/>
            <w:r w:rsidRPr="00EA3DFD">
              <w:rPr>
                <w:rFonts w:ascii="Times New Roman" w:hAnsi="Times New Roman" w:cs="Times New Roman"/>
                <w:sz w:val="24"/>
                <w:szCs w:val="24"/>
              </w:rPr>
              <w:t xml:space="preserve"> be </w:t>
            </w:r>
            <w:proofErr w:type="spellStart"/>
            <w:r w:rsidRPr="00EA3DFD">
              <w:rPr>
                <w:rFonts w:ascii="Times New Roman" w:hAnsi="Times New Roman" w:cs="Times New Roman"/>
                <w:sz w:val="24"/>
                <w:szCs w:val="24"/>
              </w:rPr>
              <w:t>demokratijos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suteikia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galimybę</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kumščiu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pavergti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kitas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tautas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jis</w:t>
            </w:r>
            <w:proofErr w:type="spellEnd"/>
            <w:r w:rsidRPr="00EA3DFD">
              <w:rPr>
                <w:rFonts w:ascii="Times New Roman" w:hAnsi="Times New Roman" w:cs="Times New Roman"/>
                <w:sz w:val="24"/>
                <w:szCs w:val="24"/>
              </w:rPr>
              <w:t xml:space="preserve"> nori </w:t>
            </w:r>
            <w:proofErr w:type="spellStart"/>
            <w:r w:rsidRPr="00EA3DFD">
              <w:rPr>
                <w:rFonts w:ascii="Times New Roman" w:hAnsi="Times New Roman" w:cs="Times New Roman"/>
                <w:sz w:val="24"/>
                <w:szCs w:val="24"/>
              </w:rPr>
              <w:t>valdyti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diktatoriškai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Mūsų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pasaulėžiūra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skiriasi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marksistin</w:t>
            </w:r>
            <w:r>
              <w:rPr>
                <w:rFonts w:ascii="Times New Roman" w:hAnsi="Times New Roman" w:cs="Times New Roman"/>
                <w:sz w:val="24"/>
                <w:szCs w:val="24"/>
              </w:rPr>
              <w:t>ė</w:t>
            </w:r>
            <w:r w:rsidRPr="00EA3DFD">
              <w:rPr>
                <w:rFonts w:ascii="Times New Roman" w:hAnsi="Times New Roman" w:cs="Times New Roman"/>
                <w:sz w:val="24"/>
                <w:szCs w:val="24"/>
              </w:rPr>
              <w:t>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tuo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kad</w:t>
            </w:r>
            <w:proofErr w:type="spellEnd"/>
            <w:r w:rsidRPr="00EA3DFD">
              <w:rPr>
                <w:rFonts w:ascii="Times New Roman" w:hAnsi="Times New Roman" w:cs="Times New Roman"/>
                <w:sz w:val="24"/>
                <w:szCs w:val="24"/>
              </w:rPr>
              <w:t xml:space="preserve"> ji </w:t>
            </w:r>
            <w:proofErr w:type="spellStart"/>
            <w:r w:rsidRPr="00EA3DFD">
              <w:rPr>
                <w:rFonts w:ascii="Times New Roman" w:hAnsi="Times New Roman" w:cs="Times New Roman"/>
                <w:sz w:val="24"/>
                <w:szCs w:val="24"/>
              </w:rPr>
              <w:t>pripažįsta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didelę</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rasės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asmenybés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reikšmę</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Rasė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asmenybė</w:t>
            </w:r>
            <w:proofErr w:type="spellEnd"/>
            <w:r w:rsidRPr="00EA3DFD">
              <w:rPr>
                <w:rFonts w:ascii="Times New Roman" w:hAnsi="Times New Roman" w:cs="Times New Roman"/>
                <w:sz w:val="24"/>
                <w:szCs w:val="24"/>
              </w:rPr>
              <w:t xml:space="preserve"> – </w:t>
            </w:r>
            <w:proofErr w:type="spellStart"/>
            <w:r w:rsidRPr="00EA3DFD">
              <w:rPr>
                <w:rFonts w:ascii="Times New Roman" w:hAnsi="Times New Roman" w:cs="Times New Roman"/>
                <w:sz w:val="24"/>
                <w:szCs w:val="24"/>
              </w:rPr>
              <w:t>štai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mūsų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pasaulėžiūros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veiksniai</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Rusų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bolševizmas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yra</w:t>
            </w:r>
            <w:proofErr w:type="spellEnd"/>
            <w:r w:rsidRPr="00EA3DFD">
              <w:rPr>
                <w:rFonts w:ascii="Times New Roman" w:hAnsi="Times New Roman" w:cs="Times New Roman"/>
                <w:sz w:val="24"/>
                <w:szCs w:val="24"/>
              </w:rPr>
              <w:t xml:space="preserve"> tik </w:t>
            </w:r>
            <w:proofErr w:type="spellStart"/>
            <w:r w:rsidRPr="00EA3DFD">
              <w:rPr>
                <w:rFonts w:ascii="Times New Roman" w:hAnsi="Times New Roman" w:cs="Times New Roman"/>
                <w:sz w:val="24"/>
                <w:szCs w:val="24"/>
              </w:rPr>
              <w:t>naujas</w:t>
            </w:r>
            <w:proofErr w:type="spellEnd"/>
            <w:r w:rsidRPr="00EA3DFD">
              <w:rPr>
                <w:rFonts w:ascii="Times New Roman" w:hAnsi="Times New Roman" w:cs="Times New Roman"/>
                <w:sz w:val="24"/>
                <w:szCs w:val="24"/>
              </w:rPr>
              <w:t xml:space="preserve"> XX a. </w:t>
            </w:r>
            <w:proofErr w:type="spellStart"/>
            <w:r w:rsidRPr="00EA3DFD">
              <w:rPr>
                <w:rFonts w:ascii="Times New Roman" w:hAnsi="Times New Roman" w:cs="Times New Roman"/>
                <w:sz w:val="24"/>
                <w:szCs w:val="24"/>
              </w:rPr>
              <w:t>žydų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bandymas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siekti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pasaulinio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viešpatavimo</w:t>
            </w:r>
            <w:proofErr w:type="spellEnd"/>
            <w:r w:rsidRPr="00EA3DFD">
              <w:rPr>
                <w:rFonts w:ascii="Times New Roman" w:hAnsi="Times New Roman" w:cs="Times New Roman"/>
                <w:sz w:val="24"/>
                <w:szCs w:val="24"/>
              </w:rPr>
              <w:t>.</w:t>
            </w:r>
          </w:p>
        </w:tc>
      </w:tr>
      <w:tr w:rsidR="00445030" w14:paraId="1F97F09E" w14:textId="77777777" w:rsidTr="00445030">
        <w:tc>
          <w:tcPr>
            <w:tcW w:w="9350" w:type="dxa"/>
          </w:tcPr>
          <w:p w14:paraId="5AD6A06C" w14:textId="59D58B5F" w:rsidR="00445030" w:rsidRDefault="00445030">
            <w:pPr>
              <w:rPr>
                <w:rFonts w:ascii="Times New Roman" w:hAnsi="Times New Roman" w:cs="Times New Roman"/>
                <w:sz w:val="24"/>
                <w:szCs w:val="24"/>
                <w:lang w:val="lt-LT"/>
              </w:rPr>
            </w:pPr>
            <w:r w:rsidRPr="00445030">
              <w:rPr>
                <w:rFonts w:ascii="Times New Roman" w:hAnsi="Times New Roman" w:cs="Times New Roman"/>
                <w:b/>
                <w:bCs/>
                <w:sz w:val="24"/>
                <w:szCs w:val="24"/>
                <w:lang w:val="lt-LT"/>
              </w:rPr>
              <w:lastRenderedPageBreak/>
              <w:t>Šaltinis C</w:t>
            </w:r>
            <w:r w:rsidR="005E3E8B">
              <w:rPr>
                <w:rFonts w:ascii="Times New Roman" w:hAnsi="Times New Roman" w:cs="Times New Roman"/>
                <w:sz w:val="24"/>
                <w:szCs w:val="24"/>
                <w:lang w:val="lt-LT"/>
              </w:rPr>
              <w:t>. Tomašas Garigas Masari</w:t>
            </w:r>
            <w:r>
              <w:rPr>
                <w:rFonts w:ascii="Times New Roman" w:hAnsi="Times New Roman" w:cs="Times New Roman"/>
                <w:sz w:val="24"/>
                <w:szCs w:val="24"/>
                <w:lang w:val="lt-LT"/>
              </w:rPr>
              <w:t xml:space="preserve">kas </w:t>
            </w:r>
            <w:r w:rsidRPr="00E84713">
              <w:rPr>
                <w:rFonts w:ascii="Times New Roman" w:hAnsi="Times New Roman" w:cs="Times New Roman"/>
                <w:sz w:val="24"/>
                <w:szCs w:val="24"/>
                <w:lang w:val="lt-LT"/>
              </w:rPr>
              <w:t>(versta google translate 2023-08-15)</w:t>
            </w:r>
          </w:p>
          <w:p w14:paraId="2B8C61F1" w14:textId="4588DB6E" w:rsidR="00430EDC" w:rsidRPr="00430EDC" w:rsidRDefault="00000000" w:rsidP="00445030">
            <w:pPr>
              <w:spacing w:line="360" w:lineRule="auto"/>
              <w:jc w:val="both"/>
              <w:rPr>
                <w:rFonts w:ascii="Times New Roman" w:hAnsi="Times New Roman" w:cs="Times New Roman"/>
                <w:sz w:val="24"/>
                <w:szCs w:val="24"/>
                <w:u w:val="single"/>
                <w:lang w:val="lt-LT"/>
              </w:rPr>
            </w:pPr>
            <w:hyperlink r:id="rId24" w:history="1">
              <w:r w:rsidR="00430EDC" w:rsidRPr="00D020AB">
                <w:rPr>
                  <w:rStyle w:val="Hyperlink"/>
                  <w:rFonts w:ascii="Times New Roman" w:hAnsi="Times New Roman" w:cs="Times New Roman"/>
                  <w:sz w:val="24"/>
                  <w:szCs w:val="24"/>
                  <w:lang w:val="lt-LT"/>
                </w:rPr>
                <w:t>https://www.britannica.com/biography/Tomas-Masaryk</w:t>
              </w:r>
            </w:hyperlink>
            <w:r w:rsidR="00430EDC">
              <w:rPr>
                <w:rFonts w:ascii="Times New Roman" w:hAnsi="Times New Roman" w:cs="Times New Roman"/>
                <w:sz w:val="24"/>
                <w:szCs w:val="24"/>
                <w:u w:val="single"/>
                <w:lang w:val="lt-LT"/>
              </w:rPr>
              <w:t xml:space="preserve"> </w:t>
            </w:r>
            <w:r w:rsidR="00430EDC">
              <w:br/>
            </w:r>
          </w:p>
          <w:p w14:paraId="7D6B36B3" w14:textId="7D45EA40" w:rsidR="00445030" w:rsidRPr="00E84713" w:rsidRDefault="00445030" w:rsidP="00445030">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 xml:space="preserve">Po bolševikų revoliucijos jis išvyko į JAV, kur jį pasitiko čekų ir slovakų grupės ir kur jis derėjosi su prezidentu </w:t>
            </w:r>
            <w:r w:rsidR="00D12C57">
              <w:rPr>
                <w:rFonts w:ascii="Times New Roman" w:hAnsi="Times New Roman" w:cs="Times New Roman"/>
                <w:sz w:val="24"/>
                <w:szCs w:val="24"/>
                <w:lang w:val="lt-LT"/>
              </w:rPr>
              <w:t>Vudro V</w:t>
            </w:r>
            <w:r w:rsidRPr="00E84713">
              <w:rPr>
                <w:rFonts w:ascii="Times New Roman" w:hAnsi="Times New Roman" w:cs="Times New Roman"/>
                <w:sz w:val="24"/>
                <w:szCs w:val="24"/>
                <w:lang w:val="lt-LT"/>
              </w:rPr>
              <w:t>ilsonu ir valstybės sekretoriumi Robertu Lansingu dėl Čekoslovakijos nepriklausomybės sąlygų. 1918 m. gegužės mėn. Lansingo deklaracija išreiškė JAV vyriausybės simpatijas Čekoslovakijos laisvės judėjimui, o Čekoslovakijos išsivadavi</w:t>
            </w:r>
            <w:r w:rsidR="00D12C57">
              <w:rPr>
                <w:rFonts w:ascii="Times New Roman" w:hAnsi="Times New Roman" w:cs="Times New Roman"/>
                <w:sz w:val="24"/>
                <w:szCs w:val="24"/>
                <w:lang w:val="lt-LT"/>
              </w:rPr>
              <w:t>mas tapo vienu iš keturiolikos V</w:t>
            </w:r>
            <w:r w:rsidRPr="00E84713">
              <w:rPr>
                <w:rFonts w:ascii="Times New Roman" w:hAnsi="Times New Roman" w:cs="Times New Roman"/>
                <w:sz w:val="24"/>
                <w:szCs w:val="24"/>
                <w:lang w:val="lt-LT"/>
              </w:rPr>
              <w:t>ilsono punktų taikos susitarimui po</w:t>
            </w:r>
            <w:r w:rsidR="00D12C57">
              <w:rPr>
                <w:rFonts w:ascii="Times New Roman" w:hAnsi="Times New Roman" w:cs="Times New Roman"/>
                <w:sz w:val="24"/>
                <w:szCs w:val="24"/>
                <w:lang w:val="lt-LT"/>
              </w:rPr>
              <w:t xml:space="preserve"> Pirmojo pasaulinio karo. Masari</w:t>
            </w:r>
            <w:r w:rsidRPr="00E84713">
              <w:rPr>
                <w:rFonts w:ascii="Times New Roman" w:hAnsi="Times New Roman" w:cs="Times New Roman"/>
                <w:sz w:val="24"/>
                <w:szCs w:val="24"/>
                <w:lang w:val="lt-LT"/>
              </w:rPr>
              <w:t xml:space="preserve">kas taip pat sudarė vadinamąją Pitsburgo konvenciją su slovakų asociacijomis Jungtinėse Amerikos Valstijose, kuri pažadėjo slovakams daug vietos valdžios. </w:t>
            </w:r>
          </w:p>
          <w:p w14:paraId="54536D60" w14:textId="59865C80" w:rsidR="00445030" w:rsidRDefault="00445030" w:rsidP="00445030">
            <w:pPr>
              <w:spacing w:line="360" w:lineRule="auto"/>
              <w:jc w:val="both"/>
              <w:rPr>
                <w:rFonts w:ascii="Times New Roman" w:hAnsi="Times New Roman" w:cs="Times New Roman"/>
                <w:sz w:val="24"/>
                <w:szCs w:val="24"/>
                <w:lang w:val="lt-LT"/>
              </w:rPr>
            </w:pPr>
            <w:r w:rsidRPr="00E84713">
              <w:rPr>
                <w:rFonts w:ascii="Times New Roman" w:hAnsi="Times New Roman" w:cs="Times New Roman"/>
                <w:sz w:val="24"/>
                <w:szCs w:val="24"/>
                <w:lang w:val="lt-LT"/>
              </w:rPr>
              <w:t>1918 m. birželio 3 d. Čekoslovakija buvo pripažinta sąjungininke, o jos si</w:t>
            </w:r>
            <w:r w:rsidR="00D12C57">
              <w:rPr>
                <w:rFonts w:ascii="Times New Roman" w:hAnsi="Times New Roman" w:cs="Times New Roman"/>
                <w:sz w:val="24"/>
                <w:szCs w:val="24"/>
                <w:lang w:val="lt-LT"/>
              </w:rPr>
              <w:t>enos buvo nubrėžtos pagal Masari</w:t>
            </w:r>
            <w:r w:rsidRPr="00E84713">
              <w:rPr>
                <w:rFonts w:ascii="Times New Roman" w:hAnsi="Times New Roman" w:cs="Times New Roman"/>
                <w:sz w:val="24"/>
                <w:szCs w:val="24"/>
                <w:lang w:val="lt-LT"/>
              </w:rPr>
              <w:t>ko</w:t>
            </w:r>
            <w:r w:rsidR="00D12C57">
              <w:rPr>
                <w:rFonts w:ascii="Times New Roman" w:hAnsi="Times New Roman" w:cs="Times New Roman"/>
                <w:sz w:val="24"/>
                <w:szCs w:val="24"/>
                <w:lang w:val="lt-LT"/>
              </w:rPr>
              <w:t xml:space="preserve"> metmenis. Kaip ir žadėjo Masari</w:t>
            </w:r>
            <w:r w:rsidRPr="00E84713">
              <w:rPr>
                <w:rFonts w:ascii="Times New Roman" w:hAnsi="Times New Roman" w:cs="Times New Roman"/>
                <w:sz w:val="24"/>
                <w:szCs w:val="24"/>
                <w:lang w:val="lt-LT"/>
              </w:rPr>
              <w:t>kas, naujoji daugiatautė valstybė gerbė savo didelių vokiečių ir vengrų etninių grupių mažumų teises. 1918 m. lapkričio 14 d. jis buvo išrinktas Čekoslovakijos prezidentu, o 1920, 1927 ir 1934 m. buvo perrinktas. Kaip tikras „išvaduotojas“ ir „savo šalies tėvas“, jis nuolat buvo užimtas sprendžiant krizes, kilusias konfliktai tarp čekų ir slovakų partijų, taip pat dėl Slovakijos mažumos statuso.</w:t>
            </w:r>
          </w:p>
        </w:tc>
      </w:tr>
      <w:tr w:rsidR="00445030" w14:paraId="5EA906FC" w14:textId="77777777" w:rsidTr="00445030">
        <w:tc>
          <w:tcPr>
            <w:tcW w:w="9350" w:type="dxa"/>
          </w:tcPr>
          <w:p w14:paraId="68B576A6" w14:textId="58673884" w:rsidR="00445030" w:rsidRDefault="00445030">
            <w:pPr>
              <w:rPr>
                <w:rFonts w:ascii="Times New Roman" w:hAnsi="Times New Roman" w:cs="Times New Roman"/>
                <w:sz w:val="24"/>
                <w:szCs w:val="24"/>
                <w:lang w:val="lt-LT"/>
              </w:rPr>
            </w:pPr>
            <w:r>
              <w:rPr>
                <w:rFonts w:ascii="Times New Roman" w:hAnsi="Times New Roman" w:cs="Times New Roman"/>
                <w:b/>
                <w:bCs/>
                <w:sz w:val="24"/>
                <w:szCs w:val="24"/>
                <w:lang w:val="lt-LT"/>
              </w:rPr>
              <w:t>Galimi a</w:t>
            </w:r>
            <w:r w:rsidRPr="00445030">
              <w:rPr>
                <w:rFonts w:ascii="Times New Roman" w:hAnsi="Times New Roman" w:cs="Times New Roman"/>
                <w:b/>
                <w:bCs/>
                <w:sz w:val="24"/>
                <w:szCs w:val="24"/>
                <w:lang w:val="lt-LT"/>
              </w:rPr>
              <w:t>tsakymai</w:t>
            </w:r>
            <w:r>
              <w:rPr>
                <w:rFonts w:ascii="Times New Roman" w:hAnsi="Times New Roman" w:cs="Times New Roman"/>
                <w:sz w:val="24"/>
                <w:szCs w:val="24"/>
                <w:lang w:val="lt-LT"/>
              </w:rPr>
              <w:t xml:space="preserve">: </w:t>
            </w:r>
          </w:p>
          <w:p w14:paraId="37E5FC27" w14:textId="4ED4E88C" w:rsidR="00445030" w:rsidRDefault="00445030" w:rsidP="00445030">
            <w:pPr>
              <w:pStyle w:val="ListParagraph"/>
              <w:numPr>
                <w:ilvl w:val="0"/>
                <w:numId w:val="22"/>
              </w:numPr>
              <w:rPr>
                <w:rFonts w:ascii="Times New Roman" w:hAnsi="Times New Roman" w:cs="Times New Roman"/>
                <w:sz w:val="24"/>
                <w:szCs w:val="24"/>
                <w:lang w:val="lt-LT"/>
              </w:rPr>
            </w:pPr>
            <w:r>
              <w:rPr>
                <w:rFonts w:ascii="Times New Roman" w:hAnsi="Times New Roman" w:cs="Times New Roman"/>
                <w:sz w:val="24"/>
                <w:szCs w:val="24"/>
                <w:lang w:val="lt-LT"/>
              </w:rPr>
              <w:t>Gali vertinti teigiamai/neigiamai/neutraliai</w:t>
            </w:r>
          </w:p>
          <w:p w14:paraId="17C44168" w14:textId="6187DB2B" w:rsidR="000E507B" w:rsidRDefault="000E507B" w:rsidP="00445030">
            <w:pPr>
              <w:pStyle w:val="ListParagraph"/>
              <w:numPr>
                <w:ilvl w:val="0"/>
                <w:numId w:val="22"/>
              </w:numPr>
              <w:rPr>
                <w:rFonts w:ascii="Times New Roman" w:hAnsi="Times New Roman" w:cs="Times New Roman"/>
                <w:sz w:val="24"/>
                <w:szCs w:val="24"/>
                <w:lang w:val="lt-LT"/>
              </w:rPr>
            </w:pPr>
            <w:r>
              <w:rPr>
                <w:rFonts w:ascii="Times New Roman" w:hAnsi="Times New Roman" w:cs="Times New Roman"/>
                <w:sz w:val="24"/>
                <w:szCs w:val="24"/>
                <w:lang w:val="lt-LT"/>
              </w:rPr>
              <w:t>Svarbu, kad akcentuotų savo pasirinkimą, kaip vertina</w:t>
            </w:r>
          </w:p>
          <w:p w14:paraId="17096B19" w14:textId="2750009F" w:rsidR="000E507B" w:rsidRPr="00445030" w:rsidRDefault="000E507B" w:rsidP="00445030">
            <w:pPr>
              <w:pStyle w:val="ListParagraph"/>
              <w:numPr>
                <w:ilvl w:val="0"/>
                <w:numId w:val="22"/>
              </w:numPr>
              <w:rPr>
                <w:rFonts w:ascii="Times New Roman" w:hAnsi="Times New Roman" w:cs="Times New Roman"/>
                <w:sz w:val="24"/>
                <w:szCs w:val="24"/>
                <w:lang w:val="lt-LT"/>
              </w:rPr>
            </w:pPr>
            <w:r>
              <w:rPr>
                <w:rFonts w:ascii="Times New Roman" w:hAnsi="Times New Roman" w:cs="Times New Roman"/>
                <w:sz w:val="24"/>
                <w:szCs w:val="24"/>
                <w:lang w:val="lt-LT"/>
              </w:rPr>
              <w:t>Būtina nurodyti, kiekvieną asmenybę ir konkrečiai parašyti už ką jį vertina teigiamai ar neigiamai ar neutraliai ir paaiškinti kodėl jo pasirinkimas leido taip įvertinti, vadinasi jo pasirinkime turi būti paaiškintos pasekmės/padariniai žmogaus teisėms.</w:t>
            </w:r>
          </w:p>
          <w:p w14:paraId="08346F93" w14:textId="15EAFE80" w:rsidR="00445030" w:rsidRDefault="00445030">
            <w:pPr>
              <w:rPr>
                <w:rFonts w:ascii="Times New Roman" w:hAnsi="Times New Roman" w:cs="Times New Roman"/>
                <w:sz w:val="24"/>
                <w:szCs w:val="24"/>
                <w:lang w:val="lt-LT"/>
              </w:rPr>
            </w:pPr>
          </w:p>
        </w:tc>
      </w:tr>
    </w:tbl>
    <w:p w14:paraId="67CBC768" w14:textId="1BA0009A" w:rsidR="00C6796E" w:rsidRDefault="00C6796E">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711F0F1B" w14:textId="768A5886" w:rsidR="00AA6AF2" w:rsidRDefault="00C6796E" w:rsidP="00AA6AF2">
      <w:pPr>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Trečia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w:t>
      </w:r>
      <w:r w:rsidRPr="004E0FED">
        <w:rPr>
          <w:rFonts w:ascii="Times New Roman" w:hAnsi="Times New Roman" w:cs="Times New Roman"/>
          <w:b/>
          <w:sz w:val="24"/>
          <w:szCs w:val="24"/>
        </w:rPr>
        <w:t>žduotis</w:t>
      </w:r>
      <w:proofErr w:type="spellEnd"/>
      <w:r w:rsidRPr="004E0FED">
        <w:rPr>
          <w:rFonts w:ascii="Times New Roman" w:hAnsi="Times New Roman" w:cs="Times New Roman"/>
          <w:b/>
          <w:sz w:val="24"/>
          <w:szCs w:val="24"/>
        </w:rPr>
        <w:t>.</w:t>
      </w:r>
      <w:r w:rsidRPr="004E0FED">
        <w:rPr>
          <w:rFonts w:ascii="Times New Roman" w:hAnsi="Times New Roman" w:cs="Times New Roman"/>
          <w:sz w:val="24"/>
          <w:szCs w:val="24"/>
        </w:rPr>
        <w:t xml:space="preserve"> </w:t>
      </w:r>
      <w:r w:rsidRPr="00F06176">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V</w:t>
      </w:r>
      <w:r w:rsidRPr="00F06176">
        <w:rPr>
          <w:rFonts w:ascii="Times New Roman" w:hAnsi="Times New Roman" w:cs="Times New Roman"/>
          <w:b/>
          <w:sz w:val="24"/>
          <w:szCs w:val="24"/>
          <w:highlight w:val="lightGray"/>
        </w:rPr>
        <w:t xml:space="preserve"> </w:t>
      </w:r>
      <w:proofErr w:type="spellStart"/>
      <w:r w:rsidRPr="00F06176">
        <w:rPr>
          <w:rFonts w:ascii="Times New Roman" w:hAnsi="Times New Roman" w:cs="Times New Roman"/>
          <w:b/>
          <w:sz w:val="24"/>
          <w:szCs w:val="24"/>
          <w:highlight w:val="lightGray"/>
        </w:rPr>
        <w:t>lygmeniui</w:t>
      </w:r>
      <w:proofErr w:type="spellEnd"/>
      <w:r w:rsidRPr="00F06176">
        <w:rPr>
          <w:rFonts w:ascii="Times New Roman" w:hAnsi="Times New Roman" w:cs="Times New Roman"/>
          <w:sz w:val="24"/>
          <w:szCs w:val="24"/>
        </w:rPr>
        <w:t>.</w:t>
      </w:r>
      <w:r>
        <w:rPr>
          <w:rFonts w:ascii="Times New Roman" w:hAnsi="Times New Roman" w:cs="Times New Roman"/>
          <w:sz w:val="24"/>
          <w:szCs w:val="24"/>
        </w:rPr>
        <w:t xml:space="preserve"> </w:t>
      </w:r>
      <w:r w:rsidR="00AA6AF2" w:rsidRPr="00AA6AF2">
        <w:rPr>
          <w:rFonts w:ascii="Times New Roman" w:eastAsia="Times New Roman" w:hAnsi="Times New Roman" w:cs="Times New Roman"/>
          <w:b/>
          <w:bCs/>
          <w:color w:val="000000"/>
          <w:kern w:val="0"/>
          <w:sz w:val="24"/>
          <w:szCs w:val="24"/>
          <w14:ligatures w14:val="none"/>
        </w:rPr>
        <w:t xml:space="preserve">A3.1. </w:t>
      </w:r>
      <w:r w:rsidR="00AA6AF2" w:rsidRPr="00AA6AF2">
        <w:rPr>
          <w:rFonts w:ascii="Times New Roman" w:eastAsia="Times New Roman" w:hAnsi="Times New Roman" w:cs="Times New Roman"/>
          <w:color w:val="000000"/>
          <w:kern w:val="0"/>
          <w:sz w:val="24"/>
          <w:szCs w:val="24"/>
          <w14:ligatures w14:val="none"/>
        </w:rPr>
        <w:t>„</w:t>
      </w:r>
      <w:proofErr w:type="spellStart"/>
      <w:r w:rsidR="00AA6AF2" w:rsidRPr="00AA6AF2">
        <w:rPr>
          <w:rFonts w:ascii="Times New Roman" w:eastAsia="Times New Roman" w:hAnsi="Times New Roman" w:cs="Times New Roman"/>
          <w:color w:val="000000"/>
          <w:kern w:val="0"/>
          <w:sz w:val="24"/>
          <w:szCs w:val="24"/>
          <w14:ligatures w14:val="none"/>
        </w:rPr>
        <w:t>Atskleidžia</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konkrečią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nagrinėjamam</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istoriniam</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įvykiui</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reikšmingą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istorinę</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asmenybę</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nurodo</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kuo</w:t>
      </w:r>
      <w:proofErr w:type="spellEnd"/>
      <w:r w:rsidR="00AA6AF2" w:rsidRPr="00AA6AF2">
        <w:rPr>
          <w:rFonts w:ascii="Times New Roman" w:eastAsia="Times New Roman" w:hAnsi="Times New Roman" w:cs="Times New Roman"/>
          <w:color w:val="000000"/>
          <w:kern w:val="0"/>
          <w:sz w:val="24"/>
          <w:szCs w:val="24"/>
          <w14:ligatures w14:val="none"/>
        </w:rPr>
        <w:t xml:space="preserve"> ji </w:t>
      </w:r>
      <w:proofErr w:type="spellStart"/>
      <w:proofErr w:type="gramStart"/>
      <w:r w:rsidR="00AA6AF2" w:rsidRPr="00AA6AF2">
        <w:rPr>
          <w:rFonts w:ascii="Times New Roman" w:eastAsia="Times New Roman" w:hAnsi="Times New Roman" w:cs="Times New Roman"/>
          <w:color w:val="000000"/>
          <w:kern w:val="0"/>
          <w:sz w:val="24"/>
          <w:szCs w:val="24"/>
          <w14:ligatures w14:val="none"/>
        </w:rPr>
        <w:t>svarbi</w:t>
      </w:r>
      <w:proofErr w:type="spellEnd"/>
      <w:r w:rsidR="00AA6AF2" w:rsidRPr="00AA6AF2">
        <w:rPr>
          <w:rFonts w:ascii="Times New Roman" w:eastAsia="Times New Roman" w:hAnsi="Times New Roman" w:cs="Times New Roman"/>
          <w:color w:val="000000"/>
          <w:kern w:val="0"/>
          <w:sz w:val="24"/>
          <w:szCs w:val="24"/>
          <w14:ligatures w14:val="none"/>
        </w:rPr>
        <w:t>“</w:t>
      </w:r>
      <w:proofErr w:type="gramEnd"/>
      <w:r w:rsidR="00AA6AF2" w:rsidRPr="00AA6AF2">
        <w:rPr>
          <w:rFonts w:ascii="Times New Roman" w:eastAsia="Times New Roman" w:hAnsi="Times New Roman" w:cs="Times New Roman"/>
          <w:color w:val="000000"/>
          <w:kern w:val="0"/>
          <w:sz w:val="24"/>
          <w:szCs w:val="24"/>
          <w14:ligatures w14:val="none"/>
        </w:rPr>
        <w:t>; „</w:t>
      </w:r>
      <w:proofErr w:type="spellStart"/>
      <w:r w:rsidR="00AA6AF2" w:rsidRPr="00AA6AF2">
        <w:rPr>
          <w:rFonts w:ascii="Times New Roman" w:eastAsia="Times New Roman" w:hAnsi="Times New Roman" w:cs="Times New Roman"/>
          <w:color w:val="000000"/>
          <w:kern w:val="0"/>
          <w:sz w:val="24"/>
          <w:szCs w:val="24"/>
          <w14:ligatures w14:val="none"/>
        </w:rPr>
        <w:t>paaiškina</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kokį</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pėdsaką</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jos</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paliko</w:t>
      </w:r>
      <w:proofErr w:type="spellEnd"/>
      <w:r w:rsidR="00AA6AF2" w:rsidRPr="00AA6AF2">
        <w:rPr>
          <w:rFonts w:ascii="Times New Roman" w:eastAsia="Times New Roman" w:hAnsi="Times New Roman" w:cs="Times New Roman"/>
          <w:color w:val="000000"/>
          <w:kern w:val="0"/>
          <w:sz w:val="24"/>
          <w:szCs w:val="24"/>
          <w14:ligatures w14:val="none"/>
        </w:rPr>
        <w:t xml:space="preserve"> </w:t>
      </w:r>
      <w:proofErr w:type="spellStart"/>
      <w:r w:rsidR="00AA6AF2" w:rsidRPr="00AA6AF2">
        <w:rPr>
          <w:rFonts w:ascii="Times New Roman" w:eastAsia="Times New Roman" w:hAnsi="Times New Roman" w:cs="Times New Roman"/>
          <w:color w:val="000000"/>
          <w:kern w:val="0"/>
          <w:sz w:val="24"/>
          <w:szCs w:val="24"/>
          <w14:ligatures w14:val="none"/>
        </w:rPr>
        <w:t>istorijoje</w:t>
      </w:r>
      <w:proofErr w:type="spellEnd"/>
      <w:r w:rsidR="00AA6AF2" w:rsidRPr="00AA6AF2">
        <w:rPr>
          <w:rFonts w:ascii="Times New Roman" w:eastAsia="Times New Roman" w:hAnsi="Times New Roman" w:cs="Times New Roman"/>
          <w:color w:val="000000"/>
          <w:kern w:val="0"/>
          <w:sz w:val="24"/>
          <w:szCs w:val="24"/>
          <w14:ligatures w14:val="none"/>
        </w:rPr>
        <w:t>“.</w:t>
      </w:r>
      <w:r w:rsidR="00AA6AF2" w:rsidRPr="00AA6AF2">
        <w:rPr>
          <w:rFonts w:ascii="Times New Roman" w:eastAsia="Times New Roman" w:hAnsi="Times New Roman" w:cs="Times New Roman"/>
          <w:kern w:val="0"/>
          <w:sz w:val="24"/>
          <w:szCs w:val="24"/>
          <w14:ligatures w14:val="none"/>
        </w:rPr>
        <w:t xml:space="preserve">  </w:t>
      </w:r>
      <w:r w:rsidR="00AA6AF2" w:rsidRPr="00AA6AF2">
        <w:rPr>
          <w:rFonts w:ascii="Times New Roman" w:hAnsi="Times New Roman" w:cs="Times New Roman"/>
          <w:b/>
          <w:bCs/>
          <w:color w:val="000000"/>
          <w:sz w:val="24"/>
          <w:szCs w:val="24"/>
        </w:rPr>
        <w:t>(D3.4.)</w:t>
      </w:r>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Atrenka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susistemina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išsamiai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perteikia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tinkamą</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informaciją</w:t>
      </w:r>
      <w:proofErr w:type="spellEnd"/>
      <w:r w:rsidR="00AA6AF2" w:rsidRPr="00AA6AF2">
        <w:rPr>
          <w:color w:val="000000"/>
          <w:sz w:val="24"/>
          <w:szCs w:val="24"/>
        </w:rPr>
        <w:t xml:space="preserve"> </w:t>
      </w:r>
      <w:proofErr w:type="spellStart"/>
      <w:r w:rsidR="00AA6AF2" w:rsidRPr="00AA6AF2">
        <w:rPr>
          <w:rFonts w:ascii="Times New Roman" w:hAnsi="Times New Roman" w:cs="Times New Roman"/>
          <w:color w:val="000000"/>
          <w:sz w:val="24"/>
          <w:szCs w:val="24"/>
        </w:rPr>
        <w:t>konkrečiu</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klausimu</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pateikia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išsamius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apibūdinimus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paaiškinimus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juos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iliustruoja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pavyzdžiais</w:t>
      </w:r>
      <w:proofErr w:type="spellEnd"/>
      <w:r w:rsidR="00AA6AF2" w:rsidRPr="00AA6AF2">
        <w:rPr>
          <w:rFonts w:ascii="Times New Roman" w:hAnsi="Times New Roman" w:cs="Times New Roman"/>
          <w:color w:val="000000"/>
          <w:sz w:val="24"/>
          <w:szCs w:val="24"/>
        </w:rPr>
        <w:t>;</w:t>
      </w:r>
      <w:r w:rsidR="00AA6AF2" w:rsidRPr="00AA6AF2">
        <w:rPr>
          <w:color w:val="000000"/>
          <w:sz w:val="24"/>
          <w:szCs w:val="24"/>
        </w:rPr>
        <w:t xml:space="preserve"> </w:t>
      </w:r>
      <w:proofErr w:type="spellStart"/>
      <w:r w:rsidR="00AA6AF2" w:rsidRPr="00AA6AF2">
        <w:rPr>
          <w:rFonts w:ascii="Times New Roman" w:hAnsi="Times New Roman" w:cs="Times New Roman"/>
          <w:color w:val="000000"/>
          <w:sz w:val="24"/>
          <w:szCs w:val="24"/>
        </w:rPr>
        <w:t>tiksliai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vartoja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sąvokas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pasitelkia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datas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įvykius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reiškinius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savo</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supratimui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išreikšti</w:t>
      </w:r>
      <w:proofErr w:type="spellEnd"/>
      <w:r w:rsidR="00AA6AF2" w:rsidRPr="00AA6AF2">
        <w:rPr>
          <w:rFonts w:ascii="Times New Roman" w:hAnsi="Times New Roman" w:cs="Times New Roman"/>
          <w:color w:val="000000"/>
          <w:sz w:val="24"/>
          <w:szCs w:val="24"/>
        </w:rPr>
        <w:t>.</w:t>
      </w:r>
    </w:p>
    <w:p w14:paraId="19CFEEAE" w14:textId="3D998CD7" w:rsidR="00C6796E" w:rsidRDefault="005C1C3B" w:rsidP="00C6796E">
      <w:pPr>
        <w:rPr>
          <w:rFonts w:ascii="Times New Roman" w:hAnsi="Times New Roman" w:cs="Times New Roman"/>
          <w:sz w:val="24"/>
          <w:szCs w:val="24"/>
        </w:rPr>
      </w:pPr>
      <w:proofErr w:type="spellStart"/>
      <w:r>
        <w:rPr>
          <w:rFonts w:ascii="Times New Roman" w:hAnsi="Times New Roman" w:cs="Times New Roman"/>
          <w:sz w:val="24"/>
          <w:szCs w:val="24"/>
        </w:rPr>
        <w:t>Naudodamiesi</w:t>
      </w:r>
      <w:proofErr w:type="spellEnd"/>
      <w:r>
        <w:rPr>
          <w:rFonts w:ascii="Times New Roman" w:hAnsi="Times New Roman" w:cs="Times New Roman"/>
          <w:sz w:val="24"/>
          <w:szCs w:val="24"/>
        </w:rPr>
        <w:t xml:space="preserve"> A, B, C </w:t>
      </w:r>
      <w:proofErr w:type="spellStart"/>
      <w:r>
        <w:rPr>
          <w:rFonts w:ascii="Times New Roman" w:hAnsi="Times New Roman" w:cs="Times New Roman"/>
          <w:sz w:val="24"/>
          <w:szCs w:val="24"/>
        </w:rPr>
        <w:t>šaltiniais</w:t>
      </w:r>
      <w:proofErr w:type="spellEnd"/>
      <w:r w:rsidR="00E02ABF">
        <w:rPr>
          <w:rFonts w:ascii="Times New Roman" w:hAnsi="Times New Roman" w:cs="Times New Roman"/>
          <w:sz w:val="24"/>
          <w:szCs w:val="24"/>
        </w:rPr>
        <w:t xml:space="preserve"> </w:t>
      </w:r>
      <w:proofErr w:type="spellStart"/>
      <w:r w:rsidR="00E02ABF">
        <w:rPr>
          <w:rFonts w:ascii="Times New Roman" w:hAnsi="Times New Roman" w:cs="Times New Roman"/>
          <w:sz w:val="24"/>
          <w:szCs w:val="24"/>
        </w:rPr>
        <w:t>ir</w:t>
      </w:r>
      <w:proofErr w:type="spellEnd"/>
      <w:r w:rsidR="00E02ABF">
        <w:rPr>
          <w:rFonts w:ascii="Times New Roman" w:hAnsi="Times New Roman" w:cs="Times New Roman"/>
          <w:sz w:val="24"/>
          <w:szCs w:val="24"/>
        </w:rPr>
        <w:t xml:space="preserve"> </w:t>
      </w:r>
      <w:proofErr w:type="spellStart"/>
      <w:r w:rsidR="00E02ABF">
        <w:rPr>
          <w:rFonts w:ascii="Times New Roman" w:hAnsi="Times New Roman" w:cs="Times New Roman"/>
          <w:sz w:val="24"/>
          <w:szCs w:val="24"/>
        </w:rPr>
        <w:t>žiniomis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įvertinkite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asmenybių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požiūrį</w:t>
      </w:r>
      <w:proofErr w:type="spellEnd"/>
      <w:r w:rsidR="001B3668">
        <w:rPr>
          <w:rFonts w:ascii="Times New Roman" w:hAnsi="Times New Roman" w:cs="Times New Roman"/>
          <w:sz w:val="24"/>
          <w:szCs w:val="24"/>
        </w:rPr>
        <w:t xml:space="preserve"> į </w:t>
      </w:r>
      <w:proofErr w:type="spellStart"/>
      <w:r w:rsidR="001B3668">
        <w:rPr>
          <w:rFonts w:ascii="Times New Roman" w:hAnsi="Times New Roman" w:cs="Times New Roman"/>
          <w:sz w:val="24"/>
          <w:szCs w:val="24"/>
        </w:rPr>
        <w:t>parlamentarizmą</w:t>
      </w:r>
      <w:proofErr w:type="spellEnd"/>
      <w:r w:rsidR="001B3668">
        <w:rPr>
          <w:rFonts w:ascii="Times New Roman" w:hAnsi="Times New Roman" w:cs="Times New Roman"/>
          <w:sz w:val="24"/>
          <w:szCs w:val="24"/>
        </w:rPr>
        <w:t xml:space="preserve"> </w:t>
      </w:r>
      <w:proofErr w:type="spellStart"/>
      <w:r w:rsidR="001B3668">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išsaugojimą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valstybėse</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0E507B" w14:paraId="5F49371D" w14:textId="77777777" w:rsidTr="00E02ABF">
        <w:tc>
          <w:tcPr>
            <w:tcW w:w="9350" w:type="dxa"/>
          </w:tcPr>
          <w:p w14:paraId="491D937A" w14:textId="558ED9D0" w:rsidR="00430EDC" w:rsidRDefault="000E507B">
            <w:pPr>
              <w:rPr>
                <w:rFonts w:ascii="Times New Roman" w:hAnsi="Times New Roman" w:cs="Times New Roman"/>
                <w:sz w:val="24"/>
                <w:szCs w:val="24"/>
                <w:lang w:val="lt-LT"/>
              </w:rPr>
            </w:pPr>
            <w:r w:rsidRPr="000E507B">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430EDC">
              <w:rPr>
                <w:rFonts w:ascii="Times New Roman" w:hAnsi="Times New Roman" w:cs="Times New Roman"/>
                <w:sz w:val="24"/>
                <w:szCs w:val="24"/>
                <w:lang w:val="lt-LT"/>
              </w:rPr>
              <w:t>Ištrauka apie J. Pilsudskio karinį perversmą ir vidaus politiką po jo.</w:t>
            </w:r>
          </w:p>
          <w:p w14:paraId="7D041F80" w14:textId="029F54C3" w:rsidR="000E507B" w:rsidRDefault="00000000">
            <w:pPr>
              <w:rPr>
                <w:rStyle w:val="Hyperlink"/>
                <w:rFonts w:ascii="Times New Roman" w:hAnsi="Times New Roman" w:cs="Times New Roman"/>
                <w:sz w:val="24"/>
                <w:szCs w:val="24"/>
                <w:lang w:val="lt-LT"/>
              </w:rPr>
            </w:pPr>
            <w:hyperlink r:id="rId25" w:history="1">
              <w:r w:rsidR="00430EDC" w:rsidRPr="00D020AB">
                <w:rPr>
                  <w:rStyle w:val="Hyperlink"/>
                  <w:rFonts w:ascii="Times New Roman" w:hAnsi="Times New Roman" w:cs="Times New Roman"/>
                  <w:sz w:val="24"/>
                  <w:szCs w:val="24"/>
                  <w:lang w:val="lt-LT"/>
                </w:rPr>
                <w:t>https://www.vle.lt/straipsnis/sanacinis-rezimas/</w:t>
              </w:r>
            </w:hyperlink>
          </w:p>
          <w:p w14:paraId="553E4D89" w14:textId="77777777" w:rsidR="00430EDC" w:rsidRDefault="00430EDC">
            <w:pPr>
              <w:rPr>
                <w:rFonts w:ascii="Times New Roman" w:hAnsi="Times New Roman" w:cs="Times New Roman"/>
                <w:sz w:val="24"/>
                <w:szCs w:val="24"/>
                <w:lang w:val="lt-LT"/>
              </w:rPr>
            </w:pPr>
          </w:p>
          <w:p w14:paraId="04482893" w14:textId="1B55EB27" w:rsidR="000E507B" w:rsidRPr="000E507B" w:rsidRDefault="00E02ABF" w:rsidP="00D12C57">
            <w:pPr>
              <w:spacing w:line="360" w:lineRule="auto"/>
              <w:jc w:val="both"/>
              <w:rPr>
                <w:rFonts w:ascii="Times New Roman" w:hAnsi="Times New Roman" w:cs="Times New Roman"/>
                <w:sz w:val="24"/>
                <w:szCs w:val="24"/>
                <w:lang w:val="lt-LT"/>
              </w:rPr>
            </w:pPr>
            <w:proofErr w:type="spellStart"/>
            <w:r>
              <w:rPr>
                <w:rStyle w:val="term"/>
                <w:rFonts w:ascii="Times New Roman" w:hAnsi="Times New Roman" w:cs="Times New Roman"/>
                <w:sz w:val="24"/>
                <w:szCs w:val="24"/>
              </w:rPr>
              <w:t>A</w:t>
            </w:r>
            <w:r w:rsidR="000E507B" w:rsidRPr="000E507B">
              <w:rPr>
                <w:rStyle w:val="apibr"/>
                <w:rFonts w:ascii="Times New Roman" w:hAnsi="Times New Roman" w:cs="Times New Roman"/>
                <w:sz w:val="24"/>
                <w:szCs w:val="24"/>
              </w:rPr>
              <w:t>utoritarinė</w:t>
            </w:r>
            <w:proofErr w:type="spellEnd"/>
            <w:r w:rsidR="000E507B" w:rsidRPr="000E507B">
              <w:rPr>
                <w:rStyle w:val="apibr"/>
                <w:rFonts w:ascii="Times New Roman" w:hAnsi="Times New Roman" w:cs="Times New Roman"/>
                <w:sz w:val="24"/>
                <w:szCs w:val="24"/>
              </w:rPr>
              <w:t xml:space="preserve"> </w:t>
            </w:r>
            <w:proofErr w:type="spellStart"/>
            <w:r w:rsidR="000E507B" w:rsidRPr="000E507B">
              <w:rPr>
                <w:rStyle w:val="apibr"/>
                <w:rFonts w:ascii="Times New Roman" w:hAnsi="Times New Roman" w:cs="Times New Roman"/>
                <w:sz w:val="24"/>
                <w:szCs w:val="24"/>
              </w:rPr>
              <w:t>diktatūra</w:t>
            </w:r>
            <w:proofErr w:type="spellEnd"/>
            <w:r w:rsidR="000E507B" w:rsidRPr="000E507B">
              <w:rPr>
                <w:rStyle w:val="apibr"/>
                <w:rFonts w:ascii="Times New Roman" w:hAnsi="Times New Roman" w:cs="Times New Roman"/>
                <w:sz w:val="24"/>
                <w:szCs w:val="24"/>
              </w:rPr>
              <w:t xml:space="preserve">, </w:t>
            </w:r>
            <w:proofErr w:type="spellStart"/>
            <w:r w:rsidR="000E507B" w:rsidRPr="000E507B">
              <w:rPr>
                <w:rStyle w:val="apibr"/>
                <w:rFonts w:ascii="Times New Roman" w:hAnsi="Times New Roman" w:cs="Times New Roman"/>
                <w:sz w:val="24"/>
                <w:szCs w:val="24"/>
              </w:rPr>
              <w:t>susiformavusi</w:t>
            </w:r>
            <w:proofErr w:type="spellEnd"/>
            <w:r w:rsidR="000E507B" w:rsidRPr="000E507B">
              <w:rPr>
                <w:rStyle w:val="apibr"/>
                <w:rFonts w:ascii="Times New Roman" w:hAnsi="Times New Roman" w:cs="Times New Roman"/>
                <w:sz w:val="24"/>
                <w:szCs w:val="24"/>
              </w:rPr>
              <w:t xml:space="preserve"> </w:t>
            </w:r>
            <w:proofErr w:type="spellStart"/>
            <w:r w:rsidR="000E507B" w:rsidRPr="000E507B">
              <w:rPr>
                <w:rStyle w:val="apibr"/>
                <w:rFonts w:ascii="Times New Roman" w:hAnsi="Times New Roman" w:cs="Times New Roman"/>
                <w:sz w:val="24"/>
                <w:szCs w:val="24"/>
              </w:rPr>
              <w:t>Lenkijoje</w:t>
            </w:r>
            <w:proofErr w:type="spellEnd"/>
            <w:r w:rsidR="000E507B" w:rsidRPr="000E507B">
              <w:rPr>
                <w:rStyle w:val="apibr"/>
                <w:rFonts w:ascii="Times New Roman" w:hAnsi="Times New Roman" w:cs="Times New Roman"/>
                <w:sz w:val="24"/>
                <w:szCs w:val="24"/>
              </w:rPr>
              <w:t xml:space="preserve"> po </w:t>
            </w:r>
            <w:hyperlink r:id="rId26" w:history="1">
              <w:r w:rsidR="000E507B" w:rsidRPr="000E507B">
                <w:rPr>
                  <w:rStyle w:val="Hyperlink"/>
                  <w:rFonts w:ascii="Times New Roman" w:hAnsi="Times New Roman" w:cs="Times New Roman"/>
                  <w:color w:val="auto"/>
                  <w:sz w:val="24"/>
                  <w:szCs w:val="24"/>
                  <w:u w:val="none"/>
                </w:rPr>
                <w:t>J. </w:t>
              </w:r>
              <w:proofErr w:type="spellStart"/>
              <w:r w:rsidR="000E507B" w:rsidRPr="000E507B">
                <w:rPr>
                  <w:rStyle w:val="Hyperlink"/>
                  <w:rFonts w:ascii="Times New Roman" w:hAnsi="Times New Roman" w:cs="Times New Roman"/>
                  <w:color w:val="auto"/>
                  <w:sz w:val="24"/>
                  <w:szCs w:val="24"/>
                  <w:u w:val="none"/>
                </w:rPr>
                <w:t>Pilsudskio</w:t>
              </w:r>
              <w:proofErr w:type="spellEnd"/>
            </w:hyperlink>
            <w:r w:rsidR="000E507B" w:rsidRPr="000E507B">
              <w:rPr>
                <w:rStyle w:val="apibr"/>
                <w:rFonts w:ascii="Times New Roman" w:hAnsi="Times New Roman" w:cs="Times New Roman"/>
                <w:sz w:val="24"/>
                <w:szCs w:val="24"/>
              </w:rPr>
              <w:t xml:space="preserve"> 1926 05 12–14 </w:t>
            </w:r>
            <w:proofErr w:type="spellStart"/>
            <w:r w:rsidR="000E507B" w:rsidRPr="000E507B">
              <w:rPr>
                <w:rStyle w:val="apibr"/>
                <w:rFonts w:ascii="Times New Roman" w:hAnsi="Times New Roman" w:cs="Times New Roman"/>
                <w:sz w:val="24"/>
                <w:szCs w:val="24"/>
              </w:rPr>
              <w:t>įvykdyto</w:t>
            </w:r>
            <w:proofErr w:type="spellEnd"/>
            <w:r w:rsidR="000E507B" w:rsidRPr="000E507B">
              <w:rPr>
                <w:rStyle w:val="apibr"/>
                <w:rFonts w:ascii="Times New Roman" w:hAnsi="Times New Roman" w:cs="Times New Roman"/>
                <w:sz w:val="24"/>
                <w:szCs w:val="24"/>
              </w:rPr>
              <w:t> </w:t>
            </w:r>
            <w:proofErr w:type="spellStart"/>
            <w:r w:rsidR="00000000">
              <w:fldChar w:fldCharType="begin"/>
            </w:r>
            <w:r w:rsidR="00000000">
              <w:instrText>HYPERLINK "https://www.vle.lt/straipsnis/geguzes-perversmas/"</w:instrText>
            </w:r>
            <w:r w:rsidR="00000000">
              <w:fldChar w:fldCharType="separate"/>
            </w:r>
            <w:r w:rsidR="001B3668">
              <w:rPr>
                <w:rStyle w:val="Hyperlink"/>
                <w:rFonts w:ascii="Times New Roman" w:hAnsi="Times New Roman" w:cs="Times New Roman"/>
                <w:color w:val="auto"/>
                <w:sz w:val="24"/>
                <w:szCs w:val="24"/>
                <w:u w:val="none"/>
              </w:rPr>
              <w:t>g</w:t>
            </w:r>
            <w:r w:rsidR="000E507B" w:rsidRPr="000E507B">
              <w:rPr>
                <w:rStyle w:val="Hyperlink"/>
                <w:rFonts w:ascii="Times New Roman" w:hAnsi="Times New Roman" w:cs="Times New Roman"/>
                <w:color w:val="auto"/>
                <w:sz w:val="24"/>
                <w:szCs w:val="24"/>
                <w:u w:val="none"/>
              </w:rPr>
              <w:t>egužės</w:t>
            </w:r>
            <w:proofErr w:type="spellEnd"/>
            <w:r w:rsidR="000E507B" w:rsidRPr="000E507B">
              <w:rPr>
                <w:rStyle w:val="Hyperlink"/>
                <w:rFonts w:ascii="Times New Roman" w:hAnsi="Times New Roman" w:cs="Times New Roman"/>
                <w:color w:val="auto"/>
                <w:sz w:val="24"/>
                <w:szCs w:val="24"/>
                <w:u w:val="none"/>
              </w:rPr>
              <w:t xml:space="preserve"> </w:t>
            </w:r>
            <w:proofErr w:type="spellStart"/>
            <w:r w:rsidR="000E507B" w:rsidRPr="000E507B">
              <w:rPr>
                <w:rStyle w:val="Hyperlink"/>
                <w:rFonts w:ascii="Times New Roman" w:hAnsi="Times New Roman" w:cs="Times New Roman"/>
                <w:color w:val="auto"/>
                <w:sz w:val="24"/>
                <w:szCs w:val="24"/>
                <w:u w:val="none"/>
              </w:rPr>
              <w:t>perversmo</w:t>
            </w:r>
            <w:proofErr w:type="spellEnd"/>
            <w:r w:rsidR="00000000">
              <w:rPr>
                <w:rStyle w:val="Hyperlink"/>
                <w:rFonts w:ascii="Times New Roman" w:hAnsi="Times New Roman" w:cs="Times New Roman"/>
                <w:color w:val="auto"/>
                <w:sz w:val="24"/>
                <w:szCs w:val="24"/>
                <w:u w:val="none"/>
              </w:rPr>
              <w:fldChar w:fldCharType="end"/>
            </w:r>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Naujasis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režimas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paskelbęs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valstybės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politinio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ir</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ekonominio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gyvenimo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sanacijos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arba</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gydymo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šūkį</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buvo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remiamas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dalies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socialistų</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liaudininkų</w:t>
            </w:r>
            <w:proofErr w:type="spellEnd"/>
            <w:r w:rsidR="000E507B" w:rsidRPr="000E507B">
              <w:rPr>
                <w:rFonts w:ascii="Times New Roman" w:hAnsi="Times New Roman" w:cs="Times New Roman"/>
                <w:sz w:val="24"/>
                <w:szCs w:val="24"/>
              </w:rPr>
              <w:t xml:space="preserve">, t. p. </w:t>
            </w:r>
            <w:proofErr w:type="spellStart"/>
            <w:r w:rsidR="000E507B" w:rsidRPr="000E507B">
              <w:rPr>
                <w:rFonts w:ascii="Times New Roman" w:hAnsi="Times New Roman" w:cs="Times New Roman"/>
                <w:sz w:val="24"/>
                <w:szCs w:val="24"/>
              </w:rPr>
              <w:t>konservatyviosios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dvarininkijos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Kitaip</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nei</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Lietuvoje</w:t>
            </w:r>
            <w:proofErr w:type="spellEnd"/>
            <w:r w:rsidR="000E507B" w:rsidRPr="000E507B">
              <w:rPr>
                <w:rFonts w:ascii="Times New Roman" w:hAnsi="Times New Roman" w:cs="Times New Roman"/>
                <w:sz w:val="24"/>
                <w:szCs w:val="24"/>
              </w:rPr>
              <w:t xml:space="preserve"> po 1926 </w:t>
            </w:r>
            <w:r w:rsidR="001B3668">
              <w:rPr>
                <w:rFonts w:ascii="Times New Roman" w:hAnsi="Times New Roman" w:cs="Times New Roman"/>
                <w:sz w:val="24"/>
                <w:szCs w:val="24"/>
              </w:rPr>
              <w:t xml:space="preserve">m. </w:t>
            </w:r>
            <w:hyperlink r:id="rId27" w:history="1">
              <w:proofErr w:type="spellStart"/>
              <w:r w:rsidR="001B3668">
                <w:rPr>
                  <w:rStyle w:val="Hyperlink"/>
                  <w:rFonts w:ascii="Times New Roman" w:hAnsi="Times New Roman" w:cs="Times New Roman"/>
                  <w:color w:val="auto"/>
                  <w:sz w:val="24"/>
                  <w:szCs w:val="24"/>
                  <w:u w:val="none"/>
                </w:rPr>
                <w:t>g</w:t>
              </w:r>
              <w:r w:rsidR="000E507B" w:rsidRPr="000E507B">
                <w:rPr>
                  <w:rStyle w:val="Hyperlink"/>
                  <w:rFonts w:ascii="Times New Roman" w:hAnsi="Times New Roman" w:cs="Times New Roman"/>
                  <w:color w:val="auto"/>
                  <w:sz w:val="24"/>
                  <w:szCs w:val="24"/>
                  <w:u w:val="none"/>
                </w:rPr>
                <w:t>ruodžio</w:t>
              </w:r>
              <w:proofErr w:type="spellEnd"/>
              <w:r w:rsidR="000E507B" w:rsidRPr="000E507B">
                <w:rPr>
                  <w:rStyle w:val="Hyperlink"/>
                  <w:rFonts w:ascii="Times New Roman" w:hAnsi="Times New Roman" w:cs="Times New Roman"/>
                  <w:color w:val="auto"/>
                  <w:sz w:val="24"/>
                  <w:szCs w:val="24"/>
                  <w:u w:val="none"/>
                </w:rPr>
                <w:t xml:space="preserve"> </w:t>
              </w:r>
              <w:proofErr w:type="spellStart"/>
              <w:r w:rsidR="000E507B" w:rsidRPr="000E507B">
                <w:rPr>
                  <w:rStyle w:val="Hyperlink"/>
                  <w:rFonts w:ascii="Times New Roman" w:hAnsi="Times New Roman" w:cs="Times New Roman"/>
                  <w:color w:val="auto"/>
                  <w:sz w:val="24"/>
                  <w:szCs w:val="24"/>
                  <w:u w:val="none"/>
                </w:rPr>
                <w:t>septynioliktosios</w:t>
              </w:r>
              <w:proofErr w:type="spellEnd"/>
              <w:r w:rsidR="000E507B" w:rsidRPr="000E507B">
                <w:rPr>
                  <w:rStyle w:val="Hyperlink"/>
                  <w:rFonts w:ascii="Times New Roman" w:hAnsi="Times New Roman" w:cs="Times New Roman"/>
                  <w:color w:val="auto"/>
                  <w:sz w:val="24"/>
                  <w:szCs w:val="24"/>
                  <w:u w:val="none"/>
                </w:rPr>
                <w:t xml:space="preserve"> </w:t>
              </w:r>
              <w:proofErr w:type="spellStart"/>
              <w:r w:rsidR="000E507B" w:rsidRPr="000E507B">
                <w:rPr>
                  <w:rStyle w:val="Hyperlink"/>
                  <w:rFonts w:ascii="Times New Roman" w:hAnsi="Times New Roman" w:cs="Times New Roman"/>
                  <w:color w:val="auto"/>
                  <w:sz w:val="24"/>
                  <w:szCs w:val="24"/>
                  <w:u w:val="none"/>
                </w:rPr>
                <w:t>perversmo</w:t>
              </w:r>
              <w:proofErr w:type="spellEnd"/>
            </w:hyperlink>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Lenkijoje</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išliko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nors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ir</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gerokai</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suvaržyta</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parlamentinė</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daugiapartinė</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sistema</w:t>
            </w:r>
            <w:proofErr w:type="spellEnd"/>
            <w:r w:rsidR="000E507B" w:rsidRPr="000E507B">
              <w:rPr>
                <w:rFonts w:ascii="Times New Roman" w:hAnsi="Times New Roman" w:cs="Times New Roman"/>
                <w:sz w:val="24"/>
                <w:szCs w:val="24"/>
              </w:rPr>
              <w:t xml:space="preserve"> (Seimas 1926–</w:t>
            </w:r>
            <w:r w:rsidR="001B3668">
              <w:rPr>
                <w:rFonts w:ascii="Times New Roman" w:hAnsi="Times New Roman" w:cs="Times New Roman"/>
                <w:sz w:val="24"/>
                <w:szCs w:val="24"/>
              </w:rPr>
              <w:t>19</w:t>
            </w:r>
            <w:r w:rsidR="000E507B" w:rsidRPr="000E507B">
              <w:rPr>
                <w:rFonts w:ascii="Times New Roman" w:hAnsi="Times New Roman" w:cs="Times New Roman"/>
                <w:sz w:val="24"/>
                <w:szCs w:val="24"/>
              </w:rPr>
              <w:t>39</w:t>
            </w:r>
            <w:r w:rsidR="001B3668">
              <w:rPr>
                <w:rFonts w:ascii="Times New Roman" w:hAnsi="Times New Roman" w:cs="Times New Roman"/>
                <w:sz w:val="24"/>
                <w:szCs w:val="24"/>
              </w:rPr>
              <w:t xml:space="preserve"> m.</w:t>
            </w:r>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veikė</w:t>
            </w:r>
            <w:proofErr w:type="spellEnd"/>
            <w:r w:rsidR="000E507B" w:rsidRPr="000E507B">
              <w:rPr>
                <w:rFonts w:ascii="Times New Roman" w:hAnsi="Times New Roman" w:cs="Times New Roman"/>
                <w:sz w:val="24"/>
                <w:szCs w:val="24"/>
              </w:rPr>
              <w:t xml:space="preserve"> be </w:t>
            </w:r>
            <w:proofErr w:type="spellStart"/>
            <w:r w:rsidR="000E507B" w:rsidRPr="000E507B">
              <w:rPr>
                <w:rFonts w:ascii="Times New Roman" w:hAnsi="Times New Roman" w:cs="Times New Roman"/>
                <w:sz w:val="24"/>
                <w:szCs w:val="24"/>
              </w:rPr>
              <w:t>pertraukų</w:t>
            </w:r>
            <w:proofErr w:type="spellEnd"/>
            <w:r w:rsidR="000E507B" w:rsidRPr="000E507B">
              <w:rPr>
                <w:rFonts w:ascii="Times New Roman" w:hAnsi="Times New Roman" w:cs="Times New Roman"/>
                <w:sz w:val="24"/>
                <w:szCs w:val="24"/>
              </w:rPr>
              <w:t xml:space="preserve">), bet </w:t>
            </w:r>
            <w:proofErr w:type="spellStart"/>
            <w:r w:rsidR="000E507B" w:rsidRPr="000E507B">
              <w:rPr>
                <w:rFonts w:ascii="Times New Roman" w:hAnsi="Times New Roman" w:cs="Times New Roman"/>
                <w:sz w:val="24"/>
                <w:szCs w:val="24"/>
              </w:rPr>
              <w:t>veikti</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opozicijai</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buvo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trukdoma</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neretai</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pasitelkiant</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ir</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neteisines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priemones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represijas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Bresto</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procesas</w:t>
            </w:r>
            <w:proofErr w:type="spellEnd"/>
            <w:r w:rsidR="000E507B" w:rsidRPr="000E507B">
              <w:rPr>
                <w:rFonts w:ascii="Times New Roman" w:hAnsi="Times New Roman" w:cs="Times New Roman"/>
                <w:sz w:val="24"/>
                <w:szCs w:val="24"/>
              </w:rPr>
              <w:t xml:space="preserve">), t. p. </w:t>
            </w:r>
            <w:proofErr w:type="spellStart"/>
            <w:r w:rsidR="000E507B" w:rsidRPr="000E507B">
              <w:rPr>
                <w:rFonts w:ascii="Times New Roman" w:hAnsi="Times New Roman" w:cs="Times New Roman"/>
                <w:sz w:val="24"/>
                <w:szCs w:val="24"/>
              </w:rPr>
              <w:t>ribota</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spaudos</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ir</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susirinkimų</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rPr>
              <w:t>laisvė</w:t>
            </w:r>
            <w:proofErr w:type="spellEnd"/>
            <w:r w:rsidR="000E507B" w:rsidRPr="000E507B">
              <w:rPr>
                <w:rFonts w:ascii="Times New Roman" w:hAnsi="Times New Roman" w:cs="Times New Roman"/>
                <w:sz w:val="24"/>
                <w:szCs w:val="24"/>
              </w:rPr>
              <w:t xml:space="preserve">. </w:t>
            </w:r>
            <w:proofErr w:type="spellStart"/>
            <w:r w:rsidR="000E507B" w:rsidRPr="000E507B">
              <w:rPr>
                <w:rFonts w:ascii="Times New Roman" w:hAnsi="Times New Roman" w:cs="Times New Roman"/>
                <w:sz w:val="24"/>
                <w:szCs w:val="24"/>
                <w:shd w:val="clear" w:color="auto" w:fill="FBFBFB"/>
              </w:rPr>
              <w:t>Vėliau</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svarbiausia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režimo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remiančia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jėga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tapo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Tautos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vienybės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stovykla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veikė</w:t>
            </w:r>
            <w:proofErr w:type="spellEnd"/>
            <w:r w:rsidR="000E507B" w:rsidRPr="000E507B">
              <w:rPr>
                <w:rFonts w:ascii="Times New Roman" w:hAnsi="Times New Roman" w:cs="Times New Roman"/>
                <w:sz w:val="24"/>
                <w:szCs w:val="24"/>
                <w:shd w:val="clear" w:color="auto" w:fill="FBFBFB"/>
              </w:rPr>
              <w:t xml:space="preserve"> 1937–</w:t>
            </w:r>
            <w:r w:rsidR="001B3668">
              <w:rPr>
                <w:rFonts w:ascii="Times New Roman" w:hAnsi="Times New Roman" w:cs="Times New Roman"/>
                <w:sz w:val="24"/>
                <w:szCs w:val="24"/>
                <w:shd w:val="clear" w:color="auto" w:fill="FBFBFB"/>
              </w:rPr>
              <w:t>19</w:t>
            </w:r>
            <w:r w:rsidR="000E507B" w:rsidRPr="000E507B">
              <w:rPr>
                <w:rFonts w:ascii="Times New Roman" w:hAnsi="Times New Roman" w:cs="Times New Roman"/>
                <w:sz w:val="24"/>
                <w:szCs w:val="24"/>
                <w:shd w:val="clear" w:color="auto" w:fill="FBFBFB"/>
              </w:rPr>
              <w:t>39</w:t>
            </w:r>
            <w:r>
              <w:rPr>
                <w:rFonts w:ascii="Times New Roman" w:hAnsi="Times New Roman" w:cs="Times New Roman"/>
                <w:sz w:val="24"/>
                <w:szCs w:val="24"/>
                <w:shd w:val="clear" w:color="auto" w:fill="FBFBFB"/>
              </w:rPr>
              <w:t xml:space="preserve"> m.</w:t>
            </w:r>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siekianti</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įtvirtinti</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tautos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solidarumo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principą</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ir</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sukurti</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stiprią</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valstybę</w:t>
            </w:r>
            <w:proofErr w:type="spellEnd"/>
            <w:r w:rsidR="000E507B" w:rsidRPr="000E507B">
              <w:rPr>
                <w:rFonts w:ascii="Times New Roman" w:hAnsi="Times New Roman" w:cs="Times New Roman"/>
                <w:sz w:val="24"/>
                <w:szCs w:val="24"/>
                <w:shd w:val="clear" w:color="auto" w:fill="FBFBFB"/>
              </w:rPr>
              <w:t xml:space="preserve">. Nuo pat </w:t>
            </w:r>
            <w:proofErr w:type="spellStart"/>
            <w:r w:rsidR="000E507B" w:rsidRPr="000E507B">
              <w:rPr>
                <w:rFonts w:ascii="Times New Roman" w:hAnsi="Times New Roman" w:cs="Times New Roman"/>
                <w:sz w:val="24"/>
                <w:szCs w:val="24"/>
                <w:shd w:val="clear" w:color="auto" w:fill="FBFBFB"/>
              </w:rPr>
              <w:t>pradžių</w:t>
            </w:r>
            <w:proofErr w:type="spellEnd"/>
            <w:r w:rsidR="000E507B" w:rsidRPr="000E507B">
              <w:rPr>
                <w:rFonts w:ascii="Times New Roman" w:hAnsi="Times New Roman" w:cs="Times New Roman"/>
                <w:sz w:val="24"/>
                <w:szCs w:val="24"/>
                <w:shd w:val="clear" w:color="auto" w:fill="FBFBFB"/>
              </w:rPr>
              <w:t xml:space="preserve">, o </w:t>
            </w:r>
            <w:proofErr w:type="spellStart"/>
            <w:r w:rsidR="000E507B" w:rsidRPr="000E507B">
              <w:rPr>
                <w:rFonts w:ascii="Times New Roman" w:hAnsi="Times New Roman" w:cs="Times New Roman"/>
                <w:sz w:val="24"/>
                <w:szCs w:val="24"/>
                <w:shd w:val="clear" w:color="auto" w:fill="FBFBFB"/>
              </w:rPr>
              <w:t>ypač</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laikotarpiu</w:t>
            </w:r>
            <w:proofErr w:type="spellEnd"/>
            <w:r w:rsidR="000E507B" w:rsidRPr="000E507B">
              <w:rPr>
                <w:rFonts w:ascii="Times New Roman" w:hAnsi="Times New Roman" w:cs="Times New Roman"/>
                <w:sz w:val="24"/>
                <w:szCs w:val="24"/>
                <w:shd w:val="clear" w:color="auto" w:fill="FBFBFB"/>
              </w:rPr>
              <w:t xml:space="preserve"> po J. </w:t>
            </w:r>
            <w:proofErr w:type="spellStart"/>
            <w:r w:rsidR="000E507B" w:rsidRPr="000E507B">
              <w:rPr>
                <w:rFonts w:ascii="Times New Roman" w:hAnsi="Times New Roman" w:cs="Times New Roman"/>
                <w:sz w:val="24"/>
                <w:szCs w:val="24"/>
                <w:shd w:val="clear" w:color="auto" w:fill="FBFBFB"/>
              </w:rPr>
              <w:t>Pilsudskio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mirties</w:t>
            </w:r>
            <w:proofErr w:type="spellEnd"/>
            <w:r w:rsidR="000E507B" w:rsidRPr="000E507B">
              <w:rPr>
                <w:rFonts w:ascii="Times New Roman" w:hAnsi="Times New Roman" w:cs="Times New Roman"/>
                <w:sz w:val="24"/>
                <w:szCs w:val="24"/>
                <w:shd w:val="clear" w:color="auto" w:fill="FBFBFB"/>
              </w:rPr>
              <w:t xml:space="preserve"> (1935 05 12), </w:t>
            </w:r>
            <w:proofErr w:type="spellStart"/>
            <w:r w:rsidR="000E507B" w:rsidRPr="000E507B">
              <w:rPr>
                <w:rFonts w:ascii="Times New Roman" w:hAnsi="Times New Roman" w:cs="Times New Roman"/>
                <w:sz w:val="24"/>
                <w:szCs w:val="24"/>
                <w:shd w:val="clear" w:color="auto" w:fill="FBFBFB"/>
              </w:rPr>
              <w:t>sanacinis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režimas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rėmėsi</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ir</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kariuomene</w:t>
            </w:r>
            <w:proofErr w:type="spellEnd"/>
            <w:r w:rsidR="000E507B" w:rsidRPr="000E507B">
              <w:rPr>
                <w:rFonts w:ascii="Times New Roman" w:hAnsi="Times New Roman" w:cs="Times New Roman"/>
                <w:sz w:val="24"/>
                <w:szCs w:val="24"/>
                <w:shd w:val="clear" w:color="auto" w:fill="FBFBFB"/>
              </w:rPr>
              <w:t xml:space="preserve">. Savo </w:t>
            </w:r>
            <w:proofErr w:type="spellStart"/>
            <w:r w:rsidR="000E507B" w:rsidRPr="000E507B">
              <w:rPr>
                <w:rFonts w:ascii="Times New Roman" w:hAnsi="Times New Roman" w:cs="Times New Roman"/>
                <w:sz w:val="24"/>
                <w:szCs w:val="24"/>
                <w:shd w:val="clear" w:color="auto" w:fill="FBFBFB"/>
              </w:rPr>
              <w:t>sukurtoje</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valdymo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sistemoje</w:t>
            </w:r>
            <w:proofErr w:type="spellEnd"/>
            <w:r w:rsidR="000E507B" w:rsidRPr="000E507B">
              <w:rPr>
                <w:rFonts w:ascii="Times New Roman" w:hAnsi="Times New Roman" w:cs="Times New Roman"/>
                <w:sz w:val="24"/>
                <w:szCs w:val="24"/>
                <w:shd w:val="clear" w:color="auto" w:fill="FBFBFB"/>
              </w:rPr>
              <w:t xml:space="preserve"> J. </w:t>
            </w:r>
            <w:proofErr w:type="spellStart"/>
            <w:r w:rsidR="000E507B" w:rsidRPr="000E507B">
              <w:rPr>
                <w:rFonts w:ascii="Times New Roman" w:hAnsi="Times New Roman" w:cs="Times New Roman"/>
                <w:sz w:val="24"/>
                <w:szCs w:val="24"/>
                <w:shd w:val="clear" w:color="auto" w:fill="FBFBFB"/>
              </w:rPr>
              <w:t>Pilsudskis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nuo</w:t>
            </w:r>
            <w:proofErr w:type="spellEnd"/>
            <w:r w:rsidR="000E507B" w:rsidRPr="000E507B">
              <w:rPr>
                <w:rFonts w:ascii="Times New Roman" w:hAnsi="Times New Roman" w:cs="Times New Roman"/>
                <w:sz w:val="24"/>
                <w:szCs w:val="24"/>
                <w:shd w:val="clear" w:color="auto" w:fill="FBFBFB"/>
              </w:rPr>
              <w:t xml:space="preserve"> 1926 </w:t>
            </w:r>
            <w:r w:rsidR="001B3668">
              <w:rPr>
                <w:rFonts w:ascii="Times New Roman" w:hAnsi="Times New Roman" w:cs="Times New Roman"/>
                <w:sz w:val="24"/>
                <w:szCs w:val="24"/>
                <w:shd w:val="clear" w:color="auto" w:fill="FBFBFB"/>
              </w:rPr>
              <w:t xml:space="preserve">m. </w:t>
            </w:r>
            <w:proofErr w:type="spellStart"/>
            <w:r w:rsidR="000E507B" w:rsidRPr="000E507B">
              <w:rPr>
                <w:rFonts w:ascii="Times New Roman" w:hAnsi="Times New Roman" w:cs="Times New Roman"/>
                <w:sz w:val="24"/>
                <w:szCs w:val="24"/>
                <w:shd w:val="clear" w:color="auto" w:fill="FBFBFB"/>
              </w:rPr>
              <w:t>faktinis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diktatorius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sau</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pasiliko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išimtinę</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teisę</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spręsti</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užsienio</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politikos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ir</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gynybos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klausimus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vidaus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politikos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pirmiausia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santykių</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su</w:t>
            </w:r>
            <w:proofErr w:type="spellEnd"/>
            <w:r w:rsidR="000E507B" w:rsidRPr="000E507B">
              <w:rPr>
                <w:rFonts w:ascii="Times New Roman" w:hAnsi="Times New Roman" w:cs="Times New Roman"/>
                <w:sz w:val="24"/>
                <w:szCs w:val="24"/>
                <w:shd w:val="clear" w:color="auto" w:fill="FBFBFB"/>
              </w:rPr>
              <w:t xml:space="preserve"> Seimu </w:t>
            </w:r>
            <w:proofErr w:type="spellStart"/>
            <w:r w:rsidR="000E507B" w:rsidRPr="000E507B">
              <w:rPr>
                <w:rFonts w:ascii="Times New Roman" w:hAnsi="Times New Roman" w:cs="Times New Roman"/>
                <w:sz w:val="24"/>
                <w:szCs w:val="24"/>
                <w:shd w:val="clear" w:color="auto" w:fill="FBFBFB"/>
              </w:rPr>
              <w:t>ir</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opozicija</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klausimus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sprendė</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kartu</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su</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artimiausiais</w:t>
            </w:r>
            <w:proofErr w:type="spellEnd"/>
            <w:r w:rsidR="000E507B" w:rsidRPr="000E507B">
              <w:rPr>
                <w:rFonts w:ascii="Times New Roman" w:hAnsi="Times New Roman" w:cs="Times New Roman"/>
                <w:sz w:val="24"/>
                <w:szCs w:val="24"/>
                <w:shd w:val="clear" w:color="auto" w:fill="FBFBFB"/>
              </w:rPr>
              <w:t xml:space="preserve"> </w:t>
            </w:r>
            <w:proofErr w:type="spellStart"/>
            <w:r w:rsidR="000E507B" w:rsidRPr="000E507B">
              <w:rPr>
                <w:rFonts w:ascii="Times New Roman" w:hAnsi="Times New Roman" w:cs="Times New Roman"/>
                <w:sz w:val="24"/>
                <w:szCs w:val="24"/>
                <w:shd w:val="clear" w:color="auto" w:fill="FBFBFB"/>
              </w:rPr>
              <w:t>bendradarbiais</w:t>
            </w:r>
            <w:proofErr w:type="spellEnd"/>
            <w:r w:rsidR="00D12C57">
              <w:rPr>
                <w:rFonts w:ascii="Times New Roman" w:hAnsi="Times New Roman" w:cs="Times New Roman"/>
                <w:sz w:val="24"/>
                <w:szCs w:val="24"/>
                <w:shd w:val="clear" w:color="auto" w:fill="FBFBFB"/>
              </w:rPr>
              <w:t xml:space="preserve"> (</w:t>
            </w:r>
            <w:proofErr w:type="spellStart"/>
            <w:r w:rsidR="00D12C57">
              <w:rPr>
                <w:rFonts w:ascii="Times New Roman" w:hAnsi="Times New Roman" w:cs="Times New Roman"/>
                <w:sz w:val="24"/>
                <w:szCs w:val="24"/>
                <w:shd w:val="clear" w:color="auto" w:fill="FBFBFB"/>
              </w:rPr>
              <w:t>vadinamųjų</w:t>
            </w:r>
            <w:proofErr w:type="spellEnd"/>
            <w:r w:rsidR="00D12C57">
              <w:rPr>
                <w:rFonts w:ascii="Times New Roman" w:hAnsi="Times New Roman" w:cs="Times New Roman"/>
                <w:sz w:val="24"/>
                <w:szCs w:val="24"/>
                <w:shd w:val="clear" w:color="auto" w:fill="FBFBFB"/>
              </w:rPr>
              <w:t xml:space="preserve"> </w:t>
            </w:r>
            <w:proofErr w:type="spellStart"/>
            <w:r w:rsidR="00D12C57">
              <w:rPr>
                <w:rFonts w:ascii="Times New Roman" w:hAnsi="Times New Roman" w:cs="Times New Roman"/>
                <w:sz w:val="24"/>
                <w:szCs w:val="24"/>
                <w:shd w:val="clear" w:color="auto" w:fill="FBFBFB"/>
              </w:rPr>
              <w:t>pulkininkų</w:t>
            </w:r>
            <w:proofErr w:type="spellEnd"/>
            <w:r w:rsidR="00D12C57">
              <w:rPr>
                <w:rFonts w:ascii="Times New Roman" w:hAnsi="Times New Roman" w:cs="Times New Roman"/>
                <w:sz w:val="24"/>
                <w:szCs w:val="24"/>
                <w:shd w:val="clear" w:color="auto" w:fill="FBFBFB"/>
              </w:rPr>
              <w:t xml:space="preserve"> </w:t>
            </w:r>
            <w:proofErr w:type="spellStart"/>
            <w:r w:rsidR="00D12C57">
              <w:rPr>
                <w:rFonts w:ascii="Times New Roman" w:hAnsi="Times New Roman" w:cs="Times New Roman"/>
                <w:sz w:val="24"/>
                <w:szCs w:val="24"/>
                <w:shd w:val="clear" w:color="auto" w:fill="FBFBFB"/>
              </w:rPr>
              <w:t>grupė</w:t>
            </w:r>
            <w:proofErr w:type="spellEnd"/>
            <w:r w:rsidR="00D12C57">
              <w:rPr>
                <w:rFonts w:ascii="Times New Roman" w:hAnsi="Times New Roman" w:cs="Times New Roman"/>
                <w:sz w:val="24"/>
                <w:szCs w:val="24"/>
                <w:shd w:val="clear" w:color="auto" w:fill="FBFBFB"/>
              </w:rPr>
              <w:t>).</w:t>
            </w:r>
          </w:p>
        </w:tc>
      </w:tr>
      <w:tr w:rsidR="000E507B" w14:paraId="666A3BB3" w14:textId="77777777" w:rsidTr="00E02ABF">
        <w:tc>
          <w:tcPr>
            <w:tcW w:w="9350" w:type="dxa"/>
          </w:tcPr>
          <w:p w14:paraId="6F2BF5EF" w14:textId="5D69D603" w:rsidR="000E507B" w:rsidRDefault="000E507B">
            <w:pPr>
              <w:rPr>
                <w:rFonts w:ascii="Times New Roman" w:hAnsi="Times New Roman" w:cs="Times New Roman"/>
                <w:sz w:val="24"/>
                <w:szCs w:val="24"/>
                <w:lang w:val="lt-LT"/>
              </w:rPr>
            </w:pPr>
            <w:r w:rsidRPr="000E507B">
              <w:rPr>
                <w:rFonts w:ascii="Times New Roman" w:hAnsi="Times New Roman" w:cs="Times New Roman"/>
                <w:b/>
                <w:bCs/>
                <w:sz w:val="24"/>
                <w:szCs w:val="24"/>
                <w:lang w:val="lt-LT"/>
              </w:rPr>
              <w:t>Šaltinis B</w:t>
            </w:r>
            <w:r>
              <w:rPr>
                <w:rFonts w:ascii="Times New Roman" w:hAnsi="Times New Roman" w:cs="Times New Roman"/>
                <w:sz w:val="24"/>
                <w:szCs w:val="24"/>
                <w:lang w:val="lt-LT"/>
              </w:rPr>
              <w:t xml:space="preserve">. 1917 m. Spalio perversmas  </w:t>
            </w:r>
          </w:p>
          <w:p w14:paraId="517F1505" w14:textId="1E7A2751" w:rsidR="000E507B" w:rsidRDefault="00000000" w:rsidP="000E507B">
            <w:pPr>
              <w:spacing w:line="360" w:lineRule="auto"/>
              <w:jc w:val="both"/>
              <w:rPr>
                <w:rFonts w:ascii="Times New Roman" w:hAnsi="Times New Roman" w:cs="Times New Roman"/>
                <w:sz w:val="24"/>
                <w:szCs w:val="24"/>
                <w:lang w:val="lt-LT"/>
              </w:rPr>
            </w:pPr>
            <w:hyperlink r:id="rId28" w:history="1">
              <w:r w:rsidR="000E507B" w:rsidRPr="000312F5">
                <w:rPr>
                  <w:rStyle w:val="Hyperlink"/>
                  <w:rFonts w:ascii="Times New Roman" w:hAnsi="Times New Roman" w:cs="Times New Roman"/>
                  <w:sz w:val="24"/>
                  <w:szCs w:val="24"/>
                  <w:lang w:val="lt-LT"/>
                </w:rPr>
                <w:t>https://www.britannica.com/place/Soviet-Union/Lenin-and-the-Bolsheviks</w:t>
              </w:r>
            </w:hyperlink>
            <w:r w:rsidR="000E507B">
              <w:rPr>
                <w:rFonts w:ascii="Times New Roman" w:hAnsi="Times New Roman" w:cs="Times New Roman"/>
                <w:sz w:val="24"/>
                <w:szCs w:val="24"/>
                <w:lang w:val="lt-LT"/>
              </w:rPr>
              <w:t xml:space="preserve"> </w:t>
            </w:r>
          </w:p>
          <w:p w14:paraId="0D5231CD" w14:textId="77777777" w:rsidR="00430EDC" w:rsidRPr="000E507B" w:rsidRDefault="00430EDC" w:rsidP="000E507B">
            <w:pPr>
              <w:spacing w:line="360" w:lineRule="auto"/>
              <w:jc w:val="both"/>
              <w:rPr>
                <w:rFonts w:ascii="Times New Roman" w:hAnsi="Times New Roman" w:cs="Times New Roman"/>
                <w:b/>
                <w:bCs/>
                <w:sz w:val="24"/>
                <w:szCs w:val="24"/>
                <w:lang w:val="lt-LT"/>
              </w:rPr>
            </w:pPr>
          </w:p>
          <w:p w14:paraId="16D437B8" w14:textId="7EF7CC9C" w:rsidR="000E507B" w:rsidRDefault="000E507B" w:rsidP="005C1C3B">
            <w:pPr>
              <w:spacing w:line="360" w:lineRule="auto"/>
              <w:jc w:val="both"/>
              <w:rPr>
                <w:rFonts w:ascii="Times New Roman" w:hAnsi="Times New Roman" w:cs="Times New Roman"/>
                <w:sz w:val="24"/>
                <w:szCs w:val="24"/>
                <w:lang w:val="lt-LT"/>
              </w:rPr>
            </w:pPr>
            <w:r w:rsidRPr="00C6152C">
              <w:rPr>
                <w:rFonts w:ascii="Times New Roman" w:hAnsi="Times New Roman" w:cs="Times New Roman"/>
                <w:sz w:val="24"/>
                <w:szCs w:val="24"/>
                <w:lang w:val="lt-LT"/>
              </w:rPr>
              <w:t xml:space="preserve">Naktį iš spalio 24 į 25 d. bolševikų raudonoji gvardija taikiai užėmė strateginius taškus Petrograde. Spalio 25 d. rytą Leninas, vėl išlindęs iš slėptuvės, Karinio revoliucinio komiteto, neturinčio tam įgaliojimų, vardu paskelbė deklaraciją, kad laikinoji vyriausybė nuversta ir visą valdžią perėmė sovietai. Deklaracijoje nebuvo kalbama nei apie bolševikus, nei apie socializmą, todėl miesto gyventojai nė nenutuokė, koks esminis pokytis įvyko. Kerenskis bandė sutelkti ginkluotąsias pajėgas, kad išgelbėtų savo vyriausybę, tačiau karininkai, įsiutę dėl jo elgesio su Kornilovu, jokio atsako nerado. Spalio 26 d. užpakalinis sovietų kongresas patvirtino valdžios </w:t>
            </w:r>
            <w:r w:rsidRPr="00C6152C">
              <w:rPr>
                <w:rFonts w:ascii="Times New Roman" w:hAnsi="Times New Roman" w:cs="Times New Roman"/>
                <w:sz w:val="24"/>
                <w:szCs w:val="24"/>
                <w:lang w:val="lt-LT"/>
              </w:rPr>
              <w:lastRenderedPageBreak/>
              <w:t xml:space="preserve">perdavimą ir priėmė kelis jam pateiktus Lenino dekretus, tarp jų ir tą, kuris socializavo nevalstiečių privačią </w:t>
            </w:r>
            <w:r w:rsidR="00E02ABF">
              <w:rPr>
                <w:rFonts w:ascii="Times New Roman" w:hAnsi="Times New Roman" w:cs="Times New Roman"/>
                <w:sz w:val="24"/>
                <w:szCs w:val="24"/>
                <w:lang w:val="lt-LT"/>
              </w:rPr>
              <w:t>žemę. Ji taip pat sudarė naują L</w:t>
            </w:r>
            <w:r w:rsidRPr="00C6152C">
              <w:rPr>
                <w:rFonts w:ascii="Times New Roman" w:hAnsi="Times New Roman" w:cs="Times New Roman"/>
                <w:sz w:val="24"/>
                <w:szCs w:val="24"/>
                <w:lang w:val="lt-LT"/>
              </w:rPr>
              <w:t>aikinąją vyriausybę, kuriai pirmininkavo Leninas, kuri turėjo vadovauti iki Steigiamojo susirinkimo.</w:t>
            </w:r>
          </w:p>
        </w:tc>
      </w:tr>
      <w:tr w:rsidR="000E507B" w14:paraId="39085A75" w14:textId="77777777" w:rsidTr="00E02ABF">
        <w:tc>
          <w:tcPr>
            <w:tcW w:w="9350" w:type="dxa"/>
          </w:tcPr>
          <w:p w14:paraId="20758935" w14:textId="5BB4CF79" w:rsidR="000E507B" w:rsidRDefault="000E507B">
            <w:pPr>
              <w:rPr>
                <w:rFonts w:ascii="Times New Roman" w:hAnsi="Times New Roman" w:cs="Times New Roman"/>
                <w:sz w:val="24"/>
                <w:szCs w:val="24"/>
                <w:lang w:val="lt-LT"/>
              </w:rPr>
            </w:pPr>
            <w:r w:rsidRPr="000E507B">
              <w:rPr>
                <w:rFonts w:ascii="Times New Roman" w:hAnsi="Times New Roman" w:cs="Times New Roman"/>
                <w:b/>
                <w:bCs/>
                <w:sz w:val="24"/>
                <w:szCs w:val="24"/>
                <w:lang w:val="lt-LT"/>
              </w:rPr>
              <w:lastRenderedPageBreak/>
              <w:t>Šaltinis C</w:t>
            </w:r>
            <w:r>
              <w:rPr>
                <w:rFonts w:ascii="Times New Roman" w:hAnsi="Times New Roman" w:cs="Times New Roman"/>
                <w:sz w:val="24"/>
                <w:szCs w:val="24"/>
                <w:lang w:val="lt-LT"/>
              </w:rPr>
              <w:t xml:space="preserve">. </w:t>
            </w:r>
            <w:r w:rsidR="00430EDC">
              <w:rPr>
                <w:rFonts w:ascii="Times New Roman" w:hAnsi="Times New Roman" w:cs="Times New Roman"/>
                <w:sz w:val="24"/>
                <w:szCs w:val="24"/>
                <w:lang w:val="lt-LT"/>
              </w:rPr>
              <w:t>Ištrauka paie Franklino Ruzvelto demorkatinį kelią.</w:t>
            </w:r>
          </w:p>
          <w:p w14:paraId="00637829" w14:textId="77777777" w:rsidR="00430EDC" w:rsidRDefault="00430EDC">
            <w:pPr>
              <w:rPr>
                <w:rFonts w:ascii="Times New Roman" w:hAnsi="Times New Roman" w:cs="Times New Roman"/>
                <w:sz w:val="24"/>
                <w:szCs w:val="24"/>
                <w:lang w:val="lt-LT"/>
              </w:rPr>
            </w:pPr>
          </w:p>
          <w:p w14:paraId="1481222A" w14:textId="25AAEF9A" w:rsidR="000E507B" w:rsidRDefault="005C1C3B" w:rsidP="00E02ABF">
            <w:pPr>
              <w:spacing w:line="360" w:lineRule="auto"/>
              <w:jc w:val="both"/>
              <w:rPr>
                <w:rFonts w:ascii="Times New Roman" w:hAnsi="Times New Roman" w:cs="Times New Roman"/>
                <w:sz w:val="24"/>
                <w:szCs w:val="24"/>
                <w:lang w:val="lt-LT"/>
              </w:rPr>
            </w:pPr>
            <w:r w:rsidRPr="005C1C3B">
              <w:rPr>
                <w:rFonts w:ascii="Times New Roman" w:hAnsi="Times New Roman" w:cs="Times New Roman"/>
                <w:sz w:val="24"/>
                <w:szCs w:val="24"/>
                <w:lang w:val="lt-LT"/>
              </w:rPr>
              <w:t>Jis buvo išrinktas prezidentu 1932 m. lapkritį, pirmajai iš keturių kadencijų. Iki kovo mėnesio bedarbių buvo 13 milijonų žmonių, beveik visi bankai buvo uždaryti. Per pirmąsias savo „šimtą dienų“ jis pasiūlė, o Kongresas įgyvendino, plataus masto programą, skirtą verslo ir žemės ūkio atsigavimui, bedarbiams ir tiems, kuriems gresia pavojus prarasti ūkius ir n</w:t>
            </w:r>
            <w:r w:rsidR="00E02ABF">
              <w:rPr>
                <w:rFonts w:ascii="Times New Roman" w:hAnsi="Times New Roman" w:cs="Times New Roman"/>
                <w:sz w:val="24"/>
                <w:szCs w:val="24"/>
                <w:lang w:val="lt-LT"/>
              </w:rPr>
              <w:t>amus, palengvinti ir reformuoti</w:t>
            </w:r>
            <w:r w:rsidRPr="005C1C3B">
              <w:rPr>
                <w:rFonts w:ascii="Times New Roman" w:hAnsi="Times New Roman" w:cs="Times New Roman"/>
                <w:sz w:val="24"/>
                <w:szCs w:val="24"/>
                <w:lang w:val="lt-LT"/>
              </w:rPr>
              <w:t>.</w:t>
            </w:r>
            <w:r>
              <w:rPr>
                <w:rFonts w:ascii="Times New Roman" w:hAnsi="Times New Roman" w:cs="Times New Roman"/>
                <w:sz w:val="24"/>
                <w:szCs w:val="24"/>
                <w:lang w:val="lt-LT"/>
              </w:rPr>
              <w:t xml:space="preserve"> &lt;...&gt; </w:t>
            </w:r>
            <w:r w:rsidRPr="005C1C3B">
              <w:rPr>
                <w:rFonts w:ascii="Times New Roman" w:hAnsi="Times New Roman" w:cs="Times New Roman"/>
                <w:sz w:val="24"/>
                <w:szCs w:val="24"/>
                <w:lang w:val="lt-LT"/>
              </w:rPr>
              <w:t>1936 m., nors tauta vis dar skendėjo depresijoje, jis buvo perrinktas Kanzaso gubernatoriui Alfredui Landonui didžiule balsų persvara. Remiamas populiaraus mandato, jis siekė teisės aktų, skirtų išplėsti Aukščiausiąjį teismą, kuris p</w:t>
            </w:r>
            <w:r w:rsidR="00E02ABF">
              <w:rPr>
                <w:rFonts w:ascii="Times New Roman" w:hAnsi="Times New Roman" w:cs="Times New Roman"/>
                <w:sz w:val="24"/>
                <w:szCs w:val="24"/>
                <w:lang w:val="lt-LT"/>
              </w:rPr>
              <w:t>ripažino negaliojančiomis daug „N</w:t>
            </w:r>
            <w:r w:rsidRPr="005C1C3B">
              <w:rPr>
                <w:rFonts w:ascii="Times New Roman" w:hAnsi="Times New Roman" w:cs="Times New Roman"/>
                <w:sz w:val="24"/>
                <w:szCs w:val="24"/>
                <w:lang w:val="lt-LT"/>
              </w:rPr>
              <w:t>aujojo kurso</w:t>
            </w:r>
            <w:r w:rsidR="00E02ABF">
              <w:rPr>
                <w:rFonts w:ascii="Times New Roman" w:hAnsi="Times New Roman" w:cs="Times New Roman"/>
                <w:sz w:val="24"/>
                <w:szCs w:val="24"/>
                <w:lang w:val="lt-LT"/>
              </w:rPr>
              <w:t>“</w:t>
            </w:r>
            <w:r w:rsidRPr="005C1C3B">
              <w:rPr>
                <w:rFonts w:ascii="Times New Roman" w:hAnsi="Times New Roman" w:cs="Times New Roman"/>
                <w:sz w:val="24"/>
                <w:szCs w:val="24"/>
                <w:lang w:val="lt-LT"/>
              </w:rPr>
              <w:t xml:space="preserve"> programų.</w:t>
            </w:r>
            <w:r>
              <w:rPr>
                <w:rFonts w:ascii="Times New Roman" w:hAnsi="Times New Roman" w:cs="Times New Roman"/>
                <w:sz w:val="24"/>
                <w:szCs w:val="24"/>
                <w:lang w:val="lt-LT"/>
              </w:rPr>
              <w:t xml:space="preserve"> &lt;...&gt; </w:t>
            </w:r>
            <w:r w:rsidRPr="005C1C3B">
              <w:rPr>
                <w:rFonts w:ascii="Times New Roman" w:hAnsi="Times New Roman" w:cs="Times New Roman"/>
                <w:sz w:val="24"/>
                <w:szCs w:val="24"/>
                <w:lang w:val="lt-LT"/>
              </w:rPr>
              <w:t>Kai 1941 m. gruodžio 7 d. ja</w:t>
            </w:r>
            <w:r w:rsidR="00D12C57">
              <w:rPr>
                <w:rFonts w:ascii="Times New Roman" w:hAnsi="Times New Roman" w:cs="Times New Roman"/>
                <w:sz w:val="24"/>
                <w:szCs w:val="24"/>
                <w:lang w:val="lt-LT"/>
              </w:rPr>
              <w:t xml:space="preserve">ponai užpuolė Perl Harborą, </w:t>
            </w:r>
            <w:r w:rsidR="00E02ABF">
              <w:rPr>
                <w:rFonts w:ascii="Times New Roman" w:hAnsi="Times New Roman" w:cs="Times New Roman"/>
                <w:sz w:val="24"/>
                <w:szCs w:val="24"/>
                <w:lang w:val="lt-LT"/>
              </w:rPr>
              <w:t xml:space="preserve">Franklinas </w:t>
            </w:r>
            <w:r w:rsidR="00D12C57">
              <w:rPr>
                <w:rFonts w:ascii="Times New Roman" w:hAnsi="Times New Roman" w:cs="Times New Roman"/>
                <w:sz w:val="24"/>
                <w:szCs w:val="24"/>
                <w:lang w:val="lt-LT"/>
              </w:rPr>
              <w:t>Ruz</w:t>
            </w:r>
            <w:r w:rsidRPr="005C1C3B">
              <w:rPr>
                <w:rFonts w:ascii="Times New Roman" w:hAnsi="Times New Roman" w:cs="Times New Roman"/>
                <w:sz w:val="24"/>
                <w:szCs w:val="24"/>
                <w:lang w:val="lt-LT"/>
              </w:rPr>
              <w:t>veltas suorganizavo tautos darbo jėgą ir išteklius pasauliniam karui, kuris, jo manymu, baigsis demokratijos pergale.</w:t>
            </w:r>
            <w:r>
              <w:rPr>
                <w:rFonts w:ascii="Times New Roman" w:hAnsi="Times New Roman" w:cs="Times New Roman"/>
                <w:sz w:val="24"/>
                <w:szCs w:val="24"/>
                <w:lang w:val="lt-LT"/>
              </w:rPr>
              <w:t xml:space="preserve"> &lt;...&gt; </w:t>
            </w:r>
            <w:r w:rsidRPr="005C1C3B">
              <w:rPr>
                <w:rFonts w:ascii="Times New Roman" w:hAnsi="Times New Roman" w:cs="Times New Roman"/>
                <w:sz w:val="24"/>
                <w:szCs w:val="24"/>
                <w:lang w:val="lt-LT"/>
              </w:rPr>
              <w:t>Karui artėjant</w:t>
            </w:r>
            <w:r w:rsidR="00E02ABF">
              <w:rPr>
                <w:rFonts w:ascii="Times New Roman" w:hAnsi="Times New Roman" w:cs="Times New Roman"/>
                <w:sz w:val="24"/>
                <w:szCs w:val="24"/>
                <w:lang w:val="lt-LT"/>
              </w:rPr>
              <w:t xml:space="preserve"> į pabaigą, 1944 m. lapkritį Franklinas Ruz</w:t>
            </w:r>
            <w:r w:rsidRPr="005C1C3B">
              <w:rPr>
                <w:rFonts w:ascii="Times New Roman" w:hAnsi="Times New Roman" w:cs="Times New Roman"/>
                <w:sz w:val="24"/>
                <w:szCs w:val="24"/>
                <w:lang w:val="lt-LT"/>
              </w:rPr>
              <w:t>veltas buvo išrinktas ketvirtai kadencijai</w:t>
            </w:r>
            <w:r w:rsidR="00E02ABF">
              <w:rPr>
                <w:rFonts w:ascii="Times New Roman" w:hAnsi="Times New Roman" w:cs="Times New Roman"/>
                <w:sz w:val="24"/>
                <w:szCs w:val="24"/>
                <w:lang w:val="lt-LT"/>
              </w:rPr>
              <w:t>.</w:t>
            </w:r>
          </w:p>
        </w:tc>
      </w:tr>
      <w:tr w:rsidR="000E507B" w14:paraId="39CBBDAB" w14:textId="77777777" w:rsidTr="00E02ABF">
        <w:tc>
          <w:tcPr>
            <w:tcW w:w="9350" w:type="dxa"/>
          </w:tcPr>
          <w:p w14:paraId="36CC6377" w14:textId="77777777" w:rsidR="000E507B" w:rsidRDefault="000E507B">
            <w:pPr>
              <w:rPr>
                <w:rFonts w:ascii="Times New Roman" w:hAnsi="Times New Roman" w:cs="Times New Roman"/>
                <w:sz w:val="24"/>
                <w:szCs w:val="24"/>
                <w:lang w:val="lt-LT"/>
              </w:rPr>
            </w:pPr>
            <w:r w:rsidRPr="000E507B">
              <w:rPr>
                <w:rFonts w:ascii="Times New Roman" w:hAnsi="Times New Roman" w:cs="Times New Roman"/>
                <w:b/>
                <w:bCs/>
                <w:sz w:val="24"/>
                <w:szCs w:val="24"/>
                <w:lang w:val="lt-LT"/>
              </w:rPr>
              <w:t>Galimi atsakymai</w:t>
            </w:r>
            <w:r>
              <w:rPr>
                <w:rFonts w:ascii="Times New Roman" w:hAnsi="Times New Roman" w:cs="Times New Roman"/>
                <w:sz w:val="24"/>
                <w:szCs w:val="24"/>
                <w:lang w:val="lt-LT"/>
              </w:rPr>
              <w:t>.</w:t>
            </w:r>
          </w:p>
          <w:p w14:paraId="16B0498F" w14:textId="77777777" w:rsidR="000E507B" w:rsidRDefault="005C1C3B" w:rsidP="000E507B">
            <w:pPr>
              <w:pStyle w:val="ListParagraph"/>
              <w:numPr>
                <w:ilvl w:val="0"/>
                <w:numId w:val="23"/>
              </w:numPr>
              <w:rPr>
                <w:rFonts w:ascii="Times New Roman" w:hAnsi="Times New Roman" w:cs="Times New Roman"/>
                <w:sz w:val="24"/>
                <w:szCs w:val="24"/>
                <w:lang w:val="lt-LT"/>
              </w:rPr>
            </w:pPr>
            <w:r>
              <w:rPr>
                <w:rFonts w:ascii="Times New Roman" w:hAnsi="Times New Roman" w:cs="Times New Roman"/>
                <w:sz w:val="24"/>
                <w:szCs w:val="24"/>
                <w:lang w:val="lt-LT"/>
              </w:rPr>
              <w:t>Turi būti įvertintos visų asmenybių pozicijos dviem aspektais: požiūriu į parlamentarizmą ir demokratijos išsaugojimą savo valstybėse.</w:t>
            </w:r>
          </w:p>
          <w:p w14:paraId="4E2FFA08" w14:textId="2D22742E" w:rsidR="005C1C3B" w:rsidRDefault="005C1C3B" w:rsidP="000E507B">
            <w:pPr>
              <w:pStyle w:val="ListParagraph"/>
              <w:numPr>
                <w:ilvl w:val="0"/>
                <w:numId w:val="23"/>
              </w:numPr>
              <w:rPr>
                <w:rFonts w:ascii="Times New Roman" w:hAnsi="Times New Roman" w:cs="Times New Roman"/>
                <w:sz w:val="24"/>
                <w:szCs w:val="24"/>
                <w:lang w:val="lt-LT"/>
              </w:rPr>
            </w:pPr>
            <w:r>
              <w:rPr>
                <w:rFonts w:ascii="Times New Roman" w:hAnsi="Times New Roman" w:cs="Times New Roman"/>
                <w:sz w:val="24"/>
                <w:szCs w:val="24"/>
                <w:lang w:val="lt-LT"/>
              </w:rPr>
              <w:t>Įvertinti gali teigiamai/neigiamai</w:t>
            </w:r>
            <w:r w:rsidR="00065AB2">
              <w:rPr>
                <w:rFonts w:ascii="Times New Roman" w:hAnsi="Times New Roman" w:cs="Times New Roman"/>
                <w:sz w:val="24"/>
                <w:szCs w:val="24"/>
                <w:lang w:val="lt-LT"/>
              </w:rPr>
              <w:t>/ir teigiamai ir neigiamai</w:t>
            </w:r>
            <w:r>
              <w:rPr>
                <w:rFonts w:ascii="Times New Roman" w:hAnsi="Times New Roman" w:cs="Times New Roman"/>
                <w:sz w:val="24"/>
                <w:szCs w:val="24"/>
                <w:lang w:val="lt-LT"/>
              </w:rPr>
              <w:t xml:space="preserve"> </w:t>
            </w:r>
          </w:p>
          <w:p w14:paraId="37790BF0" w14:textId="0244171C" w:rsidR="005C1C3B" w:rsidRPr="000E507B" w:rsidRDefault="005C1C3B" w:rsidP="000E507B">
            <w:pPr>
              <w:pStyle w:val="ListParagraph"/>
              <w:numPr>
                <w:ilvl w:val="0"/>
                <w:numId w:val="23"/>
              </w:numPr>
              <w:rPr>
                <w:rFonts w:ascii="Times New Roman" w:hAnsi="Times New Roman" w:cs="Times New Roman"/>
                <w:sz w:val="24"/>
                <w:szCs w:val="24"/>
                <w:lang w:val="lt-LT"/>
              </w:rPr>
            </w:pPr>
            <w:r>
              <w:rPr>
                <w:rFonts w:ascii="Times New Roman" w:hAnsi="Times New Roman" w:cs="Times New Roman"/>
                <w:sz w:val="24"/>
                <w:szCs w:val="24"/>
                <w:lang w:val="lt-LT"/>
              </w:rPr>
              <w:t xml:space="preserve">Kiekvienam įvertinimui turi parašyti už ką </w:t>
            </w:r>
            <w:r w:rsidR="00065AB2">
              <w:rPr>
                <w:rFonts w:ascii="Times New Roman" w:hAnsi="Times New Roman" w:cs="Times New Roman"/>
                <w:sz w:val="24"/>
                <w:szCs w:val="24"/>
                <w:lang w:val="lt-LT"/>
              </w:rPr>
              <w:t>ir paaiškinti kodėl taip vertina nurodant aiškius kriterijus ir parašant aiškius argumentus.</w:t>
            </w:r>
          </w:p>
        </w:tc>
      </w:tr>
    </w:tbl>
    <w:p w14:paraId="6443D85A" w14:textId="189ACE2B" w:rsidR="009C604A" w:rsidRDefault="009C604A">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5E40F42" w14:textId="7240646F" w:rsidR="00C41769" w:rsidRDefault="009C604A" w:rsidP="00881E30">
      <w:pPr>
        <w:spacing w:line="360" w:lineRule="auto"/>
        <w:jc w:val="both"/>
        <w:rPr>
          <w:rFonts w:ascii="Times New Roman" w:hAnsi="Times New Roman" w:cs="Times New Roman"/>
          <w:b/>
          <w:bCs/>
          <w:sz w:val="24"/>
          <w:szCs w:val="24"/>
          <w:lang w:val="lt-LT"/>
        </w:rPr>
      </w:pPr>
      <w:r w:rsidRPr="009C604A">
        <w:rPr>
          <w:rFonts w:ascii="Times New Roman" w:hAnsi="Times New Roman" w:cs="Times New Roman"/>
          <w:b/>
          <w:bCs/>
          <w:sz w:val="24"/>
          <w:szCs w:val="24"/>
          <w:highlight w:val="lightGray"/>
          <w:lang w:val="lt-LT"/>
        </w:rPr>
        <w:lastRenderedPageBreak/>
        <w:t>APIBENDRINAMOJI UŽDUOTIS</w:t>
      </w:r>
      <w:r>
        <w:rPr>
          <w:rFonts w:ascii="Times New Roman" w:hAnsi="Times New Roman" w:cs="Times New Roman"/>
          <w:b/>
          <w:bCs/>
          <w:sz w:val="24"/>
          <w:szCs w:val="24"/>
          <w:lang w:val="lt-LT"/>
        </w:rPr>
        <w:t>.</w:t>
      </w:r>
    </w:p>
    <w:p w14:paraId="338A6DAA" w14:textId="53CDA04F" w:rsidR="009C604A" w:rsidRDefault="009C604A" w:rsidP="00881E30">
      <w:pPr>
        <w:spacing w:line="360" w:lineRule="auto"/>
        <w:jc w:val="both"/>
        <w:rPr>
          <w:rFonts w:ascii="Times New Roman" w:hAnsi="Times New Roman" w:cs="Times New Roman"/>
          <w:sz w:val="24"/>
          <w:szCs w:val="24"/>
          <w:lang w:val="lt-LT"/>
        </w:rPr>
      </w:pPr>
      <w:r w:rsidRPr="009C604A">
        <w:rPr>
          <w:rFonts w:ascii="Times New Roman" w:hAnsi="Times New Roman" w:cs="Times New Roman"/>
          <w:sz w:val="24"/>
          <w:szCs w:val="24"/>
          <w:highlight w:val="lightGray"/>
          <w:lang w:val="lt-LT"/>
        </w:rPr>
        <w:t>Temos apibendrinamoji užduotis</w:t>
      </w:r>
      <w:r>
        <w:rPr>
          <w:rFonts w:ascii="Times New Roman" w:hAnsi="Times New Roman" w:cs="Times New Roman"/>
          <w:sz w:val="24"/>
          <w:szCs w:val="24"/>
          <w:lang w:val="lt-LT"/>
        </w:rPr>
        <w:t>.</w:t>
      </w:r>
      <w:r w:rsidR="00A16180">
        <w:rPr>
          <w:rFonts w:ascii="Times New Roman" w:hAnsi="Times New Roman" w:cs="Times New Roman"/>
          <w:sz w:val="24"/>
          <w:szCs w:val="24"/>
          <w:lang w:val="lt-LT"/>
        </w:rPr>
        <w:t xml:space="preserve"> </w:t>
      </w:r>
      <w:r w:rsidR="00AA6AF2" w:rsidRPr="00AA6AF2">
        <w:rPr>
          <w:rFonts w:ascii="Times New Roman" w:hAnsi="Times New Roman" w:cs="Times New Roman"/>
          <w:b/>
          <w:bCs/>
          <w:sz w:val="24"/>
          <w:szCs w:val="24"/>
          <w:lang w:val="lt-LT"/>
        </w:rPr>
        <w:t>III lygmuo</w:t>
      </w:r>
      <w:r w:rsidR="00AA6AF2">
        <w:rPr>
          <w:rFonts w:ascii="Times New Roman" w:hAnsi="Times New Roman" w:cs="Times New Roman"/>
          <w:sz w:val="24"/>
          <w:szCs w:val="24"/>
          <w:lang w:val="lt-LT"/>
        </w:rPr>
        <w:t xml:space="preserve">. </w:t>
      </w:r>
      <w:r w:rsidR="00A16180" w:rsidRPr="00AA6AF2">
        <w:rPr>
          <w:rFonts w:ascii="Times New Roman" w:hAnsi="Times New Roman" w:cs="Times New Roman"/>
          <w:b/>
          <w:bCs/>
          <w:sz w:val="24"/>
          <w:szCs w:val="24"/>
          <w:lang w:val="lt-LT"/>
        </w:rPr>
        <w:t>Įvertinkite</w:t>
      </w:r>
      <w:r w:rsidR="00A16180">
        <w:rPr>
          <w:rFonts w:ascii="Times New Roman" w:hAnsi="Times New Roman" w:cs="Times New Roman"/>
          <w:sz w:val="24"/>
          <w:szCs w:val="24"/>
          <w:lang w:val="lt-LT"/>
        </w:rPr>
        <w:t xml:space="preserve"> totalitarinių vadovų valdymo pasekmes socialiniu ir politiniu aspektais. </w:t>
      </w:r>
    </w:p>
    <w:p w14:paraId="09F5C394" w14:textId="420865EF" w:rsidR="009C604A" w:rsidRDefault="009C604A" w:rsidP="00AA6AF2">
      <w:pPr>
        <w:tabs>
          <w:tab w:val="left" w:pos="2490"/>
        </w:tabs>
        <w:spacing w:line="360" w:lineRule="auto"/>
        <w:jc w:val="both"/>
        <w:rPr>
          <w:rFonts w:ascii="Times New Roman" w:hAnsi="Times New Roman" w:cs="Times New Roman"/>
          <w:sz w:val="24"/>
          <w:szCs w:val="24"/>
          <w:lang w:val="lt-LT"/>
        </w:rPr>
      </w:pPr>
      <w:r w:rsidRPr="009C604A">
        <w:rPr>
          <w:rFonts w:ascii="Times New Roman" w:hAnsi="Times New Roman" w:cs="Times New Roman"/>
          <w:sz w:val="24"/>
          <w:szCs w:val="24"/>
          <w:highlight w:val="lightGray"/>
          <w:lang w:val="lt-LT"/>
        </w:rPr>
        <w:t>Užduotimi tikrinama</w:t>
      </w:r>
      <w:r>
        <w:rPr>
          <w:rFonts w:ascii="Times New Roman" w:hAnsi="Times New Roman" w:cs="Times New Roman"/>
          <w:sz w:val="24"/>
          <w:szCs w:val="24"/>
          <w:lang w:val="lt-LT"/>
        </w:rPr>
        <w:t>.</w:t>
      </w:r>
      <w:r w:rsidR="00AA6AF2">
        <w:rPr>
          <w:rFonts w:ascii="Times New Roman" w:hAnsi="Times New Roman" w:cs="Times New Roman"/>
          <w:sz w:val="24"/>
          <w:szCs w:val="24"/>
          <w:lang w:val="lt-LT"/>
        </w:rPr>
        <w:t xml:space="preserve"> </w:t>
      </w:r>
      <w:r w:rsidR="00AA6AF2">
        <w:rPr>
          <w:rFonts w:ascii="Times New Roman" w:hAnsi="Times New Roman" w:cs="Times New Roman"/>
          <w:color w:val="000000"/>
          <w:sz w:val="24"/>
          <w:szCs w:val="24"/>
        </w:rPr>
        <w:t>K</w:t>
      </w:r>
      <w:r w:rsidR="00AA6AF2" w:rsidRPr="00AA6AF2">
        <w:rPr>
          <w:rFonts w:ascii="Times New Roman" w:hAnsi="Times New Roman" w:cs="Times New Roman"/>
          <w:color w:val="000000"/>
          <w:sz w:val="24"/>
          <w:szCs w:val="24"/>
        </w:rPr>
        <w:t xml:space="preserve">aip </w:t>
      </w:r>
      <w:proofErr w:type="spellStart"/>
      <w:r w:rsidR="00AA6AF2" w:rsidRPr="00AA6AF2">
        <w:rPr>
          <w:rFonts w:ascii="Times New Roman" w:hAnsi="Times New Roman" w:cs="Times New Roman"/>
          <w:color w:val="000000"/>
          <w:sz w:val="24"/>
          <w:szCs w:val="24"/>
        </w:rPr>
        <w:t>mokinys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suvokia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temos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pagrindines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sąvokas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istorijos</w:t>
      </w:r>
      <w:proofErr w:type="spellEnd"/>
      <w:r w:rsidR="00AA6AF2" w:rsidRPr="00AA6AF2">
        <w:rPr>
          <w:rFonts w:ascii="Times New Roman" w:hAnsi="Times New Roman" w:cs="Times New Roman"/>
          <w:color w:val="000000"/>
          <w:sz w:val="24"/>
          <w:szCs w:val="24"/>
        </w:rPr>
        <w:t xml:space="preserve"> / </w:t>
      </w:r>
      <w:proofErr w:type="spellStart"/>
      <w:r w:rsidR="00AA6AF2" w:rsidRPr="00AA6AF2">
        <w:rPr>
          <w:rFonts w:ascii="Times New Roman" w:hAnsi="Times New Roman" w:cs="Times New Roman"/>
          <w:color w:val="000000"/>
          <w:sz w:val="24"/>
          <w:szCs w:val="24"/>
        </w:rPr>
        <w:t>atminties</w:t>
      </w:r>
      <w:proofErr w:type="spellEnd"/>
      <w:r w:rsidR="00AA6AF2" w:rsidRPr="00AA6AF2">
        <w:rPr>
          <w:color w:val="000000"/>
        </w:rPr>
        <w:br/>
      </w:r>
      <w:proofErr w:type="spellStart"/>
      <w:r w:rsidR="00AA6AF2" w:rsidRPr="00AA6AF2">
        <w:rPr>
          <w:rFonts w:ascii="Times New Roman" w:hAnsi="Times New Roman" w:cs="Times New Roman"/>
          <w:color w:val="000000"/>
          <w:sz w:val="24"/>
          <w:szCs w:val="24"/>
        </w:rPr>
        <w:t>politika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atminties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kultūra</w:t>
      </w:r>
      <w:proofErr w:type="spellEnd"/>
      <w:r w:rsidR="00AA6AF2" w:rsidRPr="00AA6AF2">
        <w:rPr>
          <w:rFonts w:ascii="Times New Roman" w:hAnsi="Times New Roman" w:cs="Times New Roman"/>
          <w:color w:val="000000"/>
          <w:sz w:val="24"/>
          <w:szCs w:val="24"/>
        </w:rPr>
        <w:t xml:space="preserve">, propaganda, </w:t>
      </w:r>
      <w:proofErr w:type="spellStart"/>
      <w:r w:rsidR="00AA6AF2" w:rsidRPr="00AA6AF2">
        <w:rPr>
          <w:rFonts w:ascii="Times New Roman" w:hAnsi="Times New Roman" w:cs="Times New Roman"/>
          <w:color w:val="000000"/>
          <w:sz w:val="24"/>
          <w:szCs w:val="24"/>
        </w:rPr>
        <w:t>dezinformacija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atminties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karai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kt.), </w:t>
      </w:r>
      <w:proofErr w:type="spellStart"/>
      <w:r w:rsidR="00AA6AF2" w:rsidRPr="00AA6AF2">
        <w:rPr>
          <w:rFonts w:ascii="Times New Roman" w:hAnsi="Times New Roman" w:cs="Times New Roman"/>
          <w:color w:val="000000"/>
          <w:sz w:val="24"/>
          <w:szCs w:val="24"/>
        </w:rPr>
        <w:t>geba</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jas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korektiškai</w:t>
      </w:r>
      <w:proofErr w:type="spellEnd"/>
      <w:r w:rsidR="00AA6AF2" w:rsidRPr="00AA6AF2">
        <w:rPr>
          <w:color w:val="000000"/>
        </w:rPr>
        <w:br/>
      </w:r>
      <w:proofErr w:type="spellStart"/>
      <w:r w:rsidR="00AA6AF2" w:rsidRPr="00AA6AF2">
        <w:rPr>
          <w:rFonts w:ascii="Times New Roman" w:hAnsi="Times New Roman" w:cs="Times New Roman"/>
          <w:color w:val="000000"/>
          <w:sz w:val="24"/>
          <w:szCs w:val="24"/>
        </w:rPr>
        <w:t>vartoti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naujame</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kontekste</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nuosekliai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ir</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struktūruotai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dėstyti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mintis</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raštu</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išsakyti</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savo</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nuomonę</w:t>
      </w:r>
      <w:proofErr w:type="spellEnd"/>
      <w:r w:rsidR="00AA6AF2" w:rsidRPr="00AA6AF2">
        <w:rPr>
          <w:rFonts w:ascii="Times New Roman" w:hAnsi="Times New Roman" w:cs="Times New Roman"/>
          <w:color w:val="000000"/>
          <w:sz w:val="24"/>
          <w:szCs w:val="24"/>
        </w:rPr>
        <w:t>,</w:t>
      </w:r>
      <w:r w:rsidR="00AA6AF2" w:rsidRPr="00AA6AF2">
        <w:rPr>
          <w:color w:val="000000"/>
        </w:rPr>
        <w:br/>
      </w:r>
      <w:proofErr w:type="spellStart"/>
      <w:r w:rsidR="00AA6AF2" w:rsidRPr="00AA6AF2">
        <w:rPr>
          <w:rFonts w:ascii="Times New Roman" w:hAnsi="Times New Roman" w:cs="Times New Roman"/>
          <w:color w:val="000000"/>
          <w:sz w:val="24"/>
          <w:szCs w:val="24"/>
        </w:rPr>
        <w:t>pagrindžiant</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ją</w:t>
      </w:r>
      <w:proofErr w:type="spellEnd"/>
      <w:r w:rsidR="00AA6AF2" w:rsidRPr="00AA6AF2">
        <w:rPr>
          <w:rFonts w:ascii="Times New Roman" w:hAnsi="Times New Roman" w:cs="Times New Roman"/>
          <w:color w:val="000000"/>
          <w:sz w:val="24"/>
          <w:szCs w:val="24"/>
        </w:rPr>
        <w:t xml:space="preserve"> </w:t>
      </w:r>
      <w:proofErr w:type="spellStart"/>
      <w:r w:rsidR="00AA6AF2" w:rsidRPr="00AA6AF2">
        <w:rPr>
          <w:rFonts w:ascii="Times New Roman" w:hAnsi="Times New Roman" w:cs="Times New Roman"/>
          <w:color w:val="000000"/>
          <w:sz w:val="24"/>
          <w:szCs w:val="24"/>
        </w:rPr>
        <w:t>argumentais</w:t>
      </w:r>
      <w:proofErr w:type="spellEnd"/>
      <w:r w:rsidR="00AA6AF2">
        <w:rPr>
          <w:rFonts w:ascii="Times New Roman" w:hAnsi="Times New Roman" w:cs="Times New Roman"/>
          <w:sz w:val="24"/>
          <w:szCs w:val="24"/>
          <w:lang w:val="lt-LT"/>
        </w:rPr>
        <w:tab/>
      </w:r>
    </w:p>
    <w:tbl>
      <w:tblPr>
        <w:tblStyle w:val="TableGrid"/>
        <w:tblW w:w="0" w:type="auto"/>
        <w:tblLook w:val="04A0" w:firstRow="1" w:lastRow="0" w:firstColumn="1" w:lastColumn="0" w:noHBand="0" w:noVBand="1"/>
      </w:tblPr>
      <w:tblGrid>
        <w:gridCol w:w="9350"/>
      </w:tblGrid>
      <w:tr w:rsidR="00A16180" w14:paraId="08B7136E" w14:textId="77777777" w:rsidTr="00A16180">
        <w:tc>
          <w:tcPr>
            <w:tcW w:w="9350" w:type="dxa"/>
          </w:tcPr>
          <w:p w14:paraId="19A34CAF" w14:textId="71C6AB5D" w:rsidR="00A811B9" w:rsidRPr="00EA3DFD" w:rsidRDefault="00A16180" w:rsidP="00A811B9">
            <w:pPr>
              <w:spacing w:line="360" w:lineRule="auto"/>
              <w:jc w:val="both"/>
              <w:rPr>
                <w:rFonts w:ascii="Times New Roman" w:hAnsi="Times New Roman" w:cs="Times New Roman"/>
                <w:sz w:val="24"/>
                <w:szCs w:val="24"/>
                <w:lang w:val="lt-LT"/>
              </w:rPr>
            </w:pPr>
            <w:r w:rsidRPr="00A16180">
              <w:rPr>
                <w:rFonts w:ascii="Times New Roman" w:hAnsi="Times New Roman" w:cs="Times New Roman"/>
                <w:b/>
                <w:bCs/>
                <w:sz w:val="24"/>
                <w:szCs w:val="24"/>
                <w:lang w:val="lt-LT"/>
              </w:rPr>
              <w:t>Šaltinis A</w:t>
            </w:r>
            <w:r>
              <w:rPr>
                <w:rFonts w:ascii="Times New Roman" w:hAnsi="Times New Roman" w:cs="Times New Roman"/>
                <w:sz w:val="24"/>
                <w:szCs w:val="24"/>
                <w:lang w:val="lt-LT"/>
              </w:rPr>
              <w:t xml:space="preserve">. </w:t>
            </w:r>
            <w:r w:rsidR="00A811B9" w:rsidRPr="00EA3DFD">
              <w:rPr>
                <w:rFonts w:ascii="Times New Roman" w:hAnsi="Times New Roman" w:cs="Times New Roman"/>
                <w:sz w:val="24"/>
                <w:szCs w:val="24"/>
                <w:lang w:val="lt-LT"/>
              </w:rPr>
              <w:t xml:space="preserve">Iš istorijos veikalo. </w:t>
            </w:r>
          </w:p>
          <w:p w14:paraId="28C19E2E" w14:textId="77777777" w:rsidR="00A811B9" w:rsidRDefault="00A811B9" w:rsidP="00A811B9">
            <w:pPr>
              <w:rPr>
                <w:rFonts w:ascii="Times New Roman" w:hAnsi="Times New Roman" w:cs="Times New Roman"/>
                <w:sz w:val="24"/>
                <w:szCs w:val="24"/>
                <w:lang w:val="lt-LT"/>
              </w:rPr>
            </w:pPr>
            <w:r w:rsidRPr="00EA3DFD">
              <w:rPr>
                <w:rFonts w:ascii="Times New Roman" w:hAnsi="Times New Roman" w:cs="Times New Roman"/>
                <w:sz w:val="24"/>
                <w:szCs w:val="24"/>
                <w:lang w:val="lt-LT"/>
              </w:rPr>
              <w:t xml:space="preserve">Virginijus Navickas, Istorijos užduotys 11 gimnazijos klasei, Ugda,  2023, p.  </w:t>
            </w:r>
          </w:p>
          <w:p w14:paraId="0AB0A613" w14:textId="77777777" w:rsidR="00A811B9" w:rsidRPr="00EA3DFD" w:rsidRDefault="00A811B9" w:rsidP="00A811B9">
            <w:pPr>
              <w:rPr>
                <w:rFonts w:ascii="Times New Roman" w:hAnsi="Times New Roman" w:cs="Times New Roman"/>
                <w:sz w:val="24"/>
                <w:szCs w:val="24"/>
                <w:lang w:val="lt-LT"/>
              </w:rPr>
            </w:pPr>
          </w:p>
          <w:p w14:paraId="3D0F22CE" w14:textId="6F3D0651" w:rsidR="00A16180" w:rsidRDefault="00A811B9" w:rsidP="00A811B9">
            <w:pPr>
              <w:spacing w:line="360" w:lineRule="auto"/>
              <w:jc w:val="both"/>
              <w:rPr>
                <w:rFonts w:ascii="Times New Roman" w:hAnsi="Times New Roman" w:cs="Times New Roman"/>
                <w:sz w:val="24"/>
                <w:szCs w:val="24"/>
                <w:lang w:val="lt-LT"/>
              </w:rPr>
            </w:pPr>
            <w:proofErr w:type="spellStart"/>
            <w:r w:rsidRPr="00EA3DFD">
              <w:rPr>
                <w:rFonts w:ascii="Times New Roman" w:hAnsi="Times New Roman" w:cs="Times New Roman"/>
                <w:sz w:val="24"/>
                <w:szCs w:val="24"/>
              </w:rPr>
              <w:t>Ketvirtajame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dešimtmetyje</w:t>
            </w:r>
            <w:proofErr w:type="spellEnd"/>
            <w:r w:rsidRPr="00EA3DFD">
              <w:rPr>
                <w:rFonts w:ascii="Times New Roman" w:hAnsi="Times New Roman" w:cs="Times New Roman"/>
                <w:sz w:val="24"/>
                <w:szCs w:val="24"/>
              </w:rPr>
              <w:t xml:space="preserve"> SSRS </w:t>
            </w:r>
            <w:proofErr w:type="spellStart"/>
            <w:r w:rsidRPr="00EA3DFD">
              <w:rPr>
                <w:rFonts w:ascii="Times New Roman" w:hAnsi="Times New Roman" w:cs="Times New Roman"/>
                <w:sz w:val="24"/>
                <w:szCs w:val="24"/>
              </w:rPr>
              <w:t>virto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groteskiška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didžiule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socialinių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pertvarkymų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įmonių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skurdo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laboratorija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Dešimtys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milijonų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įmonių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kęsdami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neapsakomą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skurdą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kasė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kanalus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statė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užtvankas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fabrikus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naujus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miestus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vykdė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penkmečio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planų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užduotis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Milijonai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mirė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išsekimo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nežmoniško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elge</w:t>
            </w:r>
            <w:r w:rsidR="00D12C57">
              <w:rPr>
                <w:rFonts w:ascii="Times New Roman" w:hAnsi="Times New Roman" w:cs="Times New Roman"/>
                <w:sz w:val="24"/>
                <w:szCs w:val="24"/>
              </w:rPr>
              <w:t>sio</w:t>
            </w:r>
            <w:proofErr w:type="spellEnd"/>
            <w:r w:rsidR="00D12C57">
              <w:rPr>
                <w:rFonts w:ascii="Times New Roman" w:hAnsi="Times New Roman" w:cs="Times New Roman"/>
                <w:sz w:val="24"/>
                <w:szCs w:val="24"/>
              </w:rPr>
              <w:t xml:space="preserve">, </w:t>
            </w:r>
            <w:proofErr w:type="spellStart"/>
            <w:r w:rsidR="00D12C57">
              <w:rPr>
                <w:rFonts w:ascii="Times New Roman" w:hAnsi="Times New Roman" w:cs="Times New Roman"/>
                <w:sz w:val="24"/>
                <w:szCs w:val="24"/>
              </w:rPr>
              <w:t>egzekucijų</w:t>
            </w:r>
            <w:proofErr w:type="spellEnd"/>
            <w:r w:rsidR="00D12C57">
              <w:rPr>
                <w:rFonts w:ascii="Times New Roman" w:hAnsi="Times New Roman" w:cs="Times New Roman"/>
                <w:sz w:val="24"/>
                <w:szCs w:val="24"/>
              </w:rPr>
              <w:t xml:space="preserve">. </w:t>
            </w:r>
            <w:proofErr w:type="spellStart"/>
            <w:r w:rsidR="00D12C57">
              <w:rPr>
                <w:rFonts w:ascii="Times New Roman" w:hAnsi="Times New Roman" w:cs="Times New Roman"/>
                <w:sz w:val="24"/>
                <w:szCs w:val="24"/>
              </w:rPr>
              <w:t>Vykdant</w:t>
            </w:r>
            <w:proofErr w:type="spellEnd"/>
            <w:r w:rsidR="00D12C57">
              <w:rPr>
                <w:rFonts w:ascii="Times New Roman" w:hAnsi="Times New Roman" w:cs="Times New Roman"/>
                <w:sz w:val="24"/>
                <w:szCs w:val="24"/>
              </w:rPr>
              <w:t xml:space="preserve"> </w:t>
            </w:r>
            <w:proofErr w:type="spellStart"/>
            <w:r w:rsidR="00D12C57">
              <w:rPr>
                <w:rFonts w:ascii="Times New Roman" w:hAnsi="Times New Roman" w:cs="Times New Roman"/>
                <w:sz w:val="24"/>
                <w:szCs w:val="24"/>
              </w:rPr>
              <w:t>žemės</w:t>
            </w:r>
            <w:proofErr w:type="spellEnd"/>
            <w:r w:rsidR="00D12C57">
              <w:rPr>
                <w:rFonts w:ascii="Times New Roman" w:hAnsi="Times New Roman" w:cs="Times New Roman"/>
                <w:sz w:val="24"/>
                <w:szCs w:val="24"/>
              </w:rPr>
              <w:t xml:space="preserve"> </w:t>
            </w:r>
            <w:proofErr w:type="spellStart"/>
            <w:r w:rsidR="00D12C57">
              <w:rPr>
                <w:rFonts w:ascii="Times New Roman" w:hAnsi="Times New Roman" w:cs="Times New Roman"/>
                <w:sz w:val="24"/>
                <w:szCs w:val="24"/>
              </w:rPr>
              <w:t>ū</w:t>
            </w:r>
            <w:r w:rsidRPr="00EA3DFD">
              <w:rPr>
                <w:rFonts w:ascii="Times New Roman" w:hAnsi="Times New Roman" w:cs="Times New Roman"/>
                <w:sz w:val="24"/>
                <w:szCs w:val="24"/>
              </w:rPr>
              <w:t>kio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kolektyvizaciją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buvo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numatyta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likviduoti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ištisas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klases</w:t>
            </w:r>
            <w:proofErr w:type="spellEnd"/>
            <w:r w:rsidRPr="00EA3DFD">
              <w:rPr>
                <w:rFonts w:ascii="Times New Roman" w:hAnsi="Times New Roman" w:cs="Times New Roman"/>
                <w:sz w:val="24"/>
                <w:szCs w:val="24"/>
              </w:rPr>
              <w:t xml:space="preserve"> — </w:t>
            </w:r>
            <w:proofErr w:type="spellStart"/>
            <w:r w:rsidRPr="00EA3DFD">
              <w:rPr>
                <w:rFonts w:ascii="Times New Roman" w:hAnsi="Times New Roman" w:cs="Times New Roman"/>
                <w:sz w:val="24"/>
                <w:szCs w:val="24"/>
              </w:rPr>
              <w:t>buožes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pasiturinčius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valstiečius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Ištisa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karta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buvo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atplėšta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gimtųjų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vietų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ištremta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dirbti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vergiškus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priverčiamuosius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darbus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Ištisos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šalys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tokios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kaip</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Ukraina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band</w:t>
            </w:r>
            <w:r w:rsidR="00CB4234">
              <w:rPr>
                <w:rFonts w:ascii="Times New Roman" w:hAnsi="Times New Roman" w:cs="Times New Roman"/>
                <w:sz w:val="24"/>
                <w:szCs w:val="24"/>
              </w:rPr>
              <w:t>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priešintis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buvo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nusiaubtos</w:t>
            </w:r>
            <w:proofErr w:type="spellEnd"/>
            <w:r w:rsidRPr="00EA3DFD">
              <w:rPr>
                <w:rFonts w:ascii="Times New Roman" w:hAnsi="Times New Roman" w:cs="Times New Roman"/>
                <w:sz w:val="24"/>
                <w:szCs w:val="24"/>
              </w:rPr>
              <w:t xml:space="preserve">. Dar </w:t>
            </w:r>
            <w:proofErr w:type="spellStart"/>
            <w:r w:rsidRPr="00EA3DFD">
              <w:rPr>
                <w:rFonts w:ascii="Times New Roman" w:hAnsi="Times New Roman" w:cs="Times New Roman"/>
                <w:sz w:val="24"/>
                <w:szCs w:val="24"/>
              </w:rPr>
              <w:t>niekada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žmonijos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istorija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neregėjo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tokio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milžiniško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ideologijos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taikymo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spektaklio</w:t>
            </w:r>
            <w:proofErr w:type="spellEnd"/>
            <w:r w:rsidRPr="00EA3DFD">
              <w:rPr>
                <w:rFonts w:ascii="Times New Roman" w:hAnsi="Times New Roman" w:cs="Times New Roman"/>
                <w:sz w:val="24"/>
                <w:szCs w:val="24"/>
              </w:rPr>
              <w:t xml:space="preserve">. &lt;...&gt; Visas </w:t>
            </w:r>
            <w:proofErr w:type="spellStart"/>
            <w:r w:rsidRPr="00EA3DFD">
              <w:rPr>
                <w:rFonts w:ascii="Times New Roman" w:hAnsi="Times New Roman" w:cs="Times New Roman"/>
                <w:sz w:val="24"/>
                <w:szCs w:val="24"/>
              </w:rPr>
              <w:t>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kančias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vargus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labiau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didino</w:t>
            </w:r>
            <w:proofErr w:type="spellEnd"/>
            <w:r w:rsidRPr="00EA3DFD">
              <w:rPr>
                <w:rFonts w:ascii="Times New Roman" w:hAnsi="Times New Roman" w:cs="Times New Roman"/>
                <w:sz w:val="24"/>
                <w:szCs w:val="24"/>
              </w:rPr>
              <w:t xml:space="preserve"> tai, </w:t>
            </w:r>
            <w:proofErr w:type="spellStart"/>
            <w:r w:rsidRPr="00EA3DFD">
              <w:rPr>
                <w:rFonts w:ascii="Times New Roman" w:hAnsi="Times New Roman" w:cs="Times New Roman"/>
                <w:sz w:val="24"/>
                <w:szCs w:val="24"/>
              </w:rPr>
              <w:t>kad</w:t>
            </w:r>
            <w:proofErr w:type="spellEnd"/>
            <w:r w:rsidRPr="00EA3DFD">
              <w:rPr>
                <w:rFonts w:ascii="Times New Roman" w:hAnsi="Times New Roman" w:cs="Times New Roman"/>
                <w:sz w:val="24"/>
                <w:szCs w:val="24"/>
              </w:rPr>
              <w:t xml:space="preserve"> Stalinas </w:t>
            </w:r>
            <w:proofErr w:type="spellStart"/>
            <w:r w:rsidRPr="00EA3DFD">
              <w:rPr>
                <w:rFonts w:ascii="Times New Roman" w:hAnsi="Times New Roman" w:cs="Times New Roman"/>
                <w:sz w:val="24"/>
                <w:szCs w:val="24"/>
              </w:rPr>
              <w:t>pradėjo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valstybinio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teroro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kampaniją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prieš</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kurią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nublanko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visos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kitos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terorizmo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formos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Žudynių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mąstas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įžūlumas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neturėjo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precedento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jis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užėmė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kvapą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Leninas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išžudė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dauguma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aktyvių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režimo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w:t>
            </w:r>
            <w:r>
              <w:rPr>
                <w:rFonts w:ascii="Times New Roman" w:hAnsi="Times New Roman" w:cs="Times New Roman"/>
                <w:sz w:val="24"/>
                <w:szCs w:val="24"/>
              </w:rPr>
              <w:t>š</w:t>
            </w:r>
            <w:r w:rsidRPr="00EA3DFD">
              <w:rPr>
                <w:rFonts w:ascii="Times New Roman" w:hAnsi="Times New Roman" w:cs="Times New Roman"/>
                <w:sz w:val="24"/>
                <w:szCs w:val="24"/>
              </w:rPr>
              <w:t>inink</w:t>
            </w:r>
            <w:r>
              <w:rPr>
                <w:rFonts w:ascii="Times New Roman" w:hAnsi="Times New Roman" w:cs="Times New Roman"/>
                <w:sz w:val="24"/>
                <w:szCs w:val="24"/>
              </w:rPr>
              <w: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kitų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nepageidaujamų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asmenų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kolektyvizacija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susidorojo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valstiečiais</w:t>
            </w:r>
            <w:proofErr w:type="spellEnd"/>
            <w:r w:rsidRPr="00EA3DFD">
              <w:rPr>
                <w:rFonts w:ascii="Times New Roman" w:hAnsi="Times New Roman" w:cs="Times New Roman"/>
                <w:sz w:val="24"/>
                <w:szCs w:val="24"/>
              </w:rPr>
              <w:t xml:space="preserve"> — </w:t>
            </w:r>
            <w:proofErr w:type="spellStart"/>
            <w:r w:rsidRPr="00EA3DFD">
              <w:rPr>
                <w:rFonts w:ascii="Times New Roman" w:hAnsi="Times New Roman" w:cs="Times New Roman"/>
                <w:sz w:val="24"/>
                <w:szCs w:val="24"/>
              </w:rPr>
              <w:t>didžiausia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režimui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nepritariančia</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klase</w:t>
            </w:r>
            <w:proofErr w:type="spellEnd"/>
            <w:r w:rsidRPr="00EA3DFD">
              <w:rPr>
                <w:rFonts w:ascii="Times New Roman" w:hAnsi="Times New Roman" w:cs="Times New Roman"/>
                <w:sz w:val="24"/>
                <w:szCs w:val="24"/>
              </w:rPr>
              <w:t xml:space="preserve">, o </w:t>
            </w:r>
            <w:proofErr w:type="spellStart"/>
            <w:r w:rsidRPr="00EA3DFD">
              <w:rPr>
                <w:rFonts w:ascii="Times New Roman" w:hAnsi="Times New Roman" w:cs="Times New Roman"/>
                <w:sz w:val="24"/>
                <w:szCs w:val="24"/>
              </w:rPr>
              <w:t>nuo</w:t>
            </w:r>
            <w:proofErr w:type="spellEnd"/>
            <w:r w:rsidRPr="00EA3DFD">
              <w:rPr>
                <w:rFonts w:ascii="Times New Roman" w:hAnsi="Times New Roman" w:cs="Times New Roman"/>
                <w:sz w:val="24"/>
                <w:szCs w:val="24"/>
              </w:rPr>
              <w:t xml:space="preserve"> 1934 </w:t>
            </w:r>
            <w:proofErr w:type="spellStart"/>
            <w:r w:rsidRPr="00EA3DFD">
              <w:rPr>
                <w:rFonts w:ascii="Times New Roman" w:hAnsi="Times New Roman" w:cs="Times New Roman"/>
                <w:sz w:val="24"/>
                <w:szCs w:val="24"/>
              </w:rPr>
              <w:t>iki</w:t>
            </w:r>
            <w:proofErr w:type="spellEnd"/>
            <w:r w:rsidRPr="00EA3DFD">
              <w:rPr>
                <w:rFonts w:ascii="Times New Roman" w:hAnsi="Times New Roman" w:cs="Times New Roman"/>
                <w:sz w:val="24"/>
                <w:szCs w:val="24"/>
              </w:rPr>
              <w:t xml:space="preserve"> 1939 </w:t>
            </w:r>
            <w:proofErr w:type="spellStart"/>
            <w:r w:rsidRPr="00EA3DFD">
              <w:rPr>
                <w:rFonts w:ascii="Times New Roman" w:hAnsi="Times New Roman" w:cs="Times New Roman"/>
                <w:sz w:val="24"/>
                <w:szCs w:val="24"/>
              </w:rPr>
              <w:t>metų</w:t>
            </w:r>
            <w:proofErr w:type="spellEnd"/>
            <w:r w:rsidRPr="00EA3DFD">
              <w:rPr>
                <w:rFonts w:ascii="Times New Roman" w:hAnsi="Times New Roman" w:cs="Times New Roman"/>
                <w:sz w:val="24"/>
                <w:szCs w:val="24"/>
              </w:rPr>
              <w:t xml:space="preserve"> Stalinas </w:t>
            </w:r>
            <w:proofErr w:type="spellStart"/>
            <w:r w:rsidRPr="00EA3DFD">
              <w:rPr>
                <w:rFonts w:ascii="Times New Roman" w:hAnsi="Times New Roman" w:cs="Times New Roman"/>
                <w:sz w:val="24"/>
                <w:szCs w:val="24"/>
              </w:rPr>
              <w:t>vykdė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labiausiai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atsidavusių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režimo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tarnų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žudymo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programą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Jis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norėjo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pasėti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tokią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baimę</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sukelti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tokį</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psichologinį</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paralyžių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kad</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niekas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pačių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artimiausių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bendražygių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niekada</w:t>
            </w:r>
            <w:proofErr w:type="spellEnd"/>
            <w:r w:rsidRPr="00EA3DFD">
              <w:rPr>
                <w:rFonts w:ascii="Times New Roman" w:hAnsi="Times New Roman" w:cs="Times New Roman"/>
                <w:sz w:val="24"/>
                <w:szCs w:val="24"/>
              </w:rPr>
              <w:t xml:space="preserve"> net </w:t>
            </w:r>
            <w:proofErr w:type="spellStart"/>
            <w:r w:rsidRPr="00EA3DFD">
              <w:rPr>
                <w:rFonts w:ascii="Times New Roman" w:hAnsi="Times New Roman" w:cs="Times New Roman"/>
                <w:sz w:val="24"/>
                <w:szCs w:val="24"/>
              </w:rPr>
              <w:t>nepagalvotų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apie</w:t>
            </w:r>
            <w:proofErr w:type="spellEnd"/>
            <w:r w:rsidRPr="00EA3DFD">
              <w:rPr>
                <w:rFonts w:ascii="Times New Roman" w:hAnsi="Times New Roman" w:cs="Times New Roman"/>
                <w:sz w:val="24"/>
                <w:szCs w:val="24"/>
              </w:rPr>
              <w:t xml:space="preserve"> bet </w:t>
            </w:r>
            <w:proofErr w:type="spellStart"/>
            <w:r w:rsidRPr="00EA3DFD">
              <w:rPr>
                <w:rFonts w:ascii="Times New Roman" w:hAnsi="Times New Roman" w:cs="Times New Roman"/>
                <w:sz w:val="24"/>
                <w:szCs w:val="24"/>
              </w:rPr>
              <w:t>kokį</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prieštaravima</w:t>
            </w:r>
            <w:proofErr w:type="spellEnd"/>
            <w:r w:rsidRPr="00EA3DFD">
              <w:rPr>
                <w:rFonts w:ascii="Times New Roman" w:hAnsi="Times New Roman" w:cs="Times New Roman"/>
                <w:sz w:val="24"/>
                <w:szCs w:val="24"/>
              </w:rPr>
              <w:t xml:space="preserve"> jam. &lt;...&gt; </w:t>
            </w:r>
            <w:proofErr w:type="spellStart"/>
            <w:r w:rsidRPr="00EA3DFD">
              <w:rPr>
                <w:rFonts w:ascii="Times New Roman" w:hAnsi="Times New Roman" w:cs="Times New Roman"/>
                <w:sz w:val="24"/>
                <w:szCs w:val="24"/>
              </w:rPr>
              <w:t>Begaliniais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melagingais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kaltinimais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sukūrė</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tokią</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kolektyvinės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paranojos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būseną</w:t>
            </w:r>
            <w:proofErr w:type="spellEnd"/>
            <w:r w:rsidRPr="00EA3DFD">
              <w:rPr>
                <w:rFonts w:ascii="Times New Roman" w:hAnsi="Times New Roman" w:cs="Times New Roman"/>
                <w:sz w:val="24"/>
                <w:szCs w:val="24"/>
              </w:rPr>
              <w:t xml:space="preserve">, kai </w:t>
            </w:r>
            <w:proofErr w:type="spellStart"/>
            <w:r w:rsidRPr="00EA3DFD">
              <w:rPr>
                <w:rFonts w:ascii="Times New Roman" w:hAnsi="Times New Roman" w:cs="Times New Roman"/>
                <w:sz w:val="24"/>
                <w:szCs w:val="24"/>
              </w:rPr>
              <w:t>kiekvienas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galejo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būti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palaikytas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šnipu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išdaviku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ar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liaudies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priešu</w:t>
            </w:r>
            <w:proofErr w:type="spellEnd"/>
            <w:r w:rsidRPr="00EA3DFD">
              <w:rPr>
                <w:rFonts w:ascii="Times New Roman" w:hAnsi="Times New Roman" w:cs="Times New Roman"/>
                <w:sz w:val="24"/>
                <w:szCs w:val="24"/>
              </w:rPr>
              <w:t xml:space="preserve">. &lt;...&gt; </w:t>
            </w:r>
            <w:proofErr w:type="spellStart"/>
            <w:r w:rsidRPr="00EA3DFD">
              <w:rPr>
                <w:rFonts w:ascii="Times New Roman" w:hAnsi="Times New Roman" w:cs="Times New Roman"/>
                <w:sz w:val="24"/>
                <w:szCs w:val="24"/>
              </w:rPr>
              <w:t>Gulagas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tapo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didžiausių</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darbdaviu</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šalyje</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Valstybės</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pareigūnai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dailininkai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rašytojai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mokslininkai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ir</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kariškiai</w:t>
            </w:r>
            <w:proofErr w:type="spellEnd"/>
            <w:r w:rsidRPr="00EA3DFD">
              <w:rPr>
                <w:rFonts w:ascii="Times New Roman" w:hAnsi="Times New Roman" w:cs="Times New Roman"/>
                <w:sz w:val="24"/>
                <w:szCs w:val="24"/>
              </w:rPr>
              <w:t xml:space="preserve"> - </w:t>
            </w:r>
            <w:proofErr w:type="spellStart"/>
            <w:r w:rsidRPr="00EA3DFD">
              <w:rPr>
                <w:rFonts w:ascii="Times New Roman" w:hAnsi="Times New Roman" w:cs="Times New Roman"/>
                <w:sz w:val="24"/>
                <w:szCs w:val="24"/>
              </w:rPr>
              <w:t>visi</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galėjo</w:t>
            </w:r>
            <w:proofErr w:type="spellEnd"/>
            <w:r w:rsidRPr="00EA3DFD">
              <w:rPr>
                <w:rFonts w:ascii="Times New Roman" w:hAnsi="Times New Roman" w:cs="Times New Roman"/>
                <w:sz w:val="24"/>
                <w:szCs w:val="24"/>
              </w:rPr>
              <w:t xml:space="preserve"> </w:t>
            </w:r>
            <w:proofErr w:type="spellStart"/>
            <w:r w:rsidRPr="00EA3DFD">
              <w:rPr>
                <w:rFonts w:ascii="Times New Roman" w:hAnsi="Times New Roman" w:cs="Times New Roman"/>
                <w:sz w:val="24"/>
                <w:szCs w:val="24"/>
              </w:rPr>
              <w:t>pakliūti</w:t>
            </w:r>
            <w:proofErr w:type="spellEnd"/>
            <w:r w:rsidRPr="00EA3DFD">
              <w:rPr>
                <w:rFonts w:ascii="Times New Roman" w:hAnsi="Times New Roman" w:cs="Times New Roman"/>
                <w:sz w:val="24"/>
                <w:szCs w:val="24"/>
              </w:rPr>
              <w:t xml:space="preserve"> į jo </w:t>
            </w:r>
            <w:proofErr w:type="spellStart"/>
            <w:r w:rsidRPr="00EA3DFD">
              <w:rPr>
                <w:rFonts w:ascii="Times New Roman" w:hAnsi="Times New Roman" w:cs="Times New Roman"/>
                <w:sz w:val="24"/>
                <w:szCs w:val="24"/>
              </w:rPr>
              <w:t>mėsmalę</w:t>
            </w:r>
            <w:proofErr w:type="spellEnd"/>
            <w:r w:rsidRPr="00EA3DFD">
              <w:rPr>
                <w:rFonts w:ascii="Times New Roman" w:hAnsi="Times New Roman" w:cs="Times New Roman"/>
                <w:sz w:val="24"/>
                <w:szCs w:val="24"/>
              </w:rPr>
              <w:t>.</w:t>
            </w:r>
          </w:p>
        </w:tc>
      </w:tr>
      <w:tr w:rsidR="00A16180" w14:paraId="752F129C" w14:textId="77777777" w:rsidTr="00A16180">
        <w:tc>
          <w:tcPr>
            <w:tcW w:w="9350" w:type="dxa"/>
          </w:tcPr>
          <w:p w14:paraId="68C7DC38" w14:textId="75B5ABDB" w:rsidR="00A811B9" w:rsidRDefault="00A16180" w:rsidP="00A811B9">
            <w:pPr>
              <w:spacing w:line="360" w:lineRule="auto"/>
              <w:jc w:val="both"/>
              <w:rPr>
                <w:rFonts w:ascii="Times New Roman" w:hAnsi="Times New Roman" w:cs="Times New Roman"/>
                <w:sz w:val="24"/>
                <w:szCs w:val="24"/>
                <w:lang w:val="lt-LT"/>
              </w:rPr>
            </w:pPr>
            <w:r w:rsidRPr="00A16180">
              <w:rPr>
                <w:rFonts w:ascii="Times New Roman" w:hAnsi="Times New Roman" w:cs="Times New Roman"/>
                <w:b/>
                <w:bCs/>
                <w:sz w:val="24"/>
                <w:szCs w:val="24"/>
                <w:lang w:val="lt-LT"/>
              </w:rPr>
              <w:t>Šaltinis B</w:t>
            </w:r>
            <w:r>
              <w:rPr>
                <w:rFonts w:ascii="Times New Roman" w:hAnsi="Times New Roman" w:cs="Times New Roman"/>
                <w:sz w:val="24"/>
                <w:szCs w:val="24"/>
                <w:lang w:val="lt-LT"/>
              </w:rPr>
              <w:t xml:space="preserve">. </w:t>
            </w:r>
            <w:r w:rsidR="00A811B9">
              <w:rPr>
                <w:rFonts w:ascii="Times New Roman" w:hAnsi="Times New Roman" w:cs="Times New Roman"/>
                <w:sz w:val="24"/>
                <w:szCs w:val="24"/>
                <w:lang w:val="lt-LT"/>
              </w:rPr>
              <w:t xml:space="preserve"> Nacizmo ideologija. (versta google translate 2023-08-16)</w:t>
            </w:r>
          </w:p>
          <w:p w14:paraId="56584DD9" w14:textId="77777777" w:rsidR="00A811B9" w:rsidRDefault="00000000" w:rsidP="00A811B9">
            <w:pPr>
              <w:spacing w:line="360" w:lineRule="auto"/>
              <w:rPr>
                <w:rFonts w:ascii="Times New Roman" w:hAnsi="Times New Roman" w:cs="Times New Roman"/>
                <w:sz w:val="24"/>
                <w:szCs w:val="24"/>
                <w:lang w:val="lt-LT"/>
              </w:rPr>
            </w:pPr>
            <w:hyperlink r:id="rId29" w:history="1">
              <w:r w:rsidR="00A811B9" w:rsidRPr="000312F5">
                <w:rPr>
                  <w:rStyle w:val="Hyperlink"/>
                  <w:rFonts w:ascii="Times New Roman" w:hAnsi="Times New Roman" w:cs="Times New Roman"/>
                  <w:sz w:val="24"/>
                  <w:szCs w:val="24"/>
                  <w:lang w:val="lt-LT"/>
                </w:rPr>
                <w:t>https://www.sv.uio.no/c-rex/english/groups/compendium/what-is-nazism.html</w:t>
              </w:r>
            </w:hyperlink>
            <w:r w:rsidR="00A811B9">
              <w:rPr>
                <w:rFonts w:ascii="Times New Roman" w:hAnsi="Times New Roman" w:cs="Times New Roman"/>
                <w:sz w:val="24"/>
                <w:szCs w:val="24"/>
                <w:lang w:val="lt-LT"/>
              </w:rPr>
              <w:t xml:space="preserve"> </w:t>
            </w:r>
          </w:p>
          <w:p w14:paraId="2BBADFB1" w14:textId="77777777" w:rsidR="00A811B9" w:rsidRDefault="00A811B9" w:rsidP="00A811B9">
            <w:pPr>
              <w:spacing w:line="360" w:lineRule="auto"/>
              <w:rPr>
                <w:rFonts w:ascii="Times New Roman" w:hAnsi="Times New Roman" w:cs="Times New Roman"/>
                <w:sz w:val="24"/>
                <w:szCs w:val="24"/>
                <w:lang w:val="lt-LT"/>
              </w:rPr>
            </w:pPr>
          </w:p>
          <w:p w14:paraId="14AF6131" w14:textId="648A5129" w:rsidR="00A811B9" w:rsidRPr="00713E0B" w:rsidRDefault="00A811B9" w:rsidP="00A811B9">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lastRenderedPageBreak/>
              <w:t xml:space="preserve">Kai Hitleris užgrobė valdžią 1933 m., jis sukūrė konkretų nacionalsocialistų valdymo modelį, kuris būtų nuolatinis įkvėpimo šaltinis iki šių dienų. Režimo estetika ir politinio reginio panaudojimas užtikrino, kad dinamiško, disciplinuoto ir jaunatviško karinio vyriškumo įvaizdis būtų vienas iš pagrindinių nacionalsocializmo mitų ir pardavimo taškų. Tuo pat metu 1934 m. birželio mėn. įvykusios kairiųjų oponentų nacionalsocialistų judėjime, ypač sukarintos </w:t>
            </w:r>
            <w:r w:rsidRPr="00D12C57">
              <w:rPr>
                <w:rFonts w:ascii="Times New Roman" w:hAnsi="Times New Roman" w:cs="Times New Roman"/>
                <w:i/>
                <w:sz w:val="24"/>
                <w:szCs w:val="24"/>
                <w:lang w:val="lt-LT"/>
              </w:rPr>
              <w:t>Sturmabteilung</w:t>
            </w:r>
            <w:r w:rsidRPr="00713E0B">
              <w:rPr>
                <w:rFonts w:ascii="Times New Roman" w:hAnsi="Times New Roman" w:cs="Times New Roman"/>
                <w:sz w:val="24"/>
                <w:szCs w:val="24"/>
                <w:lang w:val="lt-LT"/>
              </w:rPr>
              <w:t xml:space="preserve"> (SA), žudynės sustiprino jo reputaciją dėl žiauraus smurto ir gangsterizmo</w:t>
            </w:r>
            <w:r w:rsidR="00D12C57">
              <w:rPr>
                <w:rFonts w:ascii="Times New Roman" w:hAnsi="Times New Roman" w:cs="Times New Roman"/>
                <w:sz w:val="24"/>
                <w:szCs w:val="24"/>
                <w:lang w:val="lt-LT"/>
              </w:rPr>
              <w:t xml:space="preserve">. </w:t>
            </w:r>
            <w:r w:rsidRPr="00713E0B">
              <w:rPr>
                <w:rFonts w:ascii="Times New Roman" w:hAnsi="Times New Roman" w:cs="Times New Roman"/>
                <w:sz w:val="24"/>
                <w:szCs w:val="24"/>
                <w:lang w:val="lt-LT"/>
              </w:rPr>
              <w:t>Kiti įvykiai, tokie kaip 1935 m. Niurnbergo įstatymai, kurie teisiškai pašalino žydus iš Vokietijos pilietinio gyvenimo, arba net prieštaringi 1938 m. pogromai, kurie rimtai pakenkė valstybės reputacijai, parodė, kad radikalus ir nepilietiškas nacionalsocializmo siekis laužyti politinius tabu nebuvo numalšintas. valstijos valdžia.</w:t>
            </w:r>
          </w:p>
          <w:p w14:paraId="72710739" w14:textId="3A787BFD" w:rsidR="00A16180" w:rsidRDefault="00A811B9" w:rsidP="00A811B9">
            <w:pPr>
              <w:spacing w:line="360" w:lineRule="auto"/>
              <w:jc w:val="both"/>
              <w:rPr>
                <w:rFonts w:ascii="Times New Roman" w:hAnsi="Times New Roman" w:cs="Times New Roman"/>
                <w:sz w:val="24"/>
                <w:szCs w:val="24"/>
                <w:lang w:val="lt-LT"/>
              </w:rPr>
            </w:pPr>
            <w:r w:rsidRPr="00713E0B">
              <w:rPr>
                <w:rFonts w:ascii="Times New Roman" w:hAnsi="Times New Roman" w:cs="Times New Roman"/>
                <w:sz w:val="24"/>
                <w:szCs w:val="24"/>
                <w:lang w:val="lt-LT"/>
              </w:rPr>
              <w:t>Karinių užkariavimų brutalumas, kai nacistinė Vokietija siekė smarkiai išplėsti Reicho sienas, ir smurtas, kuriuo ji siekė įtvirtinti savo dominavimą Europoje, galbūt labiausiai gąsdino amžininkus, o tai buvo suprantama kaip kolonializmo žudiškumo</w:t>
            </w:r>
            <w:r w:rsidR="00D12C57">
              <w:rPr>
                <w:rFonts w:ascii="Times New Roman" w:hAnsi="Times New Roman" w:cs="Times New Roman"/>
                <w:sz w:val="24"/>
                <w:szCs w:val="24"/>
                <w:lang w:val="lt-LT"/>
              </w:rPr>
              <w:t xml:space="preserve"> perkėlimas į Europos teritoriją</w:t>
            </w:r>
            <w:r w:rsidRPr="00713E0B">
              <w:rPr>
                <w:rFonts w:ascii="Times New Roman" w:hAnsi="Times New Roman" w:cs="Times New Roman"/>
                <w:sz w:val="24"/>
                <w:szCs w:val="24"/>
                <w:lang w:val="lt-LT"/>
              </w:rPr>
              <w:t>.</w:t>
            </w:r>
          </w:p>
        </w:tc>
      </w:tr>
      <w:tr w:rsidR="00A16180" w14:paraId="0CB97293" w14:textId="77777777" w:rsidTr="00A16180">
        <w:tc>
          <w:tcPr>
            <w:tcW w:w="9350" w:type="dxa"/>
          </w:tcPr>
          <w:p w14:paraId="0B80F3AB" w14:textId="4B74F29A" w:rsidR="00A811B9" w:rsidRDefault="00A16180" w:rsidP="00A811B9">
            <w:pPr>
              <w:spacing w:line="360" w:lineRule="auto"/>
              <w:jc w:val="both"/>
              <w:rPr>
                <w:rFonts w:ascii="Times New Roman" w:hAnsi="Times New Roman" w:cs="Times New Roman"/>
                <w:sz w:val="24"/>
                <w:szCs w:val="24"/>
                <w:lang w:val="lt-LT"/>
              </w:rPr>
            </w:pPr>
            <w:r w:rsidRPr="00A16180">
              <w:rPr>
                <w:rFonts w:ascii="Times New Roman" w:hAnsi="Times New Roman" w:cs="Times New Roman"/>
                <w:b/>
                <w:bCs/>
                <w:sz w:val="24"/>
                <w:szCs w:val="24"/>
                <w:lang w:val="lt-LT"/>
              </w:rPr>
              <w:lastRenderedPageBreak/>
              <w:t>Šaltinis C</w:t>
            </w:r>
            <w:r>
              <w:rPr>
                <w:rFonts w:ascii="Times New Roman" w:hAnsi="Times New Roman" w:cs="Times New Roman"/>
                <w:sz w:val="24"/>
                <w:szCs w:val="24"/>
                <w:lang w:val="lt-LT"/>
              </w:rPr>
              <w:t xml:space="preserve">. </w:t>
            </w:r>
            <w:r w:rsidR="00B57C87">
              <w:rPr>
                <w:rFonts w:ascii="Times New Roman" w:hAnsi="Times New Roman" w:cs="Times New Roman"/>
                <w:sz w:val="24"/>
                <w:szCs w:val="24"/>
                <w:lang w:val="lt-LT"/>
              </w:rPr>
              <w:t>Ištrauka apie Mao Dzedongo vidinės valdžios bruožus Kinijoje</w:t>
            </w:r>
            <w:r w:rsidR="00A811B9">
              <w:rPr>
                <w:rFonts w:ascii="Times New Roman" w:hAnsi="Times New Roman" w:cs="Times New Roman"/>
                <w:sz w:val="24"/>
                <w:szCs w:val="24"/>
                <w:lang w:val="lt-LT"/>
              </w:rPr>
              <w:t xml:space="preserve"> (versta google translate 2023-08-16)</w:t>
            </w:r>
          </w:p>
          <w:p w14:paraId="6D10A8E8" w14:textId="77777777" w:rsidR="00A811B9" w:rsidRDefault="00000000" w:rsidP="00A811B9">
            <w:pPr>
              <w:rPr>
                <w:rFonts w:ascii="Times New Roman" w:hAnsi="Times New Roman" w:cs="Times New Roman"/>
                <w:sz w:val="24"/>
                <w:szCs w:val="24"/>
                <w:lang w:val="lt-LT"/>
              </w:rPr>
            </w:pPr>
            <w:hyperlink r:id="rId30" w:history="1">
              <w:r w:rsidR="00A811B9" w:rsidRPr="000312F5">
                <w:rPr>
                  <w:rStyle w:val="Hyperlink"/>
                  <w:rFonts w:ascii="Times New Roman" w:hAnsi="Times New Roman" w:cs="Times New Roman"/>
                  <w:sz w:val="24"/>
                  <w:szCs w:val="24"/>
                  <w:lang w:val="lt-LT"/>
                </w:rPr>
                <w:t>https://www.britannica.com/place/China/Establishment-of-the-Peoples-Republic</w:t>
              </w:r>
            </w:hyperlink>
            <w:r w:rsidR="00A811B9">
              <w:rPr>
                <w:rFonts w:ascii="Times New Roman" w:hAnsi="Times New Roman" w:cs="Times New Roman"/>
                <w:sz w:val="24"/>
                <w:szCs w:val="24"/>
                <w:lang w:val="lt-LT"/>
              </w:rPr>
              <w:t xml:space="preserve"> </w:t>
            </w:r>
          </w:p>
          <w:p w14:paraId="79D45A21" w14:textId="77777777" w:rsidR="00A811B9" w:rsidRDefault="00A811B9" w:rsidP="00A811B9">
            <w:pPr>
              <w:rPr>
                <w:rFonts w:ascii="Times New Roman" w:hAnsi="Times New Roman" w:cs="Times New Roman"/>
                <w:sz w:val="24"/>
                <w:szCs w:val="24"/>
                <w:lang w:val="lt-LT"/>
              </w:rPr>
            </w:pPr>
          </w:p>
          <w:p w14:paraId="332CB88E" w14:textId="77777777" w:rsidR="00A811B9" w:rsidRDefault="00A811B9" w:rsidP="00A811B9">
            <w:pPr>
              <w:spacing w:line="360" w:lineRule="auto"/>
              <w:jc w:val="both"/>
              <w:rPr>
                <w:rFonts w:ascii="Times New Roman" w:hAnsi="Times New Roman" w:cs="Times New Roman"/>
                <w:sz w:val="24"/>
                <w:szCs w:val="24"/>
                <w:lang w:val="lt-LT"/>
              </w:rPr>
            </w:pPr>
            <w:r w:rsidRPr="0013109A">
              <w:rPr>
                <w:rFonts w:ascii="Times New Roman" w:hAnsi="Times New Roman" w:cs="Times New Roman"/>
                <w:sz w:val="24"/>
                <w:szCs w:val="24"/>
                <w:lang w:val="lt-LT"/>
              </w:rPr>
              <w:t>1949 m. eilėje kalbų pirmininkas Mao pareiškė, kad jo tikslas buvo sukurti socialistinę visuomenę ir galiausiai pasaulinį komunizmą. Pasak jo, norint pasiekti šiuos tikslus, vartotojų miestus reikia paversti miestais gamintojais, kad būtų sukurtas pagrindas „galėtų būti konsoliduota žmonių politinė valdžia“. Jis pasisakė už keturių klasių koalicijos sudarymą iš miesto viduriniosios klasės elementų – smulkiosios buržuazijos ir nacionalinės buržuazijos – su darbininkais ir valstiečiais, vadovaujant KKP</w:t>
            </w:r>
            <w:r>
              <w:rPr>
                <w:rFonts w:ascii="Times New Roman" w:hAnsi="Times New Roman" w:cs="Times New Roman"/>
                <w:sz w:val="24"/>
                <w:szCs w:val="24"/>
                <w:lang w:val="lt-LT"/>
              </w:rPr>
              <w:t xml:space="preserve"> (Kinijos Komunistų Partija)</w:t>
            </w:r>
            <w:r w:rsidRPr="0013109A">
              <w:rPr>
                <w:rFonts w:ascii="Times New Roman" w:hAnsi="Times New Roman" w:cs="Times New Roman"/>
                <w:sz w:val="24"/>
                <w:szCs w:val="24"/>
                <w:lang w:val="lt-LT"/>
              </w:rPr>
              <w:t>. Liaudies valstybė vykdys diktatūrą „</w:t>
            </w:r>
            <w:r>
              <w:rPr>
                <w:rFonts w:ascii="Times New Roman" w:hAnsi="Times New Roman" w:cs="Times New Roman"/>
                <w:sz w:val="24"/>
                <w:szCs w:val="24"/>
                <w:lang w:val="lt-LT"/>
              </w:rPr>
              <w:t>priešiškų klasių priespaudai</w:t>
            </w:r>
            <w:r w:rsidRPr="0013109A">
              <w:rPr>
                <w:rFonts w:ascii="Times New Roman" w:hAnsi="Times New Roman" w:cs="Times New Roman"/>
                <w:sz w:val="24"/>
                <w:szCs w:val="24"/>
                <w:lang w:val="lt-LT"/>
              </w:rPr>
              <w:t xml:space="preserve">“, sudarytą iš režimo priešininkų. </w:t>
            </w:r>
          </w:p>
          <w:p w14:paraId="29E9E315" w14:textId="6AD00011" w:rsidR="00A16180" w:rsidRDefault="00A811B9" w:rsidP="00A811B9">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Pr="00E06EFD">
              <w:rPr>
                <w:rFonts w:ascii="Times New Roman" w:hAnsi="Times New Roman" w:cs="Times New Roman"/>
                <w:sz w:val="24"/>
                <w:szCs w:val="24"/>
                <w:lang w:val="lt-LT"/>
              </w:rPr>
              <w:t>uo 1951 m. miestuose buvo jaučiama revoliucinė komunistų darbotvarkė. Kontrrevoliucionierių numalšinimo kampanija</w:t>
            </w:r>
            <w:r>
              <w:rPr>
                <w:rFonts w:ascii="Times New Roman" w:hAnsi="Times New Roman" w:cs="Times New Roman"/>
                <w:sz w:val="24"/>
                <w:szCs w:val="24"/>
                <w:lang w:val="lt-LT"/>
              </w:rPr>
              <w:t xml:space="preserve"> prasidėjo</w:t>
            </w:r>
            <w:r w:rsidRPr="00E06EFD">
              <w:rPr>
                <w:rFonts w:ascii="Times New Roman" w:hAnsi="Times New Roman" w:cs="Times New Roman"/>
                <w:sz w:val="24"/>
                <w:szCs w:val="24"/>
                <w:lang w:val="lt-LT"/>
              </w:rPr>
              <w:t xml:space="preserve"> 1951 m.</w:t>
            </w:r>
            <w:r>
              <w:rPr>
                <w:rFonts w:ascii="Times New Roman" w:hAnsi="Times New Roman" w:cs="Times New Roman"/>
                <w:sz w:val="24"/>
                <w:szCs w:val="24"/>
                <w:lang w:val="lt-LT"/>
              </w:rPr>
              <w:t xml:space="preserve"> ir jos</w:t>
            </w:r>
            <w:r w:rsidRPr="00E06EFD">
              <w:rPr>
                <w:rFonts w:ascii="Times New Roman" w:hAnsi="Times New Roman" w:cs="Times New Roman"/>
                <w:sz w:val="24"/>
                <w:szCs w:val="24"/>
                <w:lang w:val="lt-LT"/>
              </w:rPr>
              <w:t xml:space="preserve"> pradžioje </w:t>
            </w:r>
            <w:r>
              <w:rPr>
                <w:rFonts w:ascii="Times New Roman" w:hAnsi="Times New Roman" w:cs="Times New Roman"/>
                <w:sz w:val="24"/>
                <w:szCs w:val="24"/>
                <w:lang w:val="lt-LT"/>
              </w:rPr>
              <w:t>žiauriai numalšino slaptųjų draugijų lyderius, religines organizacijas ir KMT narius (G</w:t>
            </w:r>
            <w:r w:rsidR="00B57C87">
              <w:rPr>
                <w:rFonts w:ascii="Times New Roman" w:hAnsi="Times New Roman" w:cs="Times New Roman"/>
                <w:sz w:val="24"/>
                <w:szCs w:val="24"/>
                <w:lang w:val="lt-LT"/>
              </w:rPr>
              <w:t>o</w:t>
            </w:r>
            <w:r>
              <w:rPr>
                <w:rFonts w:ascii="Times New Roman" w:hAnsi="Times New Roman" w:cs="Times New Roman"/>
                <w:sz w:val="24"/>
                <w:szCs w:val="24"/>
                <w:lang w:val="lt-LT"/>
              </w:rPr>
              <w:t>mindanas – Kinijos Respu</w:t>
            </w:r>
            <w:r w:rsidR="00B57C87">
              <w:rPr>
                <w:rFonts w:ascii="Times New Roman" w:hAnsi="Times New Roman" w:cs="Times New Roman"/>
                <w:sz w:val="24"/>
                <w:szCs w:val="24"/>
                <w:lang w:val="lt-LT"/>
              </w:rPr>
              <w:t>blikos nacionalinės pakraipos pa</w:t>
            </w:r>
            <w:r>
              <w:rPr>
                <w:rFonts w:ascii="Times New Roman" w:hAnsi="Times New Roman" w:cs="Times New Roman"/>
                <w:sz w:val="24"/>
                <w:szCs w:val="24"/>
                <w:lang w:val="lt-LT"/>
              </w:rPr>
              <w:t xml:space="preserve">rtija). </w:t>
            </w:r>
            <w:r w:rsidRPr="00E06EFD">
              <w:rPr>
                <w:rFonts w:ascii="Times New Roman" w:hAnsi="Times New Roman" w:cs="Times New Roman"/>
                <w:sz w:val="24"/>
                <w:szCs w:val="24"/>
                <w:lang w:val="lt-LT"/>
              </w:rPr>
              <w:t xml:space="preserve">1951 m. pabaigoje ir 1952 m. pradžioje per </w:t>
            </w:r>
            <w:r>
              <w:rPr>
                <w:rFonts w:ascii="Times New Roman" w:hAnsi="Times New Roman" w:cs="Times New Roman"/>
                <w:sz w:val="24"/>
                <w:szCs w:val="24"/>
                <w:lang w:val="lt-LT"/>
              </w:rPr>
              <w:t>„Three-anti“ (Trijų priešų) kampanija buvo nukreipta į komunistų kadrus, kurie buvo pernelyg artimai siejami su Kinijos kapitalistais</w:t>
            </w:r>
            <w:r w:rsidRPr="00E06EFD">
              <w:rPr>
                <w:rFonts w:ascii="Times New Roman" w:hAnsi="Times New Roman" w:cs="Times New Roman"/>
                <w:sz w:val="24"/>
                <w:szCs w:val="24"/>
                <w:lang w:val="lt-LT"/>
              </w:rPr>
              <w:t xml:space="preserve">. Kampanija „Five-Antis“ </w:t>
            </w:r>
            <w:r>
              <w:rPr>
                <w:rFonts w:ascii="Times New Roman" w:hAnsi="Times New Roman" w:cs="Times New Roman"/>
                <w:sz w:val="24"/>
                <w:szCs w:val="24"/>
                <w:lang w:val="lt-LT"/>
              </w:rPr>
              <w:t xml:space="preserve">(Penkių priešų) </w:t>
            </w:r>
            <w:r w:rsidRPr="00E06EFD">
              <w:rPr>
                <w:rFonts w:ascii="Times New Roman" w:hAnsi="Times New Roman" w:cs="Times New Roman"/>
                <w:sz w:val="24"/>
                <w:szCs w:val="24"/>
                <w:lang w:val="lt-LT"/>
              </w:rPr>
              <w:t xml:space="preserve">buvo nukreipta į pačius kapitalistus ir patraukė juos į teismą apkaltinus kyšininkavimu, mokesčių slėpimu, </w:t>
            </w:r>
            <w:r w:rsidRPr="00E06EFD">
              <w:rPr>
                <w:rFonts w:ascii="Times New Roman" w:hAnsi="Times New Roman" w:cs="Times New Roman"/>
                <w:sz w:val="24"/>
                <w:szCs w:val="24"/>
                <w:lang w:val="lt-LT"/>
              </w:rPr>
              <w:lastRenderedPageBreak/>
              <w:t>valstybės turto ir ekonominės informacijos vagystėmis bei vyriausybinių sutarčių sukčiavimu. Galiausiai minties reformų kampanija pažemino universitetų dėstytojus ir pažymėjo lūžio tašką pereinant nuo Vakarų prie sovietinės įtakos formuojant Kinijos universitetų mokymo programą.</w:t>
            </w:r>
          </w:p>
        </w:tc>
      </w:tr>
      <w:tr w:rsidR="00A16180" w14:paraId="1523A6C8" w14:textId="77777777" w:rsidTr="00A16180">
        <w:tc>
          <w:tcPr>
            <w:tcW w:w="9350" w:type="dxa"/>
          </w:tcPr>
          <w:p w14:paraId="08CE2D7C" w14:textId="6E975FA3" w:rsidR="00CB4234" w:rsidRDefault="00CB4234" w:rsidP="00CB4234">
            <w:pPr>
              <w:spacing w:line="360" w:lineRule="auto"/>
              <w:jc w:val="both"/>
              <w:rPr>
                <w:rFonts w:ascii="Times New Roman" w:hAnsi="Times New Roman" w:cs="Times New Roman"/>
                <w:sz w:val="24"/>
                <w:szCs w:val="24"/>
                <w:lang w:val="lt-LT"/>
              </w:rPr>
            </w:pPr>
            <w:r w:rsidRPr="00445030">
              <w:rPr>
                <w:rFonts w:ascii="Times New Roman" w:hAnsi="Times New Roman" w:cs="Times New Roman"/>
                <w:b/>
                <w:bCs/>
                <w:sz w:val="24"/>
                <w:szCs w:val="24"/>
                <w:lang w:val="lt-LT"/>
              </w:rPr>
              <w:lastRenderedPageBreak/>
              <w:t xml:space="preserve">Šaltinis </w:t>
            </w:r>
            <w:r>
              <w:rPr>
                <w:rFonts w:ascii="Times New Roman" w:hAnsi="Times New Roman" w:cs="Times New Roman"/>
                <w:b/>
                <w:bCs/>
                <w:sz w:val="24"/>
                <w:szCs w:val="24"/>
                <w:lang w:val="lt-LT"/>
              </w:rPr>
              <w:t>D</w:t>
            </w:r>
            <w:r>
              <w:rPr>
                <w:rFonts w:ascii="Times New Roman" w:hAnsi="Times New Roman" w:cs="Times New Roman"/>
                <w:sz w:val="24"/>
                <w:szCs w:val="24"/>
                <w:lang w:val="lt-LT"/>
              </w:rPr>
              <w:t xml:space="preserve">. </w:t>
            </w:r>
            <w:r w:rsidRPr="003B5D2A">
              <w:rPr>
                <w:rFonts w:ascii="Times New Roman" w:hAnsi="Times New Roman" w:cs="Times New Roman"/>
                <w:sz w:val="24"/>
                <w:szCs w:val="24"/>
                <w:lang w:val="lt-LT"/>
              </w:rPr>
              <w:t>1936 m. animacinis filmas apie Josifo Stalino partijos valymą. Stalinas sėdi prie židinio, pilno kaulų. Ant sienos kabo žmogaus kaukolės su viena skylute kaktoje. Jo kėdė</w:t>
            </w:r>
            <w:r>
              <w:rPr>
                <w:rFonts w:ascii="Times New Roman" w:hAnsi="Times New Roman" w:cs="Times New Roman"/>
                <w:sz w:val="24"/>
                <w:szCs w:val="24"/>
                <w:lang w:val="lt-LT"/>
              </w:rPr>
              <w:t>s apmušaluose</w:t>
            </w:r>
            <w:r w:rsidRPr="003B5D2A">
              <w:rPr>
                <w:rFonts w:ascii="Times New Roman" w:hAnsi="Times New Roman" w:cs="Times New Roman"/>
                <w:sz w:val="24"/>
                <w:szCs w:val="24"/>
                <w:lang w:val="lt-LT"/>
              </w:rPr>
              <w:t xml:space="preserve"> yra kūjis, pjautuvas ir žvaigždės</w:t>
            </w:r>
            <w:r>
              <w:rPr>
                <w:rFonts w:ascii="Times New Roman" w:hAnsi="Times New Roman" w:cs="Times New Roman"/>
                <w:sz w:val="24"/>
                <w:szCs w:val="24"/>
                <w:lang w:val="lt-LT"/>
              </w:rPr>
              <w:t>.</w:t>
            </w:r>
          </w:p>
          <w:p w14:paraId="416D31FE" w14:textId="68B3960E" w:rsidR="00A16180" w:rsidRDefault="00CB4234" w:rsidP="00CB4234">
            <w:pPr>
              <w:spacing w:line="360" w:lineRule="auto"/>
              <w:jc w:val="both"/>
              <w:rPr>
                <w:rFonts w:ascii="Times New Roman" w:hAnsi="Times New Roman" w:cs="Times New Roman"/>
                <w:sz w:val="24"/>
                <w:szCs w:val="24"/>
                <w:lang w:val="lt-LT"/>
              </w:rPr>
            </w:pPr>
            <w:r>
              <w:rPr>
                <w:noProof/>
                <w:lang w:val="lt-LT" w:eastAsia="lt-LT"/>
              </w:rPr>
              <w:drawing>
                <wp:inline distT="0" distB="0" distL="0" distR="0" wp14:anchorId="4C909723" wp14:editId="620303D0">
                  <wp:extent cx="3273298" cy="3409686"/>
                  <wp:effectExtent l="0" t="0" r="3810" b="635"/>
                  <wp:docPr id="1611205034" name="Picture 1611205034" descr="1936 Cartoon on Joseph Stalin's party purges. Stalin sits in front of a fireplace filled with bones. Human 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6 Cartoon on Joseph Stalin's party purges. Stalin sits in front of a fireplace filled with bones. Human sk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766" cy="3421632"/>
                          </a:xfrm>
                          <a:prstGeom prst="rect">
                            <a:avLst/>
                          </a:prstGeom>
                          <a:noFill/>
                          <a:ln>
                            <a:noFill/>
                          </a:ln>
                        </pic:spPr>
                      </pic:pic>
                    </a:graphicData>
                  </a:graphic>
                </wp:inline>
              </w:drawing>
            </w:r>
          </w:p>
        </w:tc>
      </w:tr>
      <w:tr w:rsidR="003E277B" w14:paraId="21395D89" w14:textId="77777777" w:rsidTr="00A16180">
        <w:tc>
          <w:tcPr>
            <w:tcW w:w="9350" w:type="dxa"/>
          </w:tcPr>
          <w:p w14:paraId="216D8D4F" w14:textId="2492E42B" w:rsidR="00CB4234" w:rsidRDefault="00CB4234" w:rsidP="00CB4234">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Klausimai susipažinti su šaltiniais ir parašyti istorinį rašinį.</w:t>
            </w:r>
          </w:p>
          <w:p w14:paraId="0EB03FCF" w14:textId="09E3732E" w:rsidR="00CB4234" w:rsidRDefault="00B01B44" w:rsidP="00CB4234">
            <w:pPr>
              <w:pStyle w:val="ListParagraph"/>
              <w:numPr>
                <w:ilvl w:val="0"/>
                <w:numId w:val="32"/>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Parašykite dvi idėjas, susijusias su Stalino valdymu, kurias vaizduoja šaltinis D. </w:t>
            </w:r>
            <w:r w:rsidR="00CB4234">
              <w:rPr>
                <w:rFonts w:ascii="Times New Roman" w:hAnsi="Times New Roman" w:cs="Times New Roman"/>
                <w:sz w:val="24"/>
                <w:szCs w:val="24"/>
                <w:lang w:val="lt-LT"/>
              </w:rPr>
              <w:t xml:space="preserve"> </w:t>
            </w:r>
          </w:p>
          <w:p w14:paraId="2584E87A" w14:textId="117EC408" w:rsidR="00CB4234" w:rsidRDefault="00B01B44" w:rsidP="00CB4234">
            <w:pPr>
              <w:pStyle w:val="ListParagraph"/>
              <w:numPr>
                <w:ilvl w:val="0"/>
                <w:numId w:val="32"/>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Kaip Hitlerio politika paveikė visuomenę ir valstybę socialiniu ir politiniu principais? Savo atsakymui parašykite tris argumentus.</w:t>
            </w:r>
          </w:p>
          <w:p w14:paraId="42C51826" w14:textId="55ACF681" w:rsidR="00EB09A0" w:rsidRDefault="00B01B44" w:rsidP="00EB09A0">
            <w:pPr>
              <w:pStyle w:val="ListParagraph"/>
              <w:numPr>
                <w:ilvl w:val="0"/>
                <w:numId w:val="32"/>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Naudodamiesi šaltiniais A ir C</w:t>
            </w:r>
            <w:r w:rsidR="00EB09A0">
              <w:rPr>
                <w:rFonts w:ascii="Times New Roman" w:hAnsi="Times New Roman" w:cs="Times New Roman"/>
                <w:sz w:val="24"/>
                <w:szCs w:val="24"/>
                <w:lang w:val="lt-LT"/>
              </w:rPr>
              <w:t xml:space="preserve"> ir žiniomis</w:t>
            </w:r>
            <w:r>
              <w:rPr>
                <w:rFonts w:ascii="Times New Roman" w:hAnsi="Times New Roman" w:cs="Times New Roman"/>
                <w:sz w:val="24"/>
                <w:szCs w:val="24"/>
                <w:lang w:val="lt-LT"/>
              </w:rPr>
              <w:t xml:space="preserve">, parašykite </w:t>
            </w:r>
            <w:r w:rsidR="00EB09A0">
              <w:rPr>
                <w:rFonts w:ascii="Times New Roman" w:hAnsi="Times New Roman" w:cs="Times New Roman"/>
                <w:sz w:val="24"/>
                <w:szCs w:val="24"/>
                <w:lang w:val="lt-LT"/>
              </w:rPr>
              <w:t>palyginkite SSRS ir Kinijos politinius tikslus bei elgesį su savo šalies gyventojais.</w:t>
            </w:r>
          </w:p>
          <w:p w14:paraId="3FCC67E5" w14:textId="7C9B5C0F" w:rsidR="00EB09A0" w:rsidRPr="00CB4234" w:rsidRDefault="00EB09A0" w:rsidP="00EB09A0">
            <w:pPr>
              <w:pStyle w:val="ListParagraph"/>
              <w:numPr>
                <w:ilvl w:val="0"/>
                <w:numId w:val="32"/>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Įvertinkite totalitarinių valstybių santykį su individu XX a. pirmoje pusėje politiniu ir socialiniu aspektais.</w:t>
            </w:r>
          </w:p>
          <w:p w14:paraId="67F0F023" w14:textId="4281C74C" w:rsidR="003E277B" w:rsidRPr="00A16180" w:rsidRDefault="00EB09A0" w:rsidP="00881E30">
            <w:pPr>
              <w:spacing w:line="36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Šie klausimai yra apžvalginiai klausimai, į kuriuos atsakius mokiniai jau turės susikonspektavę šaltinius ir galės pasirašyti planą istoriniam rašiniui parašyti. Paskutinis klausimas yra pagrindinis temos klausimas, kuris apjungia visas užduotis.</w:t>
            </w:r>
          </w:p>
        </w:tc>
      </w:tr>
    </w:tbl>
    <w:p w14:paraId="7B3F8E33" w14:textId="6C2CF665" w:rsidR="009C604A" w:rsidRDefault="009C604A" w:rsidP="00881E30">
      <w:pPr>
        <w:spacing w:line="360" w:lineRule="auto"/>
        <w:jc w:val="both"/>
        <w:rPr>
          <w:rFonts w:ascii="Times New Roman" w:hAnsi="Times New Roman" w:cs="Times New Roman"/>
          <w:sz w:val="24"/>
          <w:szCs w:val="24"/>
          <w:lang w:val="lt-LT"/>
        </w:rPr>
      </w:pPr>
    </w:p>
    <w:p w14:paraId="1E0EF119" w14:textId="42891D63" w:rsidR="00A811B9" w:rsidRPr="00264A29" w:rsidRDefault="00A811B9" w:rsidP="00A811B9">
      <w:pPr>
        <w:spacing w:line="360" w:lineRule="auto"/>
        <w:rPr>
          <w:rFonts w:ascii="Times New Roman" w:hAnsi="Times New Roman" w:cs="Times New Roman"/>
          <w:sz w:val="24"/>
          <w:szCs w:val="24"/>
          <w:lang w:val="lt-LT"/>
        </w:rPr>
      </w:pPr>
      <w:proofErr w:type="spellStart"/>
      <w:r>
        <w:rPr>
          <w:rStyle w:val="fontstyle01"/>
        </w:rPr>
        <w:lastRenderedPageBreak/>
        <w:t>Struktūra</w:t>
      </w:r>
      <w:proofErr w:type="spellEnd"/>
      <w:r>
        <w:rPr>
          <w:rStyle w:val="fontstyle01"/>
        </w:rPr>
        <w:t xml:space="preserve"> </w:t>
      </w:r>
      <w:r>
        <w:rPr>
          <w:rStyle w:val="fontstyle21"/>
        </w:rPr>
        <w:t>(</w:t>
      </w:r>
      <w:proofErr w:type="spellStart"/>
      <w:r>
        <w:rPr>
          <w:rStyle w:val="fontstyle21"/>
        </w:rPr>
        <w:t>įvadas</w:t>
      </w:r>
      <w:proofErr w:type="spellEnd"/>
      <w:r>
        <w:rPr>
          <w:rStyle w:val="fontstyle21"/>
        </w:rPr>
        <w:t xml:space="preserve">, </w:t>
      </w:r>
      <w:proofErr w:type="spellStart"/>
      <w:r>
        <w:rPr>
          <w:rStyle w:val="fontstyle21"/>
        </w:rPr>
        <w:t>kontekstas</w:t>
      </w:r>
      <w:proofErr w:type="spellEnd"/>
      <w:r>
        <w:rPr>
          <w:rStyle w:val="fontstyle21"/>
        </w:rPr>
        <w:t xml:space="preserve"> 1, </w:t>
      </w:r>
      <w:proofErr w:type="spellStart"/>
      <w:r>
        <w:rPr>
          <w:rStyle w:val="fontstyle21"/>
        </w:rPr>
        <w:t>kontekstas</w:t>
      </w:r>
      <w:proofErr w:type="spellEnd"/>
      <w:r>
        <w:rPr>
          <w:rStyle w:val="fontstyle21"/>
        </w:rPr>
        <w:t xml:space="preserve"> 2, </w:t>
      </w:r>
      <w:proofErr w:type="spellStart"/>
      <w:r>
        <w:rPr>
          <w:rStyle w:val="fontstyle21"/>
        </w:rPr>
        <w:t>apibendrinimas</w:t>
      </w:r>
      <w:proofErr w:type="spellEnd"/>
      <w:r>
        <w:rPr>
          <w:rStyle w:val="fontstyle21"/>
        </w:rPr>
        <w:t xml:space="preserve"> </w:t>
      </w:r>
      <w:proofErr w:type="spellStart"/>
      <w:r>
        <w:rPr>
          <w:rStyle w:val="fontstyle21"/>
        </w:rPr>
        <w:t>ir</w:t>
      </w:r>
      <w:proofErr w:type="spellEnd"/>
      <w:r>
        <w:rPr>
          <w:rStyle w:val="fontstyle21"/>
        </w:rPr>
        <w:t xml:space="preserve"> / </w:t>
      </w:r>
      <w:proofErr w:type="spellStart"/>
      <w:r>
        <w:rPr>
          <w:rStyle w:val="fontstyle21"/>
        </w:rPr>
        <w:t>ar</w:t>
      </w:r>
      <w:proofErr w:type="spellEnd"/>
      <w:r>
        <w:rPr>
          <w:rStyle w:val="fontstyle21"/>
        </w:rPr>
        <w:t xml:space="preserve"> </w:t>
      </w:r>
      <w:proofErr w:type="spellStart"/>
      <w:r>
        <w:rPr>
          <w:rStyle w:val="fontstyle21"/>
        </w:rPr>
        <w:t>išvados</w:t>
      </w:r>
      <w:proofErr w:type="spellEnd"/>
      <w:r>
        <w:rPr>
          <w:rStyle w:val="fontstyle21"/>
        </w:rPr>
        <w:t>)</w:t>
      </w:r>
      <w:r>
        <w:rPr>
          <w:color w:val="000000"/>
        </w:rPr>
        <w:br/>
      </w:r>
      <w:proofErr w:type="spellStart"/>
      <w:r>
        <w:rPr>
          <w:rStyle w:val="fontstyle01"/>
        </w:rPr>
        <w:t>Įvadas</w:t>
      </w:r>
      <w:proofErr w:type="spellEnd"/>
      <w:r>
        <w:rPr>
          <w:rStyle w:val="fontstyle01"/>
        </w:rPr>
        <w:t xml:space="preserve"> (ko </w:t>
      </w:r>
      <w:proofErr w:type="spellStart"/>
      <w:r>
        <w:rPr>
          <w:rStyle w:val="fontstyle01"/>
        </w:rPr>
        <w:t>siekiama</w:t>
      </w:r>
      <w:proofErr w:type="spellEnd"/>
      <w:r>
        <w:rPr>
          <w:rStyle w:val="fontstyle01"/>
        </w:rPr>
        <w:t xml:space="preserve"> </w:t>
      </w:r>
      <w:proofErr w:type="spellStart"/>
      <w:r>
        <w:rPr>
          <w:rStyle w:val="fontstyle01"/>
        </w:rPr>
        <w:t>įstatymu</w:t>
      </w:r>
      <w:proofErr w:type="spellEnd"/>
      <w:r>
        <w:rPr>
          <w:rStyle w:val="fontstyle01"/>
        </w:rPr>
        <w:t xml:space="preserve">). </w:t>
      </w:r>
      <w:proofErr w:type="spellStart"/>
      <w:r>
        <w:rPr>
          <w:rStyle w:val="fontstyle01"/>
        </w:rPr>
        <w:t>Esmė</w:t>
      </w:r>
      <w:proofErr w:type="spellEnd"/>
      <w:r>
        <w:rPr>
          <w:rStyle w:val="fontstyle01"/>
        </w:rPr>
        <w:t>:</w:t>
      </w:r>
      <w:r w:rsidR="008211F1">
        <w:rPr>
          <w:rStyle w:val="fontstyle01"/>
        </w:rPr>
        <w:t xml:space="preserve"> </w:t>
      </w:r>
      <w:proofErr w:type="spellStart"/>
      <w:r w:rsidR="00B57C87">
        <w:rPr>
          <w:rStyle w:val="fontstyle01"/>
          <w:b w:val="0"/>
          <w:bCs w:val="0"/>
        </w:rPr>
        <w:t>kad</w:t>
      </w:r>
      <w:proofErr w:type="spellEnd"/>
      <w:r w:rsidR="00B57C87">
        <w:rPr>
          <w:rStyle w:val="fontstyle01"/>
          <w:b w:val="0"/>
          <w:bCs w:val="0"/>
        </w:rPr>
        <w:t xml:space="preserve"> </w:t>
      </w:r>
      <w:proofErr w:type="spellStart"/>
      <w:r w:rsidR="00B57C87">
        <w:rPr>
          <w:rStyle w:val="fontstyle01"/>
          <w:b w:val="0"/>
          <w:bCs w:val="0"/>
        </w:rPr>
        <w:t>totalitariniai</w:t>
      </w:r>
      <w:proofErr w:type="spellEnd"/>
      <w:r w:rsidR="00B57C87">
        <w:rPr>
          <w:rStyle w:val="fontstyle01"/>
          <w:b w:val="0"/>
          <w:bCs w:val="0"/>
        </w:rPr>
        <w:t xml:space="preserve"> </w:t>
      </w:r>
      <w:proofErr w:type="spellStart"/>
      <w:r w:rsidR="00B57C87">
        <w:rPr>
          <w:rStyle w:val="fontstyle01"/>
          <w:b w:val="0"/>
          <w:bCs w:val="0"/>
        </w:rPr>
        <w:t>re</w:t>
      </w:r>
      <w:r w:rsidR="008211F1" w:rsidRPr="008211F1">
        <w:rPr>
          <w:rStyle w:val="fontstyle01"/>
          <w:b w:val="0"/>
          <w:bCs w:val="0"/>
        </w:rPr>
        <w:t>žimai</w:t>
      </w:r>
      <w:proofErr w:type="spellEnd"/>
      <w:r>
        <w:rPr>
          <w:rStyle w:val="fontstyle01"/>
        </w:rPr>
        <w:t xml:space="preserve"> </w:t>
      </w:r>
      <w:proofErr w:type="spellStart"/>
      <w:r w:rsidR="008211F1">
        <w:rPr>
          <w:rStyle w:val="fontstyle01"/>
          <w:b w:val="0"/>
          <w:bCs w:val="0"/>
        </w:rPr>
        <w:t>politikoje</w:t>
      </w:r>
      <w:proofErr w:type="spellEnd"/>
      <w:r w:rsidR="008211F1">
        <w:rPr>
          <w:rStyle w:val="fontstyle01"/>
          <w:b w:val="0"/>
          <w:bCs w:val="0"/>
        </w:rPr>
        <w:t xml:space="preserve"> </w:t>
      </w:r>
      <w:proofErr w:type="spellStart"/>
      <w:r w:rsidR="008211F1">
        <w:rPr>
          <w:rStyle w:val="fontstyle01"/>
          <w:b w:val="0"/>
          <w:bCs w:val="0"/>
        </w:rPr>
        <w:t>įtvirtina</w:t>
      </w:r>
      <w:proofErr w:type="spellEnd"/>
      <w:r w:rsidR="008211F1">
        <w:rPr>
          <w:rStyle w:val="fontstyle01"/>
          <w:b w:val="0"/>
          <w:bCs w:val="0"/>
        </w:rPr>
        <w:t xml:space="preserve"> </w:t>
      </w:r>
      <w:proofErr w:type="spellStart"/>
      <w:r w:rsidR="008211F1">
        <w:rPr>
          <w:rStyle w:val="fontstyle01"/>
          <w:b w:val="0"/>
          <w:bCs w:val="0"/>
        </w:rPr>
        <w:t>diktatūrą</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savo</w:t>
      </w:r>
      <w:proofErr w:type="spellEnd"/>
      <w:r w:rsidR="008211F1">
        <w:rPr>
          <w:rStyle w:val="fontstyle01"/>
          <w:b w:val="0"/>
          <w:bCs w:val="0"/>
        </w:rPr>
        <w:t xml:space="preserve"> </w:t>
      </w:r>
      <w:proofErr w:type="spellStart"/>
      <w:r w:rsidR="008211F1">
        <w:rPr>
          <w:rStyle w:val="fontstyle01"/>
          <w:b w:val="0"/>
          <w:bCs w:val="0"/>
        </w:rPr>
        <w:t>egzistencija</w:t>
      </w:r>
      <w:proofErr w:type="spellEnd"/>
      <w:r w:rsidR="008211F1">
        <w:rPr>
          <w:rStyle w:val="fontstyle01"/>
          <w:b w:val="0"/>
          <w:bCs w:val="0"/>
        </w:rPr>
        <w:t xml:space="preserve"> </w:t>
      </w:r>
      <w:proofErr w:type="spellStart"/>
      <w:r w:rsidR="008211F1">
        <w:rPr>
          <w:rStyle w:val="fontstyle01"/>
          <w:b w:val="0"/>
          <w:bCs w:val="0"/>
        </w:rPr>
        <w:t>grindžia</w:t>
      </w:r>
      <w:proofErr w:type="spellEnd"/>
      <w:r w:rsidR="008211F1">
        <w:rPr>
          <w:rStyle w:val="fontstyle01"/>
          <w:b w:val="0"/>
          <w:bCs w:val="0"/>
        </w:rPr>
        <w:t xml:space="preserve"> </w:t>
      </w:r>
      <w:proofErr w:type="spellStart"/>
      <w:r w:rsidR="008211F1">
        <w:rPr>
          <w:rStyle w:val="fontstyle01"/>
          <w:b w:val="0"/>
          <w:bCs w:val="0"/>
        </w:rPr>
        <w:t>agresyvia</w:t>
      </w:r>
      <w:proofErr w:type="spellEnd"/>
      <w:r w:rsidR="008211F1">
        <w:rPr>
          <w:rStyle w:val="fontstyle01"/>
          <w:b w:val="0"/>
          <w:bCs w:val="0"/>
        </w:rPr>
        <w:t>/</w:t>
      </w:r>
      <w:proofErr w:type="spellStart"/>
      <w:r w:rsidR="008211F1">
        <w:rPr>
          <w:rStyle w:val="fontstyle01"/>
          <w:b w:val="0"/>
          <w:bCs w:val="0"/>
        </w:rPr>
        <w:t>ekspansine</w:t>
      </w:r>
      <w:proofErr w:type="spellEnd"/>
      <w:r w:rsidR="008211F1">
        <w:rPr>
          <w:rStyle w:val="fontstyle01"/>
          <w:b w:val="0"/>
          <w:bCs w:val="0"/>
        </w:rPr>
        <w:t xml:space="preserve"> </w:t>
      </w:r>
      <w:proofErr w:type="spellStart"/>
      <w:r w:rsidR="008211F1">
        <w:rPr>
          <w:rStyle w:val="fontstyle01"/>
          <w:b w:val="0"/>
          <w:bCs w:val="0"/>
        </w:rPr>
        <w:t>politika</w:t>
      </w:r>
      <w:proofErr w:type="spellEnd"/>
      <w:r w:rsidR="008211F1">
        <w:rPr>
          <w:rStyle w:val="fontstyle01"/>
          <w:b w:val="0"/>
          <w:bCs w:val="0"/>
        </w:rPr>
        <w:t xml:space="preserve">, o </w:t>
      </w:r>
      <w:proofErr w:type="spellStart"/>
      <w:r w:rsidR="008211F1">
        <w:rPr>
          <w:rStyle w:val="fontstyle01"/>
          <w:b w:val="0"/>
          <w:bCs w:val="0"/>
        </w:rPr>
        <w:t>socialiniu</w:t>
      </w:r>
      <w:proofErr w:type="spellEnd"/>
      <w:r w:rsidR="008211F1">
        <w:rPr>
          <w:rStyle w:val="fontstyle01"/>
          <w:b w:val="0"/>
          <w:bCs w:val="0"/>
        </w:rPr>
        <w:t xml:space="preserve"> </w:t>
      </w:r>
      <w:proofErr w:type="spellStart"/>
      <w:r w:rsidR="008211F1">
        <w:rPr>
          <w:rStyle w:val="fontstyle01"/>
          <w:b w:val="0"/>
          <w:bCs w:val="0"/>
        </w:rPr>
        <w:t>požiūriu</w:t>
      </w:r>
      <w:proofErr w:type="spellEnd"/>
      <w:r w:rsidR="008211F1">
        <w:rPr>
          <w:rStyle w:val="fontstyle01"/>
          <w:b w:val="0"/>
          <w:bCs w:val="0"/>
        </w:rPr>
        <w:t xml:space="preserve"> </w:t>
      </w:r>
      <w:proofErr w:type="spellStart"/>
      <w:r w:rsidR="008211F1">
        <w:rPr>
          <w:rStyle w:val="fontstyle01"/>
          <w:b w:val="0"/>
          <w:bCs w:val="0"/>
        </w:rPr>
        <w:t>žmonės</w:t>
      </w:r>
      <w:proofErr w:type="spellEnd"/>
      <w:r w:rsidR="008211F1">
        <w:rPr>
          <w:rStyle w:val="fontstyle01"/>
          <w:b w:val="0"/>
          <w:bCs w:val="0"/>
        </w:rPr>
        <w:t xml:space="preserve"> </w:t>
      </w:r>
      <w:proofErr w:type="spellStart"/>
      <w:r w:rsidR="008211F1">
        <w:rPr>
          <w:rStyle w:val="fontstyle01"/>
          <w:b w:val="0"/>
          <w:bCs w:val="0"/>
        </w:rPr>
        <w:t>p</w:t>
      </w:r>
      <w:r w:rsidR="00B57C87">
        <w:rPr>
          <w:rStyle w:val="fontstyle01"/>
          <w:b w:val="0"/>
          <w:bCs w:val="0"/>
        </w:rPr>
        <w:t>ra</w:t>
      </w:r>
      <w:r w:rsidR="008211F1">
        <w:rPr>
          <w:rStyle w:val="fontstyle01"/>
          <w:b w:val="0"/>
          <w:bCs w:val="0"/>
        </w:rPr>
        <w:t>randa</w:t>
      </w:r>
      <w:proofErr w:type="spellEnd"/>
      <w:r w:rsidR="008211F1">
        <w:rPr>
          <w:rStyle w:val="fontstyle01"/>
          <w:b w:val="0"/>
          <w:bCs w:val="0"/>
        </w:rPr>
        <w:t xml:space="preserve"> </w:t>
      </w:r>
      <w:proofErr w:type="spellStart"/>
      <w:r w:rsidR="008211F1">
        <w:rPr>
          <w:rStyle w:val="fontstyle01"/>
          <w:b w:val="0"/>
          <w:bCs w:val="0"/>
        </w:rPr>
        <w:t>demokratines</w:t>
      </w:r>
      <w:proofErr w:type="spellEnd"/>
      <w:r w:rsidR="008211F1">
        <w:rPr>
          <w:rStyle w:val="fontstyle01"/>
          <w:b w:val="0"/>
          <w:bCs w:val="0"/>
        </w:rPr>
        <w:t xml:space="preserve"> </w:t>
      </w:r>
      <w:proofErr w:type="spellStart"/>
      <w:r w:rsidR="008211F1">
        <w:rPr>
          <w:rStyle w:val="fontstyle01"/>
          <w:b w:val="0"/>
          <w:bCs w:val="0"/>
        </w:rPr>
        <w:t>teises</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laisves</w:t>
      </w:r>
      <w:proofErr w:type="spellEnd"/>
      <w:r w:rsidR="008211F1">
        <w:rPr>
          <w:rStyle w:val="fontstyle01"/>
          <w:b w:val="0"/>
          <w:bCs w:val="0"/>
        </w:rPr>
        <w:t xml:space="preserve"> </w:t>
      </w:r>
      <w:proofErr w:type="spellStart"/>
      <w:r w:rsidR="008211F1">
        <w:rPr>
          <w:rStyle w:val="fontstyle01"/>
          <w:b w:val="0"/>
          <w:bCs w:val="0"/>
        </w:rPr>
        <w:t>bei</w:t>
      </w:r>
      <w:proofErr w:type="spellEnd"/>
      <w:r w:rsidR="008211F1">
        <w:rPr>
          <w:rStyle w:val="fontstyle01"/>
          <w:b w:val="0"/>
          <w:bCs w:val="0"/>
        </w:rPr>
        <w:t xml:space="preserve"> </w:t>
      </w:r>
      <w:proofErr w:type="spellStart"/>
      <w:r w:rsidR="008211F1">
        <w:rPr>
          <w:rStyle w:val="fontstyle01"/>
          <w:b w:val="0"/>
          <w:bCs w:val="0"/>
        </w:rPr>
        <w:t>yra</w:t>
      </w:r>
      <w:proofErr w:type="spellEnd"/>
      <w:r w:rsidR="008211F1">
        <w:rPr>
          <w:rStyle w:val="fontstyle01"/>
          <w:b w:val="0"/>
          <w:bCs w:val="0"/>
        </w:rPr>
        <w:t xml:space="preserve"> </w:t>
      </w:r>
      <w:proofErr w:type="spellStart"/>
      <w:r w:rsidR="008211F1">
        <w:rPr>
          <w:rStyle w:val="fontstyle01"/>
          <w:b w:val="0"/>
          <w:bCs w:val="0"/>
        </w:rPr>
        <w:t>išnaudojami</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persekiojami</w:t>
      </w:r>
      <w:proofErr w:type="spellEnd"/>
      <w:r w:rsidR="008211F1">
        <w:rPr>
          <w:rStyle w:val="fontstyle01"/>
          <w:b w:val="0"/>
          <w:bCs w:val="0"/>
        </w:rPr>
        <w:t xml:space="preserve">, </w:t>
      </w:r>
      <w:proofErr w:type="spellStart"/>
      <w:r w:rsidR="008211F1">
        <w:rPr>
          <w:rStyle w:val="fontstyle01"/>
          <w:b w:val="0"/>
          <w:bCs w:val="0"/>
        </w:rPr>
        <w:t>žudomi</w:t>
      </w:r>
      <w:proofErr w:type="spellEnd"/>
      <w:r w:rsidR="008211F1">
        <w:rPr>
          <w:rStyle w:val="fontstyle01"/>
          <w:b w:val="0"/>
          <w:bCs w:val="0"/>
        </w:rPr>
        <w:t>.</w:t>
      </w:r>
      <w:r w:rsidR="008211F1">
        <w:rPr>
          <w:rStyle w:val="fontstyle01"/>
        </w:rPr>
        <w:t xml:space="preserve"> </w:t>
      </w:r>
      <w:proofErr w:type="spellStart"/>
      <w:r>
        <w:rPr>
          <w:rStyle w:val="fontstyle01"/>
        </w:rPr>
        <w:t>Tikslas</w:t>
      </w:r>
      <w:proofErr w:type="spellEnd"/>
      <w:r>
        <w:rPr>
          <w:rStyle w:val="fontstyle01"/>
        </w:rPr>
        <w:t xml:space="preserve"> –</w:t>
      </w:r>
      <w:r w:rsidR="008211F1">
        <w:rPr>
          <w:rStyle w:val="fontstyle01"/>
        </w:rPr>
        <w:t xml:space="preserve"> </w:t>
      </w:r>
      <w:proofErr w:type="spellStart"/>
      <w:r w:rsidR="00B57C87">
        <w:rPr>
          <w:rStyle w:val="fontstyle01"/>
          <w:b w:val="0"/>
          <w:bCs w:val="0"/>
        </w:rPr>
        <w:t>formuoti</w:t>
      </w:r>
      <w:proofErr w:type="spellEnd"/>
      <w:r w:rsidR="00B57C87">
        <w:rPr>
          <w:rStyle w:val="fontstyle01"/>
          <w:b w:val="0"/>
          <w:bCs w:val="0"/>
        </w:rPr>
        <w:t xml:space="preserve"> </w:t>
      </w:r>
      <w:proofErr w:type="spellStart"/>
      <w:r w:rsidR="00B57C87">
        <w:rPr>
          <w:rStyle w:val="fontstyle01"/>
          <w:b w:val="0"/>
          <w:bCs w:val="0"/>
        </w:rPr>
        <w:t>pilietinį</w:t>
      </w:r>
      <w:proofErr w:type="spellEnd"/>
      <w:r w:rsidR="008211F1">
        <w:rPr>
          <w:rStyle w:val="fontstyle01"/>
          <w:b w:val="0"/>
          <w:bCs w:val="0"/>
        </w:rPr>
        <w:t xml:space="preserve"> </w:t>
      </w:r>
      <w:proofErr w:type="spellStart"/>
      <w:r w:rsidR="008211F1">
        <w:rPr>
          <w:rStyle w:val="fontstyle01"/>
          <w:b w:val="0"/>
          <w:bCs w:val="0"/>
        </w:rPr>
        <w:t>budrumą</w:t>
      </w:r>
      <w:proofErr w:type="spellEnd"/>
      <w:r w:rsidR="008211F1">
        <w:rPr>
          <w:rStyle w:val="fontstyle01"/>
          <w:b w:val="0"/>
          <w:bCs w:val="0"/>
        </w:rPr>
        <w:t>.</w:t>
      </w:r>
      <w:r>
        <w:rPr>
          <w:color w:val="000000"/>
        </w:rPr>
        <w:br/>
      </w:r>
      <w:r>
        <w:rPr>
          <w:rStyle w:val="fontstyle01"/>
        </w:rPr>
        <w:t xml:space="preserve">1 </w:t>
      </w:r>
      <w:proofErr w:type="spellStart"/>
      <w:r>
        <w:rPr>
          <w:rStyle w:val="fontstyle01"/>
        </w:rPr>
        <w:t>kontekstas</w:t>
      </w:r>
      <w:proofErr w:type="spellEnd"/>
      <w:r>
        <w:rPr>
          <w:rStyle w:val="fontstyle01"/>
        </w:rPr>
        <w:t xml:space="preserve">. </w:t>
      </w:r>
      <w:proofErr w:type="spellStart"/>
      <w:r w:rsidR="008211F1">
        <w:rPr>
          <w:rStyle w:val="fontstyle01"/>
          <w:b w:val="0"/>
          <w:bCs w:val="0"/>
        </w:rPr>
        <w:t>Paaiškina</w:t>
      </w:r>
      <w:proofErr w:type="spellEnd"/>
      <w:r w:rsidR="008211F1">
        <w:rPr>
          <w:rStyle w:val="fontstyle01"/>
          <w:b w:val="0"/>
          <w:bCs w:val="0"/>
        </w:rPr>
        <w:t xml:space="preserve"> </w:t>
      </w:r>
      <w:proofErr w:type="spellStart"/>
      <w:r w:rsidR="008211F1">
        <w:rPr>
          <w:rStyle w:val="fontstyle01"/>
          <w:b w:val="0"/>
          <w:bCs w:val="0"/>
        </w:rPr>
        <w:t>totalitarinių</w:t>
      </w:r>
      <w:proofErr w:type="spellEnd"/>
      <w:r w:rsidR="008211F1">
        <w:rPr>
          <w:rStyle w:val="fontstyle01"/>
          <w:b w:val="0"/>
          <w:bCs w:val="0"/>
        </w:rPr>
        <w:t xml:space="preserve"> </w:t>
      </w:r>
      <w:proofErr w:type="spellStart"/>
      <w:r w:rsidR="008211F1">
        <w:rPr>
          <w:rStyle w:val="fontstyle01"/>
          <w:b w:val="0"/>
          <w:bCs w:val="0"/>
        </w:rPr>
        <w:t>asmenybių</w:t>
      </w:r>
      <w:proofErr w:type="spellEnd"/>
      <w:r w:rsidR="008211F1">
        <w:rPr>
          <w:rStyle w:val="fontstyle01"/>
          <w:b w:val="0"/>
          <w:bCs w:val="0"/>
        </w:rPr>
        <w:t>/</w:t>
      </w:r>
      <w:proofErr w:type="spellStart"/>
      <w:r w:rsidR="008211F1">
        <w:rPr>
          <w:rStyle w:val="fontstyle01"/>
          <w:b w:val="0"/>
          <w:bCs w:val="0"/>
        </w:rPr>
        <w:t>režimų</w:t>
      </w:r>
      <w:proofErr w:type="spellEnd"/>
      <w:r w:rsidR="008211F1">
        <w:rPr>
          <w:rStyle w:val="fontstyle01"/>
          <w:b w:val="0"/>
          <w:bCs w:val="0"/>
        </w:rPr>
        <w:t xml:space="preserve"> </w:t>
      </w:r>
      <w:proofErr w:type="spellStart"/>
      <w:r w:rsidR="008211F1">
        <w:rPr>
          <w:rStyle w:val="fontstyle01"/>
          <w:b w:val="0"/>
          <w:bCs w:val="0"/>
        </w:rPr>
        <w:t>politinį</w:t>
      </w:r>
      <w:proofErr w:type="spellEnd"/>
      <w:r w:rsidR="008211F1">
        <w:rPr>
          <w:rStyle w:val="fontstyle01"/>
          <w:b w:val="0"/>
          <w:bCs w:val="0"/>
        </w:rPr>
        <w:t xml:space="preserve"> </w:t>
      </w:r>
      <w:proofErr w:type="spellStart"/>
      <w:r w:rsidR="008211F1">
        <w:rPr>
          <w:rStyle w:val="fontstyle01"/>
          <w:b w:val="0"/>
          <w:bCs w:val="0"/>
        </w:rPr>
        <w:t>aspektą</w:t>
      </w:r>
      <w:proofErr w:type="spellEnd"/>
      <w:r w:rsidR="008211F1">
        <w:rPr>
          <w:rStyle w:val="fontstyle01"/>
          <w:b w:val="0"/>
          <w:bCs w:val="0"/>
        </w:rPr>
        <w:t xml:space="preserve">, </w:t>
      </w:r>
      <w:proofErr w:type="spellStart"/>
      <w:r w:rsidR="008211F1">
        <w:rPr>
          <w:rStyle w:val="fontstyle01"/>
          <w:b w:val="0"/>
          <w:bCs w:val="0"/>
        </w:rPr>
        <w:t>kaip</w:t>
      </w:r>
      <w:proofErr w:type="spellEnd"/>
      <w:r w:rsidR="008211F1">
        <w:rPr>
          <w:rStyle w:val="fontstyle01"/>
          <w:b w:val="0"/>
          <w:bCs w:val="0"/>
        </w:rPr>
        <w:t xml:space="preserve"> </w:t>
      </w:r>
      <w:proofErr w:type="spellStart"/>
      <w:r w:rsidR="008211F1">
        <w:rPr>
          <w:rStyle w:val="fontstyle01"/>
          <w:b w:val="0"/>
          <w:bCs w:val="0"/>
        </w:rPr>
        <w:t>demokratijos</w:t>
      </w:r>
      <w:proofErr w:type="spellEnd"/>
      <w:r w:rsidR="008211F1">
        <w:rPr>
          <w:rStyle w:val="fontstyle01"/>
          <w:b w:val="0"/>
          <w:bCs w:val="0"/>
        </w:rPr>
        <w:t xml:space="preserve"> </w:t>
      </w:r>
      <w:proofErr w:type="spellStart"/>
      <w:r w:rsidR="008211F1">
        <w:rPr>
          <w:rStyle w:val="fontstyle01"/>
          <w:b w:val="0"/>
          <w:bCs w:val="0"/>
        </w:rPr>
        <w:t>šalinimą</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diktatūros</w:t>
      </w:r>
      <w:proofErr w:type="spellEnd"/>
      <w:r w:rsidR="008211F1">
        <w:rPr>
          <w:rStyle w:val="fontstyle01"/>
          <w:b w:val="0"/>
          <w:bCs w:val="0"/>
        </w:rPr>
        <w:t xml:space="preserve"> </w:t>
      </w:r>
      <w:proofErr w:type="spellStart"/>
      <w:r w:rsidR="008211F1">
        <w:rPr>
          <w:rStyle w:val="fontstyle01"/>
          <w:b w:val="0"/>
          <w:bCs w:val="0"/>
        </w:rPr>
        <w:t>įvedimą</w:t>
      </w:r>
      <w:proofErr w:type="spellEnd"/>
      <w:r w:rsidR="008211F1">
        <w:rPr>
          <w:rStyle w:val="fontstyle01"/>
          <w:b w:val="0"/>
          <w:bCs w:val="0"/>
        </w:rPr>
        <w:t xml:space="preserve">, mini </w:t>
      </w:r>
      <w:proofErr w:type="spellStart"/>
      <w:r w:rsidR="008211F1">
        <w:rPr>
          <w:rStyle w:val="fontstyle01"/>
          <w:b w:val="0"/>
          <w:bCs w:val="0"/>
        </w:rPr>
        <w:t>totalitarinius</w:t>
      </w:r>
      <w:proofErr w:type="spellEnd"/>
      <w:r w:rsidR="008211F1">
        <w:rPr>
          <w:rStyle w:val="fontstyle01"/>
          <w:b w:val="0"/>
          <w:bCs w:val="0"/>
        </w:rPr>
        <w:t xml:space="preserve"> </w:t>
      </w:r>
      <w:proofErr w:type="spellStart"/>
      <w:r w:rsidR="008211F1">
        <w:rPr>
          <w:rStyle w:val="fontstyle01"/>
          <w:b w:val="0"/>
          <w:bCs w:val="0"/>
        </w:rPr>
        <w:t>aspektus</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juos</w:t>
      </w:r>
      <w:proofErr w:type="spellEnd"/>
      <w:r w:rsidR="008211F1">
        <w:rPr>
          <w:rStyle w:val="fontstyle01"/>
          <w:b w:val="0"/>
          <w:bCs w:val="0"/>
        </w:rPr>
        <w:t xml:space="preserve"> </w:t>
      </w:r>
      <w:proofErr w:type="spellStart"/>
      <w:r w:rsidR="008211F1">
        <w:rPr>
          <w:rStyle w:val="fontstyle01"/>
          <w:b w:val="0"/>
          <w:bCs w:val="0"/>
        </w:rPr>
        <w:t>aiškina</w:t>
      </w:r>
      <w:proofErr w:type="spellEnd"/>
      <w:r w:rsidR="008211F1">
        <w:rPr>
          <w:rStyle w:val="fontstyle01"/>
          <w:b w:val="0"/>
          <w:bCs w:val="0"/>
        </w:rPr>
        <w:t xml:space="preserve">, </w:t>
      </w:r>
      <w:proofErr w:type="spellStart"/>
      <w:r w:rsidR="008211F1">
        <w:rPr>
          <w:rStyle w:val="fontstyle01"/>
          <w:b w:val="0"/>
          <w:bCs w:val="0"/>
        </w:rPr>
        <w:t>pateikia</w:t>
      </w:r>
      <w:proofErr w:type="spellEnd"/>
      <w:r w:rsidR="008211F1">
        <w:rPr>
          <w:rStyle w:val="fontstyle01"/>
          <w:b w:val="0"/>
          <w:bCs w:val="0"/>
        </w:rPr>
        <w:t xml:space="preserve"> </w:t>
      </w:r>
      <w:proofErr w:type="spellStart"/>
      <w:r w:rsidR="008211F1">
        <w:rPr>
          <w:rStyle w:val="fontstyle01"/>
          <w:b w:val="0"/>
          <w:bCs w:val="0"/>
        </w:rPr>
        <w:t>užsienio</w:t>
      </w:r>
      <w:proofErr w:type="spellEnd"/>
      <w:r w:rsidR="008211F1">
        <w:rPr>
          <w:rStyle w:val="fontstyle01"/>
          <w:b w:val="0"/>
          <w:bCs w:val="0"/>
        </w:rPr>
        <w:t xml:space="preserve"> </w:t>
      </w:r>
      <w:proofErr w:type="spellStart"/>
      <w:r w:rsidR="008211F1">
        <w:rPr>
          <w:rStyle w:val="fontstyle01"/>
          <w:b w:val="0"/>
          <w:bCs w:val="0"/>
        </w:rPr>
        <w:t>politikos</w:t>
      </w:r>
      <w:proofErr w:type="spellEnd"/>
      <w:r w:rsidR="008211F1">
        <w:rPr>
          <w:rStyle w:val="fontstyle01"/>
          <w:b w:val="0"/>
          <w:bCs w:val="0"/>
        </w:rPr>
        <w:t xml:space="preserve"> </w:t>
      </w:r>
      <w:proofErr w:type="spellStart"/>
      <w:r w:rsidR="008211F1">
        <w:rPr>
          <w:rStyle w:val="fontstyle01"/>
          <w:b w:val="0"/>
          <w:bCs w:val="0"/>
        </w:rPr>
        <w:t>pavyzdžių</w:t>
      </w:r>
      <w:proofErr w:type="spellEnd"/>
      <w:r w:rsidR="008211F1">
        <w:rPr>
          <w:rStyle w:val="fontstyle01"/>
          <w:b w:val="0"/>
          <w:bCs w:val="0"/>
        </w:rPr>
        <w:t xml:space="preserve"> – </w:t>
      </w:r>
      <w:proofErr w:type="spellStart"/>
      <w:r w:rsidR="008211F1">
        <w:rPr>
          <w:rStyle w:val="fontstyle01"/>
          <w:b w:val="0"/>
          <w:bCs w:val="0"/>
        </w:rPr>
        <w:t>dėl</w:t>
      </w:r>
      <w:proofErr w:type="spellEnd"/>
      <w:r w:rsidR="008211F1">
        <w:rPr>
          <w:rStyle w:val="fontstyle01"/>
          <w:b w:val="0"/>
          <w:bCs w:val="0"/>
        </w:rPr>
        <w:t xml:space="preserve"> </w:t>
      </w:r>
      <w:proofErr w:type="spellStart"/>
      <w:r w:rsidR="008211F1">
        <w:rPr>
          <w:rStyle w:val="fontstyle01"/>
          <w:b w:val="0"/>
          <w:bCs w:val="0"/>
        </w:rPr>
        <w:t>ekspansijos</w:t>
      </w:r>
      <w:proofErr w:type="spellEnd"/>
      <w:r w:rsidR="008211F1">
        <w:rPr>
          <w:rStyle w:val="fontstyle01"/>
          <w:b w:val="0"/>
          <w:bCs w:val="0"/>
        </w:rPr>
        <w:t xml:space="preserve"> </w:t>
      </w:r>
      <w:proofErr w:type="spellStart"/>
      <w:r w:rsidR="008211F1">
        <w:rPr>
          <w:rStyle w:val="fontstyle01"/>
          <w:b w:val="0"/>
          <w:bCs w:val="0"/>
        </w:rPr>
        <w:t>ir</w:t>
      </w:r>
      <w:proofErr w:type="spellEnd"/>
      <w:r w:rsidR="008211F1">
        <w:rPr>
          <w:rStyle w:val="fontstyle01"/>
          <w:b w:val="0"/>
          <w:bCs w:val="0"/>
        </w:rPr>
        <w:t xml:space="preserve"> </w:t>
      </w:r>
      <w:proofErr w:type="spellStart"/>
      <w:r w:rsidR="008211F1">
        <w:rPr>
          <w:rStyle w:val="fontstyle01"/>
          <w:b w:val="0"/>
          <w:bCs w:val="0"/>
        </w:rPr>
        <w:t>akcentuoja</w:t>
      </w:r>
      <w:proofErr w:type="spellEnd"/>
      <w:r w:rsidR="008211F1">
        <w:rPr>
          <w:rStyle w:val="fontstyle01"/>
          <w:b w:val="0"/>
          <w:bCs w:val="0"/>
        </w:rPr>
        <w:t xml:space="preserve">, </w:t>
      </w:r>
      <w:proofErr w:type="spellStart"/>
      <w:r w:rsidR="008211F1">
        <w:rPr>
          <w:rStyle w:val="fontstyle01"/>
          <w:b w:val="0"/>
          <w:bCs w:val="0"/>
        </w:rPr>
        <w:t>kad</w:t>
      </w:r>
      <w:proofErr w:type="spellEnd"/>
      <w:r w:rsidR="008211F1">
        <w:rPr>
          <w:rStyle w:val="fontstyle01"/>
          <w:b w:val="0"/>
          <w:bCs w:val="0"/>
        </w:rPr>
        <w:t xml:space="preserve"> tai </w:t>
      </w:r>
      <w:proofErr w:type="spellStart"/>
      <w:r w:rsidR="008211F1">
        <w:rPr>
          <w:rStyle w:val="fontstyle01"/>
          <w:b w:val="0"/>
          <w:bCs w:val="0"/>
        </w:rPr>
        <w:t>yra</w:t>
      </w:r>
      <w:proofErr w:type="spellEnd"/>
      <w:r w:rsidR="008211F1">
        <w:rPr>
          <w:rStyle w:val="fontstyle01"/>
          <w:b w:val="0"/>
          <w:bCs w:val="0"/>
        </w:rPr>
        <w:t xml:space="preserve"> </w:t>
      </w:r>
      <w:proofErr w:type="spellStart"/>
      <w:r w:rsidR="008211F1">
        <w:rPr>
          <w:rStyle w:val="fontstyle01"/>
          <w:b w:val="0"/>
          <w:bCs w:val="0"/>
        </w:rPr>
        <w:t>didelis</w:t>
      </w:r>
      <w:proofErr w:type="spellEnd"/>
      <w:r w:rsidR="008211F1">
        <w:rPr>
          <w:rStyle w:val="fontstyle01"/>
          <w:b w:val="0"/>
          <w:bCs w:val="0"/>
        </w:rPr>
        <w:t xml:space="preserve"> </w:t>
      </w:r>
      <w:proofErr w:type="spellStart"/>
      <w:r w:rsidR="008211F1">
        <w:rPr>
          <w:rStyle w:val="fontstyle01"/>
          <w:b w:val="0"/>
          <w:bCs w:val="0"/>
        </w:rPr>
        <w:t>iššūkis</w:t>
      </w:r>
      <w:proofErr w:type="spellEnd"/>
      <w:r w:rsidR="008211F1">
        <w:rPr>
          <w:rStyle w:val="fontstyle01"/>
          <w:b w:val="0"/>
          <w:bCs w:val="0"/>
        </w:rPr>
        <w:t xml:space="preserve"> </w:t>
      </w:r>
      <w:proofErr w:type="spellStart"/>
      <w:r w:rsidR="008211F1">
        <w:rPr>
          <w:rStyle w:val="fontstyle01"/>
          <w:b w:val="0"/>
          <w:bCs w:val="0"/>
        </w:rPr>
        <w:t>demokratijai</w:t>
      </w:r>
      <w:proofErr w:type="spellEnd"/>
      <w:r w:rsidR="008211F1">
        <w:rPr>
          <w:rStyle w:val="fontstyle01"/>
          <w:b w:val="0"/>
          <w:bCs w:val="0"/>
        </w:rPr>
        <w:t>.</w:t>
      </w:r>
      <w:r>
        <w:rPr>
          <w:color w:val="000000"/>
        </w:rPr>
        <w:br/>
      </w:r>
      <w:r>
        <w:rPr>
          <w:rStyle w:val="fontstyle01"/>
        </w:rPr>
        <w:t xml:space="preserve">2 </w:t>
      </w:r>
      <w:proofErr w:type="spellStart"/>
      <w:r>
        <w:rPr>
          <w:rStyle w:val="fontstyle01"/>
        </w:rPr>
        <w:t>kontekstas</w:t>
      </w:r>
      <w:proofErr w:type="spellEnd"/>
      <w:r>
        <w:rPr>
          <w:rStyle w:val="fontstyle01"/>
        </w:rPr>
        <w:t xml:space="preserve">. </w:t>
      </w:r>
      <w:proofErr w:type="spellStart"/>
      <w:r w:rsidR="008211F1" w:rsidRPr="00264A29">
        <w:rPr>
          <w:rStyle w:val="fontstyle01"/>
          <w:b w:val="0"/>
          <w:bCs w:val="0"/>
        </w:rPr>
        <w:t>Pateikia</w:t>
      </w:r>
      <w:proofErr w:type="spellEnd"/>
      <w:r w:rsidR="008211F1" w:rsidRPr="00264A29">
        <w:rPr>
          <w:rStyle w:val="fontstyle01"/>
          <w:b w:val="0"/>
          <w:bCs w:val="0"/>
        </w:rPr>
        <w:t xml:space="preserve"> </w:t>
      </w:r>
      <w:proofErr w:type="spellStart"/>
      <w:r w:rsidR="008211F1" w:rsidRPr="00264A29">
        <w:rPr>
          <w:rStyle w:val="fontstyle01"/>
          <w:b w:val="0"/>
          <w:bCs w:val="0"/>
        </w:rPr>
        <w:t>totalitarinių</w:t>
      </w:r>
      <w:proofErr w:type="spellEnd"/>
      <w:r w:rsidR="008211F1" w:rsidRPr="00264A29">
        <w:rPr>
          <w:rStyle w:val="fontstyle01"/>
          <w:b w:val="0"/>
          <w:bCs w:val="0"/>
        </w:rPr>
        <w:t xml:space="preserve"> </w:t>
      </w:r>
      <w:proofErr w:type="spellStart"/>
      <w:r w:rsidR="008211F1" w:rsidRPr="00264A29">
        <w:rPr>
          <w:rStyle w:val="fontstyle01"/>
          <w:b w:val="0"/>
          <w:bCs w:val="0"/>
        </w:rPr>
        <w:t>pavyzdžių</w:t>
      </w:r>
      <w:proofErr w:type="spellEnd"/>
      <w:r w:rsidR="008211F1" w:rsidRPr="00264A29">
        <w:rPr>
          <w:rStyle w:val="fontstyle01"/>
          <w:b w:val="0"/>
          <w:bCs w:val="0"/>
        </w:rPr>
        <w:t xml:space="preserve"> </w:t>
      </w:r>
      <w:proofErr w:type="spellStart"/>
      <w:r w:rsidR="008211F1" w:rsidRPr="00264A29">
        <w:rPr>
          <w:rStyle w:val="fontstyle01"/>
          <w:b w:val="0"/>
          <w:bCs w:val="0"/>
        </w:rPr>
        <w:t>socialiniu</w:t>
      </w:r>
      <w:proofErr w:type="spellEnd"/>
      <w:r w:rsidR="008211F1" w:rsidRPr="00264A29">
        <w:rPr>
          <w:rStyle w:val="fontstyle01"/>
          <w:b w:val="0"/>
          <w:bCs w:val="0"/>
        </w:rPr>
        <w:t xml:space="preserve"> </w:t>
      </w:r>
      <w:proofErr w:type="spellStart"/>
      <w:r w:rsidR="008211F1" w:rsidRPr="00264A29">
        <w:rPr>
          <w:rStyle w:val="fontstyle01"/>
          <w:b w:val="0"/>
          <w:bCs w:val="0"/>
        </w:rPr>
        <w:t>aspektu</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ir</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aiškina</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kaip</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žmonės</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yra</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išna</w:t>
      </w:r>
      <w:r w:rsidR="00B57C87">
        <w:rPr>
          <w:rFonts w:ascii="Times New Roman" w:hAnsi="Times New Roman" w:cs="Times New Roman"/>
          <w:color w:val="000000"/>
          <w:sz w:val="24"/>
          <w:szCs w:val="24"/>
        </w:rPr>
        <w:t>udojami</w:t>
      </w:r>
      <w:proofErr w:type="spellEnd"/>
      <w:r w:rsidR="00B57C87">
        <w:rPr>
          <w:rFonts w:ascii="Times New Roman" w:hAnsi="Times New Roman" w:cs="Times New Roman"/>
          <w:color w:val="000000"/>
          <w:sz w:val="24"/>
          <w:szCs w:val="24"/>
        </w:rPr>
        <w:t xml:space="preserve">, </w:t>
      </w:r>
      <w:proofErr w:type="spellStart"/>
      <w:r w:rsidR="00B57C87">
        <w:rPr>
          <w:rFonts w:ascii="Times New Roman" w:hAnsi="Times New Roman" w:cs="Times New Roman"/>
          <w:color w:val="000000"/>
          <w:sz w:val="24"/>
          <w:szCs w:val="24"/>
        </w:rPr>
        <w:t>kaip</w:t>
      </w:r>
      <w:proofErr w:type="spellEnd"/>
      <w:r w:rsidR="00B57C87">
        <w:rPr>
          <w:rFonts w:ascii="Times New Roman" w:hAnsi="Times New Roman" w:cs="Times New Roman"/>
          <w:color w:val="000000"/>
          <w:sz w:val="24"/>
          <w:szCs w:val="24"/>
        </w:rPr>
        <w:t xml:space="preserve"> </w:t>
      </w:r>
      <w:proofErr w:type="spellStart"/>
      <w:r w:rsidR="00B57C87">
        <w:rPr>
          <w:rFonts w:ascii="Times New Roman" w:hAnsi="Times New Roman" w:cs="Times New Roman"/>
          <w:color w:val="000000"/>
          <w:sz w:val="24"/>
          <w:szCs w:val="24"/>
        </w:rPr>
        <w:t>prievarta</w:t>
      </w:r>
      <w:proofErr w:type="spellEnd"/>
      <w:r w:rsidR="00B57C87">
        <w:rPr>
          <w:rFonts w:ascii="Times New Roman" w:hAnsi="Times New Roman" w:cs="Times New Roman"/>
          <w:color w:val="000000"/>
          <w:sz w:val="24"/>
          <w:szCs w:val="24"/>
        </w:rPr>
        <w:t xml:space="preserve"> </w:t>
      </w:r>
      <w:proofErr w:type="spellStart"/>
      <w:r w:rsidR="00B57C87">
        <w:rPr>
          <w:rFonts w:ascii="Times New Roman" w:hAnsi="Times New Roman" w:cs="Times New Roman"/>
          <w:color w:val="000000"/>
          <w:sz w:val="24"/>
          <w:szCs w:val="24"/>
        </w:rPr>
        <w:t>atimamo</w:t>
      </w:r>
      <w:r w:rsidR="008211F1" w:rsidRPr="00264A29">
        <w:rPr>
          <w:rFonts w:ascii="Times New Roman" w:hAnsi="Times New Roman" w:cs="Times New Roman"/>
          <w:color w:val="000000"/>
          <w:sz w:val="24"/>
          <w:szCs w:val="24"/>
        </w:rPr>
        <w:t>s</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jų</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demokratinės</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teisės</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ir</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laisvės</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kaip</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prievarta</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jie</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verčiami</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dirbti</w:t>
      </w:r>
      <w:proofErr w:type="spellEnd"/>
      <w:r w:rsidR="008211F1" w:rsidRPr="00264A29">
        <w:rPr>
          <w:rFonts w:ascii="Times New Roman" w:hAnsi="Times New Roman" w:cs="Times New Roman"/>
          <w:color w:val="000000"/>
          <w:sz w:val="24"/>
          <w:szCs w:val="24"/>
        </w:rPr>
        <w:t xml:space="preserve"> </w:t>
      </w:r>
      <w:proofErr w:type="spellStart"/>
      <w:r w:rsidR="008211F1" w:rsidRPr="00264A29">
        <w:rPr>
          <w:rFonts w:ascii="Times New Roman" w:hAnsi="Times New Roman" w:cs="Times New Roman"/>
          <w:color w:val="000000"/>
          <w:sz w:val="24"/>
          <w:szCs w:val="24"/>
        </w:rPr>
        <w:t>režimui</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ir</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akcentuoja</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kad</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ši</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valdymo</w:t>
      </w:r>
      <w:proofErr w:type="spellEnd"/>
      <w:r w:rsidR="00264A29" w:rsidRPr="00264A29">
        <w:rPr>
          <w:rFonts w:ascii="Times New Roman" w:hAnsi="Times New Roman" w:cs="Times New Roman"/>
          <w:color w:val="000000"/>
          <w:sz w:val="24"/>
          <w:szCs w:val="24"/>
        </w:rPr>
        <w:t xml:space="preserve"> forma </w:t>
      </w:r>
      <w:proofErr w:type="spellStart"/>
      <w:r w:rsidR="00264A29" w:rsidRPr="00264A29">
        <w:rPr>
          <w:rFonts w:ascii="Times New Roman" w:hAnsi="Times New Roman" w:cs="Times New Roman"/>
          <w:color w:val="000000"/>
          <w:sz w:val="24"/>
          <w:szCs w:val="24"/>
        </w:rPr>
        <w:t>yra</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antidemorkatiška</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ir</w:t>
      </w:r>
      <w:proofErr w:type="spellEnd"/>
      <w:r w:rsidR="00264A29" w:rsidRPr="00264A29">
        <w:rPr>
          <w:rFonts w:ascii="Times New Roman" w:hAnsi="Times New Roman" w:cs="Times New Roman"/>
          <w:color w:val="000000"/>
          <w:sz w:val="24"/>
          <w:szCs w:val="24"/>
        </w:rPr>
        <w:t xml:space="preserve"> </w:t>
      </w:r>
      <w:proofErr w:type="spellStart"/>
      <w:r w:rsidR="00264A29" w:rsidRPr="00264A29">
        <w:rPr>
          <w:rFonts w:ascii="Times New Roman" w:hAnsi="Times New Roman" w:cs="Times New Roman"/>
          <w:color w:val="000000"/>
          <w:sz w:val="24"/>
          <w:szCs w:val="24"/>
        </w:rPr>
        <w:t>antižmogiška</w:t>
      </w:r>
      <w:proofErr w:type="spellEnd"/>
      <w:r w:rsidR="00264A29" w:rsidRPr="00264A29">
        <w:rPr>
          <w:rFonts w:ascii="Times New Roman" w:hAnsi="Times New Roman" w:cs="Times New Roman"/>
          <w:color w:val="000000"/>
          <w:sz w:val="24"/>
          <w:szCs w:val="24"/>
        </w:rPr>
        <w:t>.</w:t>
      </w:r>
      <w:r>
        <w:rPr>
          <w:color w:val="000000"/>
        </w:rPr>
        <w:br/>
      </w:r>
      <w:proofErr w:type="spellStart"/>
      <w:r>
        <w:rPr>
          <w:rStyle w:val="fontstyle01"/>
        </w:rPr>
        <w:t>Apibendrinimas</w:t>
      </w:r>
      <w:proofErr w:type="spellEnd"/>
      <w:r>
        <w:rPr>
          <w:rStyle w:val="fontstyle01"/>
        </w:rPr>
        <w:t xml:space="preserve"> / </w:t>
      </w:r>
      <w:proofErr w:type="spellStart"/>
      <w:r>
        <w:rPr>
          <w:rStyle w:val="fontstyle01"/>
        </w:rPr>
        <w:t>ir</w:t>
      </w:r>
      <w:proofErr w:type="spellEnd"/>
      <w:r>
        <w:rPr>
          <w:rStyle w:val="fontstyle01"/>
        </w:rPr>
        <w:t xml:space="preserve"> / </w:t>
      </w:r>
      <w:proofErr w:type="spellStart"/>
      <w:r>
        <w:rPr>
          <w:rStyle w:val="fontstyle01"/>
        </w:rPr>
        <w:t>ar</w:t>
      </w:r>
      <w:proofErr w:type="spellEnd"/>
      <w:r>
        <w:rPr>
          <w:rStyle w:val="fontstyle01"/>
        </w:rPr>
        <w:t xml:space="preserve"> </w:t>
      </w:r>
      <w:proofErr w:type="spellStart"/>
      <w:r>
        <w:rPr>
          <w:rStyle w:val="fontstyle01"/>
        </w:rPr>
        <w:t>išvados</w:t>
      </w:r>
      <w:proofErr w:type="spellEnd"/>
      <w:r>
        <w:rPr>
          <w:rStyle w:val="fontstyle01"/>
        </w:rPr>
        <w:t xml:space="preserve">. </w:t>
      </w:r>
      <w:proofErr w:type="spellStart"/>
      <w:r w:rsidR="00264A29">
        <w:rPr>
          <w:rStyle w:val="fontstyle01"/>
          <w:b w:val="0"/>
          <w:bCs w:val="0"/>
        </w:rPr>
        <w:t>Pateikia</w:t>
      </w:r>
      <w:proofErr w:type="spellEnd"/>
      <w:r w:rsidR="00264A29">
        <w:rPr>
          <w:rStyle w:val="fontstyle01"/>
          <w:b w:val="0"/>
          <w:bCs w:val="0"/>
        </w:rPr>
        <w:t xml:space="preserve"> </w:t>
      </w:r>
      <w:proofErr w:type="spellStart"/>
      <w:r w:rsidR="00264A29">
        <w:rPr>
          <w:rStyle w:val="fontstyle01"/>
          <w:b w:val="0"/>
          <w:bCs w:val="0"/>
        </w:rPr>
        <w:t>išvadas</w:t>
      </w:r>
      <w:proofErr w:type="spellEnd"/>
      <w:r w:rsidR="00264A29">
        <w:rPr>
          <w:rStyle w:val="fontstyle01"/>
          <w:b w:val="0"/>
          <w:bCs w:val="0"/>
        </w:rPr>
        <w:t xml:space="preserve">, </w:t>
      </w:r>
      <w:proofErr w:type="spellStart"/>
      <w:r w:rsidR="00264A29">
        <w:rPr>
          <w:rStyle w:val="fontstyle01"/>
          <w:b w:val="0"/>
          <w:bCs w:val="0"/>
        </w:rPr>
        <w:t>kuriose</w:t>
      </w:r>
      <w:proofErr w:type="spellEnd"/>
      <w:r w:rsidR="00264A29">
        <w:rPr>
          <w:rStyle w:val="fontstyle01"/>
          <w:b w:val="0"/>
          <w:bCs w:val="0"/>
        </w:rPr>
        <w:t xml:space="preserve"> </w:t>
      </w:r>
      <w:proofErr w:type="spellStart"/>
      <w:r w:rsidR="00264A29">
        <w:rPr>
          <w:rStyle w:val="fontstyle01"/>
          <w:b w:val="0"/>
          <w:bCs w:val="0"/>
        </w:rPr>
        <w:t>atsispindi</w:t>
      </w:r>
      <w:proofErr w:type="spellEnd"/>
      <w:r w:rsidR="00264A29">
        <w:rPr>
          <w:rStyle w:val="fontstyle01"/>
          <w:b w:val="0"/>
          <w:bCs w:val="0"/>
        </w:rPr>
        <w:t xml:space="preserve"> </w:t>
      </w:r>
      <w:proofErr w:type="spellStart"/>
      <w:r w:rsidR="00264A29">
        <w:rPr>
          <w:rStyle w:val="fontstyle01"/>
          <w:b w:val="0"/>
          <w:bCs w:val="0"/>
        </w:rPr>
        <w:t>demokratinių</w:t>
      </w:r>
      <w:proofErr w:type="spellEnd"/>
      <w:r w:rsidR="00264A29">
        <w:rPr>
          <w:rStyle w:val="fontstyle01"/>
          <w:b w:val="0"/>
          <w:bCs w:val="0"/>
        </w:rPr>
        <w:t xml:space="preserve"> </w:t>
      </w:r>
      <w:proofErr w:type="spellStart"/>
      <w:r w:rsidR="00264A29">
        <w:rPr>
          <w:rStyle w:val="fontstyle01"/>
          <w:b w:val="0"/>
          <w:bCs w:val="0"/>
        </w:rPr>
        <w:t>ir</w:t>
      </w:r>
      <w:proofErr w:type="spellEnd"/>
      <w:r w:rsidR="00264A29">
        <w:rPr>
          <w:rStyle w:val="fontstyle01"/>
          <w:b w:val="0"/>
          <w:bCs w:val="0"/>
        </w:rPr>
        <w:t xml:space="preserve"> </w:t>
      </w:r>
      <w:proofErr w:type="spellStart"/>
      <w:r w:rsidR="00264A29">
        <w:rPr>
          <w:rStyle w:val="fontstyle01"/>
          <w:b w:val="0"/>
          <w:bCs w:val="0"/>
        </w:rPr>
        <w:t>žmogiškų</w:t>
      </w:r>
      <w:proofErr w:type="spellEnd"/>
      <w:r w:rsidR="00264A29">
        <w:rPr>
          <w:rStyle w:val="fontstyle01"/>
          <w:b w:val="0"/>
          <w:bCs w:val="0"/>
        </w:rPr>
        <w:t xml:space="preserve"> </w:t>
      </w:r>
      <w:proofErr w:type="spellStart"/>
      <w:r w:rsidR="00264A29">
        <w:rPr>
          <w:rStyle w:val="fontstyle01"/>
          <w:b w:val="0"/>
          <w:bCs w:val="0"/>
        </w:rPr>
        <w:t>vertybių</w:t>
      </w:r>
      <w:proofErr w:type="spellEnd"/>
      <w:r w:rsidR="00264A29">
        <w:rPr>
          <w:rStyle w:val="fontstyle01"/>
          <w:b w:val="0"/>
          <w:bCs w:val="0"/>
        </w:rPr>
        <w:t xml:space="preserve"> </w:t>
      </w:r>
      <w:proofErr w:type="spellStart"/>
      <w:r w:rsidR="00264A29">
        <w:rPr>
          <w:rStyle w:val="fontstyle01"/>
          <w:b w:val="0"/>
          <w:bCs w:val="0"/>
        </w:rPr>
        <w:t>naikinimas</w:t>
      </w:r>
      <w:proofErr w:type="spellEnd"/>
      <w:r w:rsidR="00264A29">
        <w:rPr>
          <w:rStyle w:val="fontstyle01"/>
          <w:b w:val="0"/>
          <w:bCs w:val="0"/>
        </w:rPr>
        <w:t xml:space="preserve"> </w:t>
      </w:r>
      <w:proofErr w:type="spellStart"/>
      <w:r w:rsidR="00264A29">
        <w:rPr>
          <w:rStyle w:val="fontstyle01"/>
          <w:b w:val="0"/>
          <w:bCs w:val="0"/>
        </w:rPr>
        <w:t>totalitarinėse</w:t>
      </w:r>
      <w:proofErr w:type="spellEnd"/>
      <w:r w:rsidR="00264A29">
        <w:rPr>
          <w:rStyle w:val="fontstyle01"/>
          <w:b w:val="0"/>
          <w:bCs w:val="0"/>
        </w:rPr>
        <w:t xml:space="preserve"> </w:t>
      </w:r>
      <w:proofErr w:type="spellStart"/>
      <w:r w:rsidR="00264A29">
        <w:rPr>
          <w:rStyle w:val="fontstyle01"/>
          <w:b w:val="0"/>
          <w:bCs w:val="0"/>
        </w:rPr>
        <w:t>valdymo</w:t>
      </w:r>
      <w:proofErr w:type="spellEnd"/>
      <w:r w:rsidR="00264A29">
        <w:rPr>
          <w:rStyle w:val="fontstyle01"/>
          <w:b w:val="0"/>
          <w:bCs w:val="0"/>
        </w:rPr>
        <w:t xml:space="preserve"> </w:t>
      </w:r>
      <w:proofErr w:type="spellStart"/>
      <w:r w:rsidR="00264A29">
        <w:rPr>
          <w:rStyle w:val="fontstyle01"/>
          <w:b w:val="0"/>
          <w:bCs w:val="0"/>
        </w:rPr>
        <w:t>formose</w:t>
      </w:r>
      <w:proofErr w:type="spellEnd"/>
      <w:r w:rsidR="00264A29">
        <w:rPr>
          <w:rStyle w:val="fontstyle01"/>
          <w:b w:val="0"/>
          <w:bCs w:val="0"/>
        </w:rPr>
        <w:t xml:space="preserve"> </w:t>
      </w:r>
      <w:proofErr w:type="spellStart"/>
      <w:r w:rsidR="00264A29">
        <w:rPr>
          <w:rStyle w:val="fontstyle01"/>
          <w:b w:val="0"/>
          <w:bCs w:val="0"/>
        </w:rPr>
        <w:t>ir</w:t>
      </w:r>
      <w:proofErr w:type="spellEnd"/>
      <w:r w:rsidR="00264A29">
        <w:rPr>
          <w:rStyle w:val="fontstyle01"/>
          <w:b w:val="0"/>
          <w:bCs w:val="0"/>
        </w:rPr>
        <w:t xml:space="preserve"> </w:t>
      </w:r>
      <w:proofErr w:type="spellStart"/>
      <w:r w:rsidR="00264A29">
        <w:rPr>
          <w:rStyle w:val="fontstyle01"/>
          <w:b w:val="0"/>
          <w:bCs w:val="0"/>
        </w:rPr>
        <w:t>apibendrina</w:t>
      </w:r>
      <w:proofErr w:type="spellEnd"/>
      <w:r w:rsidR="00264A29">
        <w:rPr>
          <w:rStyle w:val="fontstyle01"/>
          <w:b w:val="0"/>
          <w:bCs w:val="0"/>
        </w:rPr>
        <w:t xml:space="preserve">, </w:t>
      </w:r>
      <w:proofErr w:type="spellStart"/>
      <w:r w:rsidR="00264A29">
        <w:rPr>
          <w:rStyle w:val="fontstyle01"/>
          <w:b w:val="0"/>
          <w:bCs w:val="0"/>
        </w:rPr>
        <w:t>kad</w:t>
      </w:r>
      <w:proofErr w:type="spellEnd"/>
      <w:r w:rsidR="00264A29">
        <w:rPr>
          <w:rStyle w:val="fontstyle01"/>
          <w:b w:val="0"/>
          <w:bCs w:val="0"/>
        </w:rPr>
        <w:t xml:space="preserve"> </w:t>
      </w:r>
      <w:proofErr w:type="spellStart"/>
      <w:r w:rsidR="00264A29">
        <w:rPr>
          <w:rStyle w:val="fontstyle01"/>
          <w:b w:val="0"/>
          <w:bCs w:val="0"/>
        </w:rPr>
        <w:t>diktatūros</w:t>
      </w:r>
      <w:proofErr w:type="spellEnd"/>
      <w:r w:rsidR="00264A29">
        <w:rPr>
          <w:rStyle w:val="fontstyle01"/>
          <w:b w:val="0"/>
          <w:bCs w:val="0"/>
        </w:rPr>
        <w:t xml:space="preserve"> </w:t>
      </w:r>
      <w:proofErr w:type="spellStart"/>
      <w:r w:rsidR="00264A29">
        <w:rPr>
          <w:rStyle w:val="fontstyle01"/>
          <w:b w:val="0"/>
          <w:bCs w:val="0"/>
        </w:rPr>
        <w:t>nemiršta</w:t>
      </w:r>
      <w:proofErr w:type="spellEnd"/>
      <w:r w:rsidR="00264A29">
        <w:rPr>
          <w:rStyle w:val="fontstyle01"/>
          <w:b w:val="0"/>
          <w:bCs w:val="0"/>
        </w:rPr>
        <w:t xml:space="preserve">, </w:t>
      </w:r>
      <w:proofErr w:type="spellStart"/>
      <w:r w:rsidR="00264A29">
        <w:rPr>
          <w:rStyle w:val="fontstyle01"/>
          <w:b w:val="0"/>
          <w:bCs w:val="0"/>
        </w:rPr>
        <w:t>todėl</w:t>
      </w:r>
      <w:proofErr w:type="spellEnd"/>
      <w:r w:rsidR="00264A29">
        <w:rPr>
          <w:rStyle w:val="fontstyle01"/>
          <w:b w:val="0"/>
          <w:bCs w:val="0"/>
        </w:rPr>
        <w:t xml:space="preserve"> </w:t>
      </w:r>
      <w:proofErr w:type="spellStart"/>
      <w:r w:rsidR="00264A29">
        <w:rPr>
          <w:rStyle w:val="fontstyle01"/>
          <w:b w:val="0"/>
          <w:bCs w:val="0"/>
        </w:rPr>
        <w:t>žinant</w:t>
      </w:r>
      <w:proofErr w:type="spellEnd"/>
      <w:r w:rsidR="00264A29">
        <w:rPr>
          <w:rStyle w:val="fontstyle01"/>
          <w:b w:val="0"/>
          <w:bCs w:val="0"/>
        </w:rPr>
        <w:t xml:space="preserve"> </w:t>
      </w:r>
      <w:proofErr w:type="spellStart"/>
      <w:r w:rsidR="00264A29">
        <w:rPr>
          <w:rStyle w:val="fontstyle01"/>
          <w:b w:val="0"/>
          <w:bCs w:val="0"/>
        </w:rPr>
        <w:t>aspektus</w:t>
      </w:r>
      <w:proofErr w:type="spellEnd"/>
      <w:r w:rsidR="00264A29">
        <w:rPr>
          <w:rStyle w:val="fontstyle01"/>
          <w:b w:val="0"/>
          <w:bCs w:val="0"/>
        </w:rPr>
        <w:t xml:space="preserve"> </w:t>
      </w:r>
      <w:proofErr w:type="spellStart"/>
      <w:r w:rsidR="00264A29">
        <w:rPr>
          <w:rStyle w:val="fontstyle01"/>
          <w:b w:val="0"/>
          <w:bCs w:val="0"/>
        </w:rPr>
        <w:t>ir</w:t>
      </w:r>
      <w:proofErr w:type="spellEnd"/>
      <w:r w:rsidR="00264A29">
        <w:rPr>
          <w:rStyle w:val="fontstyle01"/>
          <w:b w:val="0"/>
          <w:bCs w:val="0"/>
        </w:rPr>
        <w:t xml:space="preserve"> </w:t>
      </w:r>
      <w:proofErr w:type="spellStart"/>
      <w:r w:rsidR="00264A29">
        <w:rPr>
          <w:rStyle w:val="fontstyle01"/>
          <w:b w:val="0"/>
          <w:bCs w:val="0"/>
        </w:rPr>
        <w:t>konkrečius</w:t>
      </w:r>
      <w:proofErr w:type="spellEnd"/>
      <w:r w:rsidR="00264A29">
        <w:rPr>
          <w:rStyle w:val="fontstyle01"/>
          <w:b w:val="0"/>
          <w:bCs w:val="0"/>
        </w:rPr>
        <w:t xml:space="preserve"> </w:t>
      </w:r>
      <w:proofErr w:type="spellStart"/>
      <w:r w:rsidR="00264A29">
        <w:rPr>
          <w:rStyle w:val="fontstyle01"/>
          <w:b w:val="0"/>
          <w:bCs w:val="0"/>
        </w:rPr>
        <w:t>pavyzdžius</w:t>
      </w:r>
      <w:proofErr w:type="spellEnd"/>
      <w:r w:rsidR="00264A29">
        <w:rPr>
          <w:rStyle w:val="fontstyle01"/>
          <w:b w:val="0"/>
          <w:bCs w:val="0"/>
        </w:rPr>
        <w:t xml:space="preserve"> </w:t>
      </w:r>
      <w:proofErr w:type="spellStart"/>
      <w:r w:rsidR="00264A29">
        <w:rPr>
          <w:rStyle w:val="fontstyle01"/>
          <w:b w:val="0"/>
          <w:bCs w:val="0"/>
        </w:rPr>
        <w:t>šiandien</w:t>
      </w:r>
      <w:proofErr w:type="spellEnd"/>
      <w:r w:rsidR="00264A29">
        <w:rPr>
          <w:rStyle w:val="fontstyle01"/>
          <w:b w:val="0"/>
          <w:bCs w:val="0"/>
        </w:rPr>
        <w:t xml:space="preserve"> </w:t>
      </w:r>
      <w:proofErr w:type="spellStart"/>
      <w:r w:rsidR="00264A29">
        <w:rPr>
          <w:rStyle w:val="fontstyle01"/>
          <w:b w:val="0"/>
          <w:bCs w:val="0"/>
        </w:rPr>
        <w:t>reikia</w:t>
      </w:r>
      <w:proofErr w:type="spellEnd"/>
      <w:r w:rsidR="00264A29">
        <w:rPr>
          <w:rStyle w:val="fontstyle01"/>
          <w:b w:val="0"/>
          <w:bCs w:val="0"/>
        </w:rPr>
        <w:t xml:space="preserve"> </w:t>
      </w:r>
      <w:proofErr w:type="spellStart"/>
      <w:r w:rsidR="00264A29">
        <w:rPr>
          <w:rStyle w:val="fontstyle01"/>
          <w:b w:val="0"/>
          <w:bCs w:val="0"/>
        </w:rPr>
        <w:t>mėginti</w:t>
      </w:r>
      <w:proofErr w:type="spellEnd"/>
      <w:r w:rsidR="00264A29">
        <w:rPr>
          <w:rStyle w:val="fontstyle01"/>
          <w:b w:val="0"/>
          <w:bCs w:val="0"/>
        </w:rPr>
        <w:t xml:space="preserve"> to </w:t>
      </w:r>
      <w:proofErr w:type="spellStart"/>
      <w:r w:rsidR="00264A29">
        <w:rPr>
          <w:rStyle w:val="fontstyle01"/>
          <w:b w:val="0"/>
          <w:bCs w:val="0"/>
        </w:rPr>
        <w:t>saugotis</w:t>
      </w:r>
      <w:proofErr w:type="spellEnd"/>
      <w:r w:rsidR="00264A29">
        <w:rPr>
          <w:rStyle w:val="fontstyle01"/>
          <w:b w:val="0"/>
          <w:bCs w:val="0"/>
        </w:rPr>
        <w:t>.</w:t>
      </w:r>
      <w:bookmarkEnd w:id="0"/>
    </w:p>
    <w:sectPr w:rsidR="00A811B9" w:rsidRPr="00264A29" w:rsidSect="00FF5AD9">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0E8"/>
    <w:multiLevelType w:val="hybridMultilevel"/>
    <w:tmpl w:val="79C0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16CF"/>
    <w:multiLevelType w:val="hybridMultilevel"/>
    <w:tmpl w:val="560C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DA8"/>
    <w:multiLevelType w:val="hybridMultilevel"/>
    <w:tmpl w:val="4A46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0407D"/>
    <w:multiLevelType w:val="hybridMultilevel"/>
    <w:tmpl w:val="6698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5238C"/>
    <w:multiLevelType w:val="hybridMultilevel"/>
    <w:tmpl w:val="6C2E7B98"/>
    <w:lvl w:ilvl="0" w:tplc="688C1A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8D006F6"/>
    <w:multiLevelType w:val="hybridMultilevel"/>
    <w:tmpl w:val="2FBC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05437"/>
    <w:multiLevelType w:val="hybridMultilevel"/>
    <w:tmpl w:val="CB1C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555C"/>
    <w:multiLevelType w:val="hybridMultilevel"/>
    <w:tmpl w:val="9B5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5094"/>
    <w:multiLevelType w:val="hybridMultilevel"/>
    <w:tmpl w:val="2908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06399"/>
    <w:multiLevelType w:val="hybridMultilevel"/>
    <w:tmpl w:val="DB08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C6B2A"/>
    <w:multiLevelType w:val="hybridMultilevel"/>
    <w:tmpl w:val="DE04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12D43"/>
    <w:multiLevelType w:val="hybridMultilevel"/>
    <w:tmpl w:val="60EA6C1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18411C"/>
    <w:multiLevelType w:val="hybridMultilevel"/>
    <w:tmpl w:val="66D4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1510"/>
    <w:multiLevelType w:val="hybridMultilevel"/>
    <w:tmpl w:val="DD7E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119B6"/>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C07BF6"/>
    <w:multiLevelType w:val="hybridMultilevel"/>
    <w:tmpl w:val="1F64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04625"/>
    <w:multiLevelType w:val="hybridMultilevel"/>
    <w:tmpl w:val="706687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6FD249A"/>
    <w:multiLevelType w:val="hybridMultilevel"/>
    <w:tmpl w:val="BDFA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245BA"/>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8B0670"/>
    <w:multiLevelType w:val="hybridMultilevel"/>
    <w:tmpl w:val="C4A0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D732F"/>
    <w:multiLevelType w:val="hybridMultilevel"/>
    <w:tmpl w:val="91FE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203A3"/>
    <w:multiLevelType w:val="hybridMultilevel"/>
    <w:tmpl w:val="88C6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052A8"/>
    <w:multiLevelType w:val="hybridMultilevel"/>
    <w:tmpl w:val="5874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641B5"/>
    <w:multiLevelType w:val="hybridMultilevel"/>
    <w:tmpl w:val="D076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D545D"/>
    <w:multiLevelType w:val="hybridMultilevel"/>
    <w:tmpl w:val="597C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D6FD3"/>
    <w:multiLevelType w:val="hybridMultilevel"/>
    <w:tmpl w:val="2114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3677B"/>
    <w:multiLevelType w:val="hybridMultilevel"/>
    <w:tmpl w:val="60EA6C16"/>
    <w:lvl w:ilvl="0" w:tplc="F1FAA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87E90"/>
    <w:multiLevelType w:val="hybridMultilevel"/>
    <w:tmpl w:val="DD7ED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1A5FC5"/>
    <w:multiLevelType w:val="hybridMultilevel"/>
    <w:tmpl w:val="F49C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1408E"/>
    <w:multiLevelType w:val="hybridMultilevel"/>
    <w:tmpl w:val="C34C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23086"/>
    <w:multiLevelType w:val="hybridMultilevel"/>
    <w:tmpl w:val="7A769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516CC"/>
    <w:multiLevelType w:val="hybridMultilevel"/>
    <w:tmpl w:val="5160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009437">
    <w:abstractNumId w:val="13"/>
  </w:num>
  <w:num w:numId="2" w16cid:durableId="2023043047">
    <w:abstractNumId w:val="30"/>
  </w:num>
  <w:num w:numId="3" w16cid:durableId="1907719567">
    <w:abstractNumId w:val="12"/>
  </w:num>
  <w:num w:numId="4" w16cid:durableId="1325670145">
    <w:abstractNumId w:val="22"/>
  </w:num>
  <w:num w:numId="5" w16cid:durableId="1819951775">
    <w:abstractNumId w:val="0"/>
  </w:num>
  <w:num w:numId="6" w16cid:durableId="1257976977">
    <w:abstractNumId w:val="10"/>
  </w:num>
  <w:num w:numId="7" w16cid:durableId="1387530690">
    <w:abstractNumId w:val="25"/>
  </w:num>
  <w:num w:numId="8" w16cid:durableId="2078240405">
    <w:abstractNumId w:val="6"/>
  </w:num>
  <w:num w:numId="9" w16cid:durableId="2010719523">
    <w:abstractNumId w:val="31"/>
  </w:num>
  <w:num w:numId="10" w16cid:durableId="264046820">
    <w:abstractNumId w:val="21"/>
  </w:num>
  <w:num w:numId="11" w16cid:durableId="1053583566">
    <w:abstractNumId w:val="23"/>
  </w:num>
  <w:num w:numId="12" w16cid:durableId="901912143">
    <w:abstractNumId w:val="2"/>
  </w:num>
  <w:num w:numId="13" w16cid:durableId="344752125">
    <w:abstractNumId w:val="5"/>
  </w:num>
  <w:num w:numId="14" w16cid:durableId="1472862930">
    <w:abstractNumId w:val="9"/>
  </w:num>
  <w:num w:numId="15" w16cid:durableId="132331311">
    <w:abstractNumId w:val="19"/>
  </w:num>
  <w:num w:numId="16" w16cid:durableId="1991329097">
    <w:abstractNumId w:val="3"/>
  </w:num>
  <w:num w:numId="17" w16cid:durableId="1706131287">
    <w:abstractNumId w:val="1"/>
  </w:num>
  <w:num w:numId="18" w16cid:durableId="1983847674">
    <w:abstractNumId w:val="28"/>
  </w:num>
  <w:num w:numId="19" w16cid:durableId="1213541189">
    <w:abstractNumId w:val="29"/>
  </w:num>
  <w:num w:numId="20" w16cid:durableId="743649816">
    <w:abstractNumId w:val="7"/>
  </w:num>
  <w:num w:numId="21" w16cid:durableId="1521237311">
    <w:abstractNumId w:val="17"/>
  </w:num>
  <w:num w:numId="22" w16cid:durableId="907885361">
    <w:abstractNumId w:val="8"/>
  </w:num>
  <w:num w:numId="23" w16cid:durableId="944270278">
    <w:abstractNumId w:val="20"/>
  </w:num>
  <w:num w:numId="24" w16cid:durableId="742216135">
    <w:abstractNumId w:val="26"/>
  </w:num>
  <w:num w:numId="25" w16cid:durableId="572857195">
    <w:abstractNumId w:val="11"/>
  </w:num>
  <w:num w:numId="26" w16cid:durableId="1499419549">
    <w:abstractNumId w:val="14"/>
  </w:num>
  <w:num w:numId="27" w16cid:durableId="131532262">
    <w:abstractNumId w:val="18"/>
  </w:num>
  <w:num w:numId="28" w16cid:durableId="108937699">
    <w:abstractNumId w:val="27"/>
  </w:num>
  <w:num w:numId="29" w16cid:durableId="1346981119">
    <w:abstractNumId w:val="4"/>
  </w:num>
  <w:num w:numId="30" w16cid:durableId="418716092">
    <w:abstractNumId w:val="16"/>
  </w:num>
  <w:num w:numId="31" w16cid:durableId="688027566">
    <w:abstractNumId w:val="24"/>
  </w:num>
  <w:num w:numId="32" w16cid:durableId="396443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4C"/>
    <w:rsid w:val="0001046F"/>
    <w:rsid w:val="00012FD3"/>
    <w:rsid w:val="00021F1C"/>
    <w:rsid w:val="000222F7"/>
    <w:rsid w:val="00036369"/>
    <w:rsid w:val="00040599"/>
    <w:rsid w:val="00052DC7"/>
    <w:rsid w:val="00065AB2"/>
    <w:rsid w:val="000733E5"/>
    <w:rsid w:val="000765E4"/>
    <w:rsid w:val="00084C9F"/>
    <w:rsid w:val="000943EF"/>
    <w:rsid w:val="000A4572"/>
    <w:rsid w:val="000D3543"/>
    <w:rsid w:val="000D484A"/>
    <w:rsid w:val="000D7700"/>
    <w:rsid w:val="000E507B"/>
    <w:rsid w:val="00103659"/>
    <w:rsid w:val="001150A2"/>
    <w:rsid w:val="00120539"/>
    <w:rsid w:val="001305FA"/>
    <w:rsid w:val="0013109A"/>
    <w:rsid w:val="001331D0"/>
    <w:rsid w:val="001413EE"/>
    <w:rsid w:val="001437C6"/>
    <w:rsid w:val="00147F50"/>
    <w:rsid w:val="00150E76"/>
    <w:rsid w:val="00157B43"/>
    <w:rsid w:val="0016183A"/>
    <w:rsid w:val="001B3668"/>
    <w:rsid w:val="001B383F"/>
    <w:rsid w:val="001B4978"/>
    <w:rsid w:val="001C1CC3"/>
    <w:rsid w:val="001E3B74"/>
    <w:rsid w:val="001E5782"/>
    <w:rsid w:val="00211955"/>
    <w:rsid w:val="0021584D"/>
    <w:rsid w:val="002534D0"/>
    <w:rsid w:val="002630E9"/>
    <w:rsid w:val="00264A29"/>
    <w:rsid w:val="00275861"/>
    <w:rsid w:val="002829EE"/>
    <w:rsid w:val="00290D5C"/>
    <w:rsid w:val="002B68FA"/>
    <w:rsid w:val="002C7610"/>
    <w:rsid w:val="002C78AB"/>
    <w:rsid w:val="002E0681"/>
    <w:rsid w:val="002E6058"/>
    <w:rsid w:val="002F3A59"/>
    <w:rsid w:val="00305A5F"/>
    <w:rsid w:val="003430AC"/>
    <w:rsid w:val="00362619"/>
    <w:rsid w:val="00362FCB"/>
    <w:rsid w:val="0037105D"/>
    <w:rsid w:val="003A3176"/>
    <w:rsid w:val="003B5D2A"/>
    <w:rsid w:val="003C4E5B"/>
    <w:rsid w:val="003D2CDB"/>
    <w:rsid w:val="003D6623"/>
    <w:rsid w:val="003E277B"/>
    <w:rsid w:val="003E763E"/>
    <w:rsid w:val="00412EB5"/>
    <w:rsid w:val="00430335"/>
    <w:rsid w:val="00430EDC"/>
    <w:rsid w:val="00445030"/>
    <w:rsid w:val="0046744C"/>
    <w:rsid w:val="00473B5C"/>
    <w:rsid w:val="0048459A"/>
    <w:rsid w:val="00491DEF"/>
    <w:rsid w:val="00493834"/>
    <w:rsid w:val="0049783E"/>
    <w:rsid w:val="004A5F2F"/>
    <w:rsid w:val="004A643F"/>
    <w:rsid w:val="004E0FED"/>
    <w:rsid w:val="004E205E"/>
    <w:rsid w:val="004E43F8"/>
    <w:rsid w:val="004E6CD6"/>
    <w:rsid w:val="00503EA5"/>
    <w:rsid w:val="00522226"/>
    <w:rsid w:val="00525F0C"/>
    <w:rsid w:val="005277A1"/>
    <w:rsid w:val="005327DB"/>
    <w:rsid w:val="0054022F"/>
    <w:rsid w:val="0054147F"/>
    <w:rsid w:val="00554FFF"/>
    <w:rsid w:val="00581906"/>
    <w:rsid w:val="00593050"/>
    <w:rsid w:val="005B4ED7"/>
    <w:rsid w:val="005C1C3B"/>
    <w:rsid w:val="005D30E2"/>
    <w:rsid w:val="005D672A"/>
    <w:rsid w:val="005E0B5E"/>
    <w:rsid w:val="005E3E8B"/>
    <w:rsid w:val="00612104"/>
    <w:rsid w:val="00640680"/>
    <w:rsid w:val="00645028"/>
    <w:rsid w:val="00667E13"/>
    <w:rsid w:val="0068600B"/>
    <w:rsid w:val="006A607C"/>
    <w:rsid w:val="006B5A06"/>
    <w:rsid w:val="006B6273"/>
    <w:rsid w:val="006C6A86"/>
    <w:rsid w:val="00703168"/>
    <w:rsid w:val="00713E0B"/>
    <w:rsid w:val="00727862"/>
    <w:rsid w:val="00760F71"/>
    <w:rsid w:val="00772E7D"/>
    <w:rsid w:val="00781BD5"/>
    <w:rsid w:val="0078587A"/>
    <w:rsid w:val="007B1672"/>
    <w:rsid w:val="007B695B"/>
    <w:rsid w:val="007C786D"/>
    <w:rsid w:val="007D6520"/>
    <w:rsid w:val="007E678B"/>
    <w:rsid w:val="008047ED"/>
    <w:rsid w:val="008163F6"/>
    <w:rsid w:val="008211F1"/>
    <w:rsid w:val="00830536"/>
    <w:rsid w:val="00835265"/>
    <w:rsid w:val="00837C08"/>
    <w:rsid w:val="008426C0"/>
    <w:rsid w:val="00850F45"/>
    <w:rsid w:val="00852CB8"/>
    <w:rsid w:val="00853C97"/>
    <w:rsid w:val="008800F2"/>
    <w:rsid w:val="00880D67"/>
    <w:rsid w:val="00881E30"/>
    <w:rsid w:val="00901A16"/>
    <w:rsid w:val="00913F6A"/>
    <w:rsid w:val="00937539"/>
    <w:rsid w:val="009405CA"/>
    <w:rsid w:val="00990783"/>
    <w:rsid w:val="00995EA4"/>
    <w:rsid w:val="009A096C"/>
    <w:rsid w:val="009B2FA5"/>
    <w:rsid w:val="009C58A3"/>
    <w:rsid w:val="009C604A"/>
    <w:rsid w:val="009D294B"/>
    <w:rsid w:val="009E4886"/>
    <w:rsid w:val="009F4AAE"/>
    <w:rsid w:val="00A11473"/>
    <w:rsid w:val="00A1382C"/>
    <w:rsid w:val="00A14E78"/>
    <w:rsid w:val="00A16180"/>
    <w:rsid w:val="00A17B67"/>
    <w:rsid w:val="00A23411"/>
    <w:rsid w:val="00A26D90"/>
    <w:rsid w:val="00A33D25"/>
    <w:rsid w:val="00A47728"/>
    <w:rsid w:val="00A6392B"/>
    <w:rsid w:val="00A74C7B"/>
    <w:rsid w:val="00A811B9"/>
    <w:rsid w:val="00AA6AF2"/>
    <w:rsid w:val="00AB72BD"/>
    <w:rsid w:val="00AC75CC"/>
    <w:rsid w:val="00AD0C42"/>
    <w:rsid w:val="00AD30ED"/>
    <w:rsid w:val="00AF4F81"/>
    <w:rsid w:val="00AF6ED8"/>
    <w:rsid w:val="00B00C35"/>
    <w:rsid w:val="00B01B44"/>
    <w:rsid w:val="00B01E94"/>
    <w:rsid w:val="00B05C07"/>
    <w:rsid w:val="00B22A2B"/>
    <w:rsid w:val="00B31E16"/>
    <w:rsid w:val="00B34CFB"/>
    <w:rsid w:val="00B4743F"/>
    <w:rsid w:val="00B47A5D"/>
    <w:rsid w:val="00B50238"/>
    <w:rsid w:val="00B51C8A"/>
    <w:rsid w:val="00B565AE"/>
    <w:rsid w:val="00B57C87"/>
    <w:rsid w:val="00B725E2"/>
    <w:rsid w:val="00B84471"/>
    <w:rsid w:val="00B96F53"/>
    <w:rsid w:val="00B97B60"/>
    <w:rsid w:val="00BB084C"/>
    <w:rsid w:val="00BB54DB"/>
    <w:rsid w:val="00BE67FB"/>
    <w:rsid w:val="00BF53AA"/>
    <w:rsid w:val="00C06544"/>
    <w:rsid w:val="00C20368"/>
    <w:rsid w:val="00C36F16"/>
    <w:rsid w:val="00C41769"/>
    <w:rsid w:val="00C4273C"/>
    <w:rsid w:val="00C515F8"/>
    <w:rsid w:val="00C54D23"/>
    <w:rsid w:val="00C57E1A"/>
    <w:rsid w:val="00C6152C"/>
    <w:rsid w:val="00C65ED0"/>
    <w:rsid w:val="00C6796E"/>
    <w:rsid w:val="00CB1712"/>
    <w:rsid w:val="00CB4234"/>
    <w:rsid w:val="00CE152F"/>
    <w:rsid w:val="00CF56FD"/>
    <w:rsid w:val="00D12C57"/>
    <w:rsid w:val="00D425A5"/>
    <w:rsid w:val="00D55FD8"/>
    <w:rsid w:val="00D63BCD"/>
    <w:rsid w:val="00DA2ED2"/>
    <w:rsid w:val="00DB4F97"/>
    <w:rsid w:val="00DD4F3C"/>
    <w:rsid w:val="00E0155D"/>
    <w:rsid w:val="00E02ABF"/>
    <w:rsid w:val="00E06EFD"/>
    <w:rsid w:val="00E111AC"/>
    <w:rsid w:val="00E21404"/>
    <w:rsid w:val="00E36A77"/>
    <w:rsid w:val="00E70677"/>
    <w:rsid w:val="00E72DEB"/>
    <w:rsid w:val="00E77DBF"/>
    <w:rsid w:val="00E84713"/>
    <w:rsid w:val="00EA14CD"/>
    <w:rsid w:val="00EA3DFD"/>
    <w:rsid w:val="00EB09A0"/>
    <w:rsid w:val="00EB7B15"/>
    <w:rsid w:val="00EC49A9"/>
    <w:rsid w:val="00EC4C54"/>
    <w:rsid w:val="00ED0447"/>
    <w:rsid w:val="00ED4174"/>
    <w:rsid w:val="00EF05A2"/>
    <w:rsid w:val="00F04941"/>
    <w:rsid w:val="00F06176"/>
    <w:rsid w:val="00F13991"/>
    <w:rsid w:val="00F17BB6"/>
    <w:rsid w:val="00F208F7"/>
    <w:rsid w:val="00F3026E"/>
    <w:rsid w:val="00F33FFD"/>
    <w:rsid w:val="00F72F3B"/>
    <w:rsid w:val="00FD42D3"/>
    <w:rsid w:val="00FE4836"/>
    <w:rsid w:val="00FE628C"/>
    <w:rsid w:val="00FF5AD9"/>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1D41"/>
  <w15:chartTrackingRefBased/>
  <w15:docId w15:val="{877B67BB-7374-4FD8-BE92-112E8174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F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3526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44C"/>
    <w:rPr>
      <w:color w:val="0000FF"/>
      <w:u w:val="single"/>
    </w:rPr>
  </w:style>
  <w:style w:type="paragraph" w:styleId="ListParagraph">
    <w:name w:val="List Paragraph"/>
    <w:basedOn w:val="Normal"/>
    <w:uiPriority w:val="34"/>
    <w:qFormat/>
    <w:rsid w:val="00FD42D3"/>
    <w:pPr>
      <w:ind w:left="720"/>
      <w:contextualSpacing/>
    </w:pPr>
  </w:style>
  <w:style w:type="character" w:customStyle="1" w:styleId="UnresolvedMention1">
    <w:name w:val="Unresolved Mention1"/>
    <w:basedOn w:val="DefaultParagraphFont"/>
    <w:uiPriority w:val="99"/>
    <w:semiHidden/>
    <w:unhideWhenUsed/>
    <w:rsid w:val="00EC49A9"/>
    <w:rPr>
      <w:color w:val="605E5C"/>
      <w:shd w:val="clear" w:color="auto" w:fill="E1DFDD"/>
    </w:rPr>
  </w:style>
  <w:style w:type="table" w:styleId="TableGrid">
    <w:name w:val="Table Grid"/>
    <w:basedOn w:val="TableNormal"/>
    <w:uiPriority w:val="39"/>
    <w:rsid w:val="0013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183A"/>
    <w:rPr>
      <w:i/>
      <w:iCs/>
    </w:rPr>
  </w:style>
  <w:style w:type="character" w:customStyle="1" w:styleId="Heading4Char">
    <w:name w:val="Heading 4 Char"/>
    <w:basedOn w:val="DefaultParagraphFont"/>
    <w:link w:val="Heading4"/>
    <w:uiPriority w:val="9"/>
    <w:rsid w:val="00835265"/>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8352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rm">
    <w:name w:val="term"/>
    <w:basedOn w:val="DefaultParagraphFont"/>
    <w:rsid w:val="00C4273C"/>
  </w:style>
  <w:style w:type="character" w:customStyle="1" w:styleId="apibr">
    <w:name w:val="apibr"/>
    <w:basedOn w:val="DefaultParagraphFont"/>
    <w:rsid w:val="00C4273C"/>
  </w:style>
  <w:style w:type="character" w:customStyle="1" w:styleId="Heading3Char">
    <w:name w:val="Heading 3 Char"/>
    <w:basedOn w:val="DefaultParagraphFont"/>
    <w:link w:val="Heading3"/>
    <w:uiPriority w:val="9"/>
    <w:semiHidden/>
    <w:rsid w:val="00EF05A2"/>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efaultParagraphFont"/>
    <w:rsid w:val="00A811B9"/>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A811B9"/>
    <w:rPr>
      <w:rFonts w:ascii="Times New Roman" w:hAnsi="Times New Roman" w:cs="Times New Roman" w:hint="default"/>
      <w:b w:val="0"/>
      <w:bCs w:val="0"/>
      <w:i w:val="0"/>
      <w:iCs w:val="0"/>
      <w:color w:val="000000"/>
      <w:sz w:val="24"/>
      <w:szCs w:val="24"/>
    </w:rPr>
  </w:style>
  <w:style w:type="character" w:styleId="FollowedHyperlink">
    <w:name w:val="FollowedHyperlink"/>
    <w:basedOn w:val="DefaultParagraphFont"/>
    <w:uiPriority w:val="99"/>
    <w:semiHidden/>
    <w:unhideWhenUsed/>
    <w:rsid w:val="00CE1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920">
      <w:bodyDiv w:val="1"/>
      <w:marLeft w:val="0"/>
      <w:marRight w:val="0"/>
      <w:marTop w:val="0"/>
      <w:marBottom w:val="0"/>
      <w:divBdr>
        <w:top w:val="none" w:sz="0" w:space="0" w:color="auto"/>
        <w:left w:val="none" w:sz="0" w:space="0" w:color="auto"/>
        <w:bottom w:val="none" w:sz="0" w:space="0" w:color="auto"/>
        <w:right w:val="none" w:sz="0" w:space="0" w:color="auto"/>
      </w:divBdr>
      <w:divsChild>
        <w:div w:id="178006113">
          <w:marLeft w:val="150"/>
          <w:marRight w:val="0"/>
          <w:marTop w:val="0"/>
          <w:marBottom w:val="240"/>
          <w:divBdr>
            <w:top w:val="single" w:sz="6" w:space="8" w:color="AAAAAA"/>
            <w:left w:val="single" w:sz="6" w:space="8" w:color="AAAAAA"/>
            <w:bottom w:val="single" w:sz="6" w:space="8" w:color="AAAAAA"/>
            <w:right w:val="single" w:sz="6" w:space="8" w:color="AAAAAA"/>
          </w:divBdr>
        </w:div>
      </w:divsChild>
    </w:div>
    <w:div w:id="420176659">
      <w:bodyDiv w:val="1"/>
      <w:marLeft w:val="0"/>
      <w:marRight w:val="0"/>
      <w:marTop w:val="0"/>
      <w:marBottom w:val="0"/>
      <w:divBdr>
        <w:top w:val="none" w:sz="0" w:space="0" w:color="auto"/>
        <w:left w:val="none" w:sz="0" w:space="0" w:color="auto"/>
        <w:bottom w:val="none" w:sz="0" w:space="0" w:color="auto"/>
        <w:right w:val="none" w:sz="0" w:space="0" w:color="auto"/>
      </w:divBdr>
    </w:div>
    <w:div w:id="581331382">
      <w:bodyDiv w:val="1"/>
      <w:marLeft w:val="0"/>
      <w:marRight w:val="0"/>
      <w:marTop w:val="0"/>
      <w:marBottom w:val="0"/>
      <w:divBdr>
        <w:top w:val="none" w:sz="0" w:space="0" w:color="auto"/>
        <w:left w:val="none" w:sz="0" w:space="0" w:color="auto"/>
        <w:bottom w:val="none" w:sz="0" w:space="0" w:color="auto"/>
        <w:right w:val="none" w:sz="0" w:space="0" w:color="auto"/>
      </w:divBdr>
      <w:divsChild>
        <w:div w:id="309670786">
          <w:marLeft w:val="0"/>
          <w:marRight w:val="0"/>
          <w:marTop w:val="0"/>
          <w:marBottom w:val="300"/>
          <w:divBdr>
            <w:top w:val="none" w:sz="0" w:space="0" w:color="auto"/>
            <w:left w:val="none" w:sz="0" w:space="0" w:color="auto"/>
            <w:bottom w:val="none" w:sz="0" w:space="0" w:color="auto"/>
            <w:right w:val="none" w:sz="0" w:space="0" w:color="auto"/>
          </w:divBdr>
          <w:divsChild>
            <w:div w:id="1254126894">
              <w:marLeft w:val="0"/>
              <w:marRight w:val="0"/>
              <w:marTop w:val="0"/>
              <w:marBottom w:val="0"/>
              <w:divBdr>
                <w:top w:val="none" w:sz="0" w:space="0" w:color="auto"/>
                <w:left w:val="none" w:sz="0" w:space="0" w:color="auto"/>
                <w:bottom w:val="none" w:sz="0" w:space="0" w:color="auto"/>
                <w:right w:val="none" w:sz="0" w:space="0" w:color="auto"/>
              </w:divBdr>
            </w:div>
          </w:divsChild>
        </w:div>
        <w:div w:id="286398176">
          <w:marLeft w:val="0"/>
          <w:marRight w:val="0"/>
          <w:marTop w:val="0"/>
          <w:marBottom w:val="300"/>
          <w:divBdr>
            <w:top w:val="none" w:sz="0" w:space="0" w:color="auto"/>
            <w:left w:val="none" w:sz="0" w:space="0" w:color="auto"/>
            <w:bottom w:val="none" w:sz="0" w:space="0" w:color="auto"/>
            <w:right w:val="none" w:sz="0" w:space="0" w:color="auto"/>
          </w:divBdr>
          <w:divsChild>
            <w:div w:id="3057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475">
      <w:bodyDiv w:val="1"/>
      <w:marLeft w:val="0"/>
      <w:marRight w:val="0"/>
      <w:marTop w:val="0"/>
      <w:marBottom w:val="0"/>
      <w:divBdr>
        <w:top w:val="none" w:sz="0" w:space="0" w:color="auto"/>
        <w:left w:val="none" w:sz="0" w:space="0" w:color="auto"/>
        <w:bottom w:val="none" w:sz="0" w:space="0" w:color="auto"/>
        <w:right w:val="none" w:sz="0" w:space="0" w:color="auto"/>
      </w:divBdr>
    </w:div>
    <w:div w:id="932664088">
      <w:bodyDiv w:val="1"/>
      <w:marLeft w:val="0"/>
      <w:marRight w:val="0"/>
      <w:marTop w:val="0"/>
      <w:marBottom w:val="0"/>
      <w:divBdr>
        <w:top w:val="none" w:sz="0" w:space="0" w:color="auto"/>
        <w:left w:val="none" w:sz="0" w:space="0" w:color="auto"/>
        <w:bottom w:val="none" w:sz="0" w:space="0" w:color="auto"/>
        <w:right w:val="none" w:sz="0" w:space="0" w:color="auto"/>
      </w:divBdr>
    </w:div>
    <w:div w:id="1190682329">
      <w:bodyDiv w:val="1"/>
      <w:marLeft w:val="0"/>
      <w:marRight w:val="0"/>
      <w:marTop w:val="0"/>
      <w:marBottom w:val="0"/>
      <w:divBdr>
        <w:top w:val="none" w:sz="0" w:space="0" w:color="auto"/>
        <w:left w:val="none" w:sz="0" w:space="0" w:color="auto"/>
        <w:bottom w:val="none" w:sz="0" w:space="0" w:color="auto"/>
        <w:right w:val="none" w:sz="0" w:space="0" w:color="auto"/>
      </w:divBdr>
    </w:div>
    <w:div w:id="1274483127">
      <w:bodyDiv w:val="1"/>
      <w:marLeft w:val="0"/>
      <w:marRight w:val="0"/>
      <w:marTop w:val="0"/>
      <w:marBottom w:val="0"/>
      <w:divBdr>
        <w:top w:val="none" w:sz="0" w:space="0" w:color="auto"/>
        <w:left w:val="none" w:sz="0" w:space="0" w:color="auto"/>
        <w:bottom w:val="none" w:sz="0" w:space="0" w:color="auto"/>
        <w:right w:val="none" w:sz="0" w:space="0" w:color="auto"/>
      </w:divBdr>
    </w:div>
    <w:div w:id="1356612588">
      <w:bodyDiv w:val="1"/>
      <w:marLeft w:val="0"/>
      <w:marRight w:val="0"/>
      <w:marTop w:val="0"/>
      <w:marBottom w:val="0"/>
      <w:divBdr>
        <w:top w:val="none" w:sz="0" w:space="0" w:color="auto"/>
        <w:left w:val="none" w:sz="0" w:space="0" w:color="auto"/>
        <w:bottom w:val="none" w:sz="0" w:space="0" w:color="auto"/>
        <w:right w:val="none" w:sz="0" w:space="0" w:color="auto"/>
      </w:divBdr>
    </w:div>
    <w:div w:id="1701010792">
      <w:bodyDiv w:val="1"/>
      <w:marLeft w:val="0"/>
      <w:marRight w:val="0"/>
      <w:marTop w:val="0"/>
      <w:marBottom w:val="0"/>
      <w:divBdr>
        <w:top w:val="none" w:sz="0" w:space="0" w:color="auto"/>
        <w:left w:val="none" w:sz="0" w:space="0" w:color="auto"/>
        <w:bottom w:val="none" w:sz="0" w:space="0" w:color="auto"/>
        <w:right w:val="none" w:sz="0" w:space="0" w:color="auto"/>
      </w:divBdr>
    </w:div>
    <w:div w:id="1730615257">
      <w:bodyDiv w:val="1"/>
      <w:marLeft w:val="0"/>
      <w:marRight w:val="0"/>
      <w:marTop w:val="0"/>
      <w:marBottom w:val="0"/>
      <w:divBdr>
        <w:top w:val="none" w:sz="0" w:space="0" w:color="auto"/>
        <w:left w:val="none" w:sz="0" w:space="0" w:color="auto"/>
        <w:bottom w:val="none" w:sz="0" w:space="0" w:color="auto"/>
        <w:right w:val="none" w:sz="0" w:space="0" w:color="auto"/>
      </w:divBdr>
    </w:div>
    <w:div w:id="18667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Stalinism" TargetMode="External"/><Relationship Id="rId18" Type="http://schemas.openxmlformats.org/officeDocument/2006/relationships/hyperlink" Target="https://encyclopedia.ushmm.org/content/en/article/nuremberg-laws" TargetMode="External"/><Relationship Id="rId26" Type="http://schemas.openxmlformats.org/officeDocument/2006/relationships/hyperlink" Target="https://www.vle.lt/4796" TargetMode="External"/><Relationship Id="rId3" Type="http://schemas.openxmlformats.org/officeDocument/2006/relationships/settings" Target="settings.xml"/><Relationship Id="rId21" Type="http://schemas.openxmlformats.org/officeDocument/2006/relationships/hyperlink" Target="https://www.facinghistory.org/resource-library/battle-work" TargetMode="External"/><Relationship Id="rId34" Type="http://schemas.openxmlformats.org/officeDocument/2006/relationships/customXml" Target="../customXml/item2.xml"/><Relationship Id="rId7" Type="http://schemas.openxmlformats.org/officeDocument/2006/relationships/hyperlink" Target="https://www.ssa.gov/history/50ed.html" TargetMode="External"/><Relationship Id="rId12" Type="http://schemas.openxmlformats.org/officeDocument/2006/relationships/hyperlink" Target="https://istorijai.lt/bolseviku-isigalejimas-rusijoje/" TargetMode="External"/><Relationship Id="rId17" Type="http://schemas.openxmlformats.org/officeDocument/2006/relationships/hyperlink" Target="https://www.sv.uio.no/c-rex/english/groups/compendium/what-is-nazism.html" TargetMode="External"/><Relationship Id="rId25" Type="http://schemas.openxmlformats.org/officeDocument/2006/relationships/hyperlink" Target="https://www.vle.lt/straipsnis/sanacinis-rezimas/"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jsis.washington.edu/wordpress/wp-content/uploads/2018/02/USSR_COLLECTIVIZATION_HOLODOMOR.pdf" TargetMode="External"/><Relationship Id="rId20" Type="http://schemas.openxmlformats.org/officeDocument/2006/relationships/hyperlink" Target="https://encyclopedia.ushmm.org/content/en/article/nazi-camps" TargetMode="External"/><Relationship Id="rId29" Type="http://schemas.openxmlformats.org/officeDocument/2006/relationships/hyperlink" Target="https://www.sv.uio.no/c-rex/english/groups/compendium/what-is-nazism.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ritannica.com/place/Soviet-Union/Lenin-and-the-Bolsheviks" TargetMode="External"/><Relationship Id="rId24" Type="http://schemas.openxmlformats.org/officeDocument/2006/relationships/hyperlink" Target="https://www.britannica.com/biography/Tomas-Masaryk" TargetMode="External"/><Relationship Id="rId32" Type="http://schemas.openxmlformats.org/officeDocument/2006/relationships/theme" Target="theme/theme1.xml"/><Relationship Id="rId5" Type="http://schemas.openxmlformats.org/officeDocument/2006/relationships/hyperlink" Target="https://www.federalreservehistory.org/essays/great-depression" TargetMode="External"/><Relationship Id="rId15" Type="http://schemas.openxmlformats.org/officeDocument/2006/relationships/image" Target="media/image2.jpeg"/><Relationship Id="rId23" Type="http://schemas.openxmlformats.org/officeDocument/2006/relationships/hyperlink" Target="https://istorijai.lt/stalinine-diktatura/" TargetMode="External"/><Relationship Id="rId28" Type="http://schemas.openxmlformats.org/officeDocument/2006/relationships/hyperlink" Target="https://www.britannica.com/place/Soviet-Union/Lenin-and-the-Bolsheviks" TargetMode="External"/><Relationship Id="rId10" Type="http://schemas.openxmlformats.org/officeDocument/2006/relationships/hyperlink" Target="https://www.marxists.org/archive/lenin/works/1917/apr/10.htm"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biography/Tomas-Masaryk" TargetMode="External"/><Relationship Id="rId14" Type="http://schemas.openxmlformats.org/officeDocument/2006/relationships/hyperlink" Target="https://www.vle.lt/straipsnis/gulag/" TargetMode="External"/><Relationship Id="rId22" Type="http://schemas.openxmlformats.org/officeDocument/2006/relationships/hyperlink" Target="https://www.history.com/news/new-deal-infrastructure-projects-fdr" TargetMode="External"/><Relationship Id="rId27" Type="http://schemas.openxmlformats.org/officeDocument/2006/relationships/hyperlink" Target="https://www.vle.lt/straipsnis/gruodzio-septynioliktosios-perversmas/" TargetMode="External"/><Relationship Id="rId30" Type="http://schemas.openxmlformats.org/officeDocument/2006/relationships/hyperlink" Target="https://www.britannica.com/place/China/Establishment-of-the-Peoples-Republic" TargetMode="External"/><Relationship Id="rId35" Type="http://schemas.openxmlformats.org/officeDocument/2006/relationships/customXml" Target="../customXml/item3.xml"/><Relationship Id="rId8" Type="http://schemas.openxmlformats.org/officeDocument/2006/relationships/hyperlink" Target="https://www.upcounsel.com/what-did-the-fair-labor-standards-act-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7" ma:contentTypeDescription="Create a new document." ma:contentTypeScope="" ma:versionID="938a36c12db58a32f123becc6d5274e7">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8d0d22c82df1be3f4a3d5c9bb877de9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E6638BBD-D296-45E9-BA74-0C5CA64771D1}"/>
</file>

<file path=customXml/itemProps2.xml><?xml version="1.0" encoding="utf-8"?>
<ds:datastoreItem xmlns:ds="http://schemas.openxmlformats.org/officeDocument/2006/customXml" ds:itemID="{F8719C6C-56A3-413E-9B16-9D5B7B555177}"/>
</file>

<file path=customXml/itemProps3.xml><?xml version="1.0" encoding="utf-8"?>
<ds:datastoreItem xmlns:ds="http://schemas.openxmlformats.org/officeDocument/2006/customXml" ds:itemID="{35B801FF-7B0A-4140-8C9B-90486A4FFDC0}"/>
</file>

<file path=docProps/app.xml><?xml version="1.0" encoding="utf-8"?>
<Properties xmlns="http://schemas.openxmlformats.org/officeDocument/2006/extended-properties" xmlns:vt="http://schemas.openxmlformats.org/officeDocument/2006/docPropsVTypes">
  <Template>Normal</Template>
  <TotalTime>6</TotalTime>
  <Pages>28</Pages>
  <Words>8204</Words>
  <Characters>46766</Characters>
  <Application>Microsoft Office Word</Application>
  <DocSecurity>0</DocSecurity>
  <Lines>389</Lines>
  <Paragraphs>109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Sereicikas</dc:creator>
  <cp:keywords/>
  <dc:description/>
  <cp:lastModifiedBy>Egidijus Sereicikas</cp:lastModifiedBy>
  <cp:revision>2</cp:revision>
  <dcterms:created xsi:type="dcterms:W3CDTF">2023-08-28T14:49:00Z</dcterms:created>
  <dcterms:modified xsi:type="dcterms:W3CDTF">2023-08-28T14:49:00Z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